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D8" w:rsidRPr="009D4D43" w:rsidRDefault="000A1AD8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bookmarkStart w:id="0" w:name="_GoBack"/>
      <w:bookmarkEnd w:id="0"/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рано или поздно  техника выходит из строя.</w:t>
      </w:r>
    </w:p>
    <w:p w:rsidR="000A1AD8" w:rsidRPr="009D4D43" w:rsidRDefault="009A6727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П</w:t>
      </w:r>
      <w:r w:rsidR="000A1AD8"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о истечении гарантийного срока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д</w:t>
      </w:r>
      <w:r w:rsidR="000A1AD8" w:rsidRPr="009D4D43">
        <w:rPr>
          <w:rFonts w:asciiTheme="minorHAnsi" w:hAnsiTheme="minorHAnsi"/>
          <w:b w:val="0"/>
          <w:bCs w:val="0"/>
          <w:sz w:val="22"/>
          <w:szCs w:val="22"/>
        </w:rPr>
        <w:t xml:space="preserve">ля устранения поломки товаров, в том числе технически сложных,  потребителям довольно часто приходится обращаться в сервисные центры. </w:t>
      </w:r>
    </w:p>
    <w:p w:rsidR="000A1AD8" w:rsidRPr="009D4D43" w:rsidRDefault="0031017C" w:rsidP="009D4D43">
      <w:pPr>
        <w:spacing w:after="0" w:line="240" w:lineRule="auto"/>
        <w:jc w:val="both"/>
        <w:rPr>
          <w:rFonts w:cs="Times New Roman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2540</wp:posOffset>
            </wp:positionV>
            <wp:extent cx="128016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214" y="21211"/>
                <wp:lineTo x="212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AD8" w:rsidRPr="009D4D43">
        <w:rPr>
          <w:rFonts w:cs="Times New Roman"/>
        </w:rPr>
        <w:t>Платный ремонт технически 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:rsidR="000A1AD8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cs="Times New Roman"/>
          <w:shd w:val="clear" w:color="auto" w:fill="FFFFFF"/>
        </w:rPr>
      </w:pPr>
      <w:r w:rsidRPr="009D4D43">
        <w:rPr>
          <w:rFonts w:cs="Times New Roman"/>
          <w:shd w:val="clear" w:color="auto" w:fill="FFFFFF"/>
        </w:rPr>
        <w:t xml:space="preserve">В недобросовестных сервисных центрах потребителям, как правило, обещают сделать бесплатную диагностику и установить причину поломки, при этом договор не заключается, а спустя некоторое время сотрудники сервисного центра сообщают по телефону, что технику отремонтировали и её можно забирать, при этом озвучивают стоимость ремонта, которая может </w:t>
      </w:r>
      <w:r w:rsidR="009A6727" w:rsidRPr="009D4D43">
        <w:rPr>
          <w:rFonts w:cs="Times New Roman"/>
          <w:shd w:val="clear" w:color="auto" w:fill="FFFFFF"/>
        </w:rPr>
        <w:t xml:space="preserve">быть равна </w:t>
      </w:r>
      <w:r w:rsidRPr="009D4D43">
        <w:rPr>
          <w:rFonts w:cs="Times New Roman"/>
          <w:shd w:val="clear" w:color="auto" w:fill="FFFFFF"/>
        </w:rPr>
        <w:t xml:space="preserve"> стоимости нового товара.  </w:t>
      </w:r>
    </w:p>
    <w:p w:rsidR="009A6727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cs="Times New Roman"/>
          <w:shd w:val="clear" w:color="auto" w:fill="FFFFFF"/>
        </w:rPr>
        <w:t xml:space="preserve">Чтобы избежать вышеуказанную ситуацию, при </w:t>
      </w:r>
      <w:r w:rsidRPr="009D4D43">
        <w:rPr>
          <w:rFonts w:eastAsia="Times New Roman" w:cs="Times New Roman"/>
          <w:lang w:eastAsia="ru-RU"/>
        </w:rPr>
        <w:t xml:space="preserve">передаче техники </w:t>
      </w:r>
      <w:r w:rsidRPr="009D4D43">
        <w:rPr>
          <w:rFonts w:eastAsia="Times New Roman" w:cs="Times New Roman"/>
          <w:color w:val="000000"/>
          <w:lang w:eastAsia="ru-RU"/>
        </w:rPr>
        <w:t>в ремонт рекомендуем обращать внимание на:</w:t>
      </w:r>
    </w:p>
    <w:p w:rsidR="000A1AD8" w:rsidRPr="008B732C" w:rsidRDefault="009D4D43" w:rsidP="009D4D43">
      <w:pPr>
        <w:shd w:val="clear" w:color="auto" w:fill="FDFDFD"/>
        <w:spacing w:after="0" w:line="240" w:lineRule="auto"/>
        <w:jc w:val="both"/>
        <w:rPr>
          <w:rFonts w:cs="Times New Roman"/>
          <w:shd w:val="clear" w:color="auto" w:fill="FFFFFF"/>
        </w:rPr>
      </w:pPr>
      <w:r w:rsidRPr="008B732C">
        <w:rPr>
          <w:sz w:val="28"/>
          <w:szCs w:val="28"/>
        </w:rPr>
        <w:t>1.</w:t>
      </w:r>
      <w:r w:rsidR="000A1AD8" w:rsidRPr="008B732C">
        <w:t>Информацию об Исполнителе.</w:t>
      </w:r>
    </w:p>
    <w:p w:rsidR="000A1AD8" w:rsidRPr="009D4D43" w:rsidRDefault="000A1AD8" w:rsidP="008B732C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Исполнитель – это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0A1AD8" w:rsidRPr="009D4D43" w:rsidRDefault="000A1AD8" w:rsidP="009D4D43">
      <w:pPr>
        <w:spacing w:after="0" w:line="240" w:lineRule="auto"/>
        <w:ind w:firstLine="540"/>
        <w:jc w:val="both"/>
        <w:rPr>
          <w:rFonts w:eastAsia="Times New Roman" w:cs="Times New Roman"/>
          <w:spacing w:val="-1"/>
          <w:lang w:eastAsia="ru-RU"/>
        </w:rPr>
      </w:pPr>
      <w:r w:rsidRPr="00341E3D">
        <w:rPr>
          <w:rFonts w:eastAsia="Times New Roman" w:cs="Times New Roman"/>
          <w:spacing w:val="-1"/>
          <w:lang w:eastAsia="ru-RU"/>
        </w:rPr>
        <w:lastRenderedPageBreak/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:rsidR="009D4D43" w:rsidRPr="00696CE2" w:rsidRDefault="000A1AD8" w:rsidP="009D4D43">
      <w:pPr>
        <w:shd w:val="clear" w:color="auto" w:fill="FFFFFF" w:themeFill="background1"/>
        <w:spacing w:after="0" w:line="240" w:lineRule="auto"/>
        <w:ind w:firstLine="540"/>
        <w:jc w:val="both"/>
        <w:rPr>
          <w:rFonts w:cs="Times New Roman"/>
          <w:b/>
          <w:color w:val="FF0000"/>
        </w:rPr>
      </w:pPr>
      <w:r w:rsidRPr="00696CE2">
        <w:rPr>
          <w:rFonts w:eastAsia="Times New Roman" w:cs="Times New Roman"/>
          <w:b/>
          <w:color w:val="FF0000"/>
          <w:lang w:eastAsia="ru-RU"/>
        </w:rPr>
        <w:t xml:space="preserve">Обращаем внимание, если </w:t>
      </w:r>
      <w:r w:rsidR="00F02CAE" w:rsidRPr="00696CE2">
        <w:rPr>
          <w:rFonts w:cs="Arial"/>
          <w:b/>
          <w:color w:val="FF0000"/>
          <w:shd w:val="clear" w:color="auto" w:fill="FFFFFF"/>
        </w:rPr>
        <w:t>вы обратитесь за оказанием услуги по проведению ремонта к физическому лицу, закон о защите прав потребителей на такие отношения распространяться не будет.</w:t>
      </w:r>
    </w:p>
    <w:p w:rsidR="000A1AD8" w:rsidRPr="008B732C" w:rsidRDefault="00C47C6E" w:rsidP="00C47C6E">
      <w:pPr>
        <w:spacing w:after="0" w:line="240" w:lineRule="auto"/>
        <w:jc w:val="both"/>
        <w:rPr>
          <w:rFonts w:cs="Times New Roman"/>
          <w:b/>
          <w:bCs/>
          <w:color w:val="002060"/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</w:rPr>
        <w:t>2.</w:t>
      </w:r>
      <w:r w:rsidR="000A1AD8" w:rsidRPr="008B732C">
        <w:rPr>
          <w:rFonts w:eastAsia="Times New Roman" w:cs="Times New Roman"/>
          <w:b/>
          <w:bCs/>
          <w:lang w:eastAsia="ru-RU"/>
        </w:rPr>
        <w:t>Обязательность заключения договора.</w:t>
      </w:r>
    </w:p>
    <w:p w:rsidR="000A1AD8" w:rsidRPr="009D4D43" w:rsidRDefault="009D4D43" w:rsidP="009D4D43">
      <w:pPr>
        <w:spacing w:after="0" w:line="240" w:lineRule="auto"/>
        <w:jc w:val="both"/>
        <w:rPr>
          <w:rFonts w:cs="Times New Roman"/>
          <w:b/>
          <w:color w:val="002060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5080</wp:posOffset>
            </wp:positionV>
            <wp:extent cx="906780" cy="994410"/>
            <wp:effectExtent l="0" t="0" r="7620" b="0"/>
            <wp:wrapTight wrapText="bothSides">
              <wp:wrapPolygon edited="0">
                <wp:start x="0" y="0"/>
                <wp:lineTo x="0" y="21103"/>
                <wp:lineTo x="21328" y="21103"/>
                <wp:lineTo x="2132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AD8" w:rsidRPr="009D4D43">
        <w:rPr>
          <w:rFonts w:eastAsia="Times New Roman" w:cs="Times New Roman"/>
          <w:lang w:eastAsia="ru-RU"/>
        </w:rPr>
        <w:t xml:space="preserve">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наименование и адрес исполнителя;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вид и цена услуги (работы); 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точное наименование, описание и цена материалов (вещи); 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условия оплаты (отметка об оплате),  даты приема и исполнения  заказа; 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:rsidR="000A1AD8" w:rsidRPr="00696CE2" w:rsidRDefault="00696CE2" w:rsidP="00696CE2">
      <w:pPr>
        <w:spacing w:after="0" w:line="240" w:lineRule="auto"/>
        <w:jc w:val="both"/>
        <w:rPr>
          <w:rFonts w:eastAsia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57785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651" y="20791"/>
                <wp:lineTo x="2065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6CE2">
        <w:rPr>
          <w:rFonts w:cs="Arial"/>
          <w:color w:val="FF0000"/>
          <w:shd w:val="clear" w:color="auto" w:fill="FFFFFF"/>
        </w:rPr>
        <w:t>Исполнитель обязан оказать услугу (выполнить работу) в сроки, предусмотренные договором, и не вправе увеличить стоимость услуги без вашего согласия.</w:t>
      </w:r>
    </w:p>
    <w:p w:rsidR="009D4D43" w:rsidRPr="009D4D43" w:rsidRDefault="009D4D43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0A1AD8" w:rsidRPr="009D4D43" w:rsidRDefault="00AF60B1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-2108</wp:posOffset>
            </wp:positionH>
            <wp:positionV relativeFrom="paragraph">
              <wp:posOffset>305</wp:posOffset>
            </wp:positionV>
            <wp:extent cx="694800" cy="518400"/>
            <wp:effectExtent l="0" t="0" r="0" b="0"/>
            <wp:wrapTight wrapText="bothSides">
              <wp:wrapPolygon edited="0">
                <wp:start x="0" y="0"/>
                <wp:lineTo x="0" y="20647"/>
                <wp:lineTo x="20731" y="20647"/>
                <wp:lineTo x="2073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AD8" w:rsidRPr="009D4D43">
        <w:rPr>
          <w:rFonts w:eastAsia="Times New Roman" w:cs="Times New Roman"/>
          <w:i/>
          <w:iCs/>
          <w:color w:val="4F81BD" w:themeColor="accent1"/>
          <w:lang w:eastAsia="ru-RU"/>
        </w:rPr>
        <w:t>При сдаче техники в сервисный центр нужно обратить внимание на то, чтобы в договоре было приведено подробное описание внешнего вида техники -  наличия царапин, сколов, потертостей, трещин</w:t>
      </w:r>
      <w:r w:rsidR="009A6727" w:rsidRPr="009D4D43">
        <w:rPr>
          <w:rFonts w:eastAsia="Times New Roman" w:cs="Times New Roman"/>
          <w:i/>
          <w:iCs/>
          <w:color w:val="4F81BD" w:themeColor="accent1"/>
          <w:lang w:eastAsia="ru-RU"/>
        </w:rPr>
        <w:t xml:space="preserve">,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</w:rPr>
        <w:t>это поможет отстоять  вам своиправа, если сданный товар в сервисном центре  </w:t>
      </w:r>
      <w:r w:rsidR="009B5846">
        <w:rPr>
          <w:rFonts w:cs="Times New Roman"/>
          <w:i/>
          <w:iCs/>
          <w:color w:val="4F81BD" w:themeColor="accent1"/>
          <w:shd w:val="clear" w:color="auto" w:fill="FFFFFF"/>
        </w:rPr>
        <w:t>повредят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</w:rPr>
        <w:t>.</w:t>
      </w:r>
      <w:r w:rsidR="009A6727" w:rsidRPr="009D4D43">
        <w:rPr>
          <w:rFonts w:cs="Times New Roman"/>
          <w:color w:val="4F81BD" w:themeColor="accent1"/>
          <w:shd w:val="clear" w:color="auto" w:fill="FFFFFF"/>
        </w:rPr>
        <w:t> </w:t>
      </w:r>
    </w:p>
    <w:p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eastAsia="Times New Roman" w:cs="Times New Roman"/>
          <w:color w:val="000000"/>
          <w:lang w:eastAsia="ru-RU"/>
        </w:rPr>
        <w:t>Согласно Закона РФ «О защите прав потребителей», 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 материала (вещи), а также расходы, понесенные потребителем».</w:t>
      </w:r>
    </w:p>
    <w:p w:rsidR="000A1AD8" w:rsidRPr="008B732C" w:rsidRDefault="009D4D43" w:rsidP="009D4D43">
      <w:pPr>
        <w:pStyle w:val="a7"/>
        <w:spacing w:after="0" w:line="240" w:lineRule="auto"/>
        <w:ind w:left="0"/>
        <w:rPr>
          <w:rFonts w:eastAsia="Times New Roman" w:cs="Times New Roman"/>
          <w:b/>
          <w:bCs/>
          <w:lang w:eastAsia="ru-RU"/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</w:rPr>
        <w:t>3.</w:t>
      </w:r>
      <w:r w:rsidR="000A1AD8" w:rsidRPr="008B732C">
        <w:rPr>
          <w:rFonts w:eastAsia="Times New Roman" w:cs="Times New Roman"/>
          <w:b/>
          <w:bCs/>
          <w:lang w:eastAsia="ru-RU"/>
        </w:rPr>
        <w:t>Сроки оказания услуги(выполнения работ).</w:t>
      </w:r>
    </w:p>
    <w:p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:rsidR="000A1AD8" w:rsidRPr="009D4D43" w:rsidRDefault="000A1AD8" w:rsidP="00C47C6E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9D4D43">
        <w:rPr>
          <w:rFonts w:asciiTheme="minorHAnsi" w:hAnsiTheme="minorHAnsi"/>
          <w:color w:val="000000"/>
          <w:sz w:val="22"/>
          <w:szCs w:val="22"/>
        </w:rPr>
        <w:t>Если сервисный центр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Pr="009D4D43">
        <w:rPr>
          <w:rFonts w:asciiTheme="minorHAnsi" w:hAnsiTheme="minorHAnsi"/>
          <w:sz w:val="22"/>
          <w:szCs w:val="22"/>
        </w:rPr>
        <w:t xml:space="preserve"> назначить исполнителю новый срок;  потребовать уменьшения цены за выполнение работы (оказание услуги);отказаться от исполнения договора о выполнении работы (оказании услуги).</w:t>
      </w:r>
    </w:p>
    <w:p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47C6E" w:rsidRDefault="00C47C6E" w:rsidP="00C47C6E">
      <w:pPr>
        <w:spacing w:after="0" w:line="240" w:lineRule="auto"/>
        <w:jc w:val="center"/>
      </w:pPr>
    </w:p>
    <w:p w:rsidR="000A1AD8" w:rsidRPr="00C47C6E" w:rsidRDefault="000A1AD8" w:rsidP="00C47C6E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D4D43">
        <w:t xml:space="preserve">При выдаче отремонтированной бытовой радиоэлектронной аппаратуры, бытовых машин и приборов </w:t>
      </w:r>
      <w:r w:rsidRPr="00C47C6E">
        <w:rPr>
          <w:color w:val="4F81BD" w:themeColor="accent1"/>
        </w:rPr>
        <w:t xml:space="preserve">исполнитель обязан их осмотреть и </w:t>
      </w:r>
      <w:r w:rsidRPr="00C47C6E">
        <w:rPr>
          <w:bCs/>
          <w:color w:val="4F81BD" w:themeColor="accent1"/>
        </w:rPr>
        <w:t>продемонстрировать их работу.</w:t>
      </w:r>
    </w:p>
    <w:p w:rsidR="000A1AD8" w:rsidRPr="00C47C6E" w:rsidRDefault="000A1AD8" w:rsidP="00C47C6E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выполненной работы потребитель вправе по своему выбору потребовать: безвозмездного устранения недостатков выполненной работы; соответствующего уменьшения цены выполненной работы; отказаться от исполнения договора о выполнении работы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</w:t>
      </w:r>
    </w:p>
    <w:p w:rsidR="000A1AD8" w:rsidRPr="00C47C6E" w:rsidRDefault="000A1AD8" w:rsidP="009D4D4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 работе (услуге) потребитель должен заявить об этом исполнителю,  </w:t>
      </w:r>
      <w:r w:rsidRPr="00C47C6E">
        <w:rPr>
          <w:rFonts w:asciiTheme="minorHAnsi" w:hAnsiTheme="minorHAnsi"/>
          <w:color w:val="000000"/>
          <w:sz w:val="22"/>
          <w:szCs w:val="22"/>
        </w:rPr>
        <w:t>предъявив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</w:p>
    <w:p w:rsidR="000A1AD8" w:rsidRPr="00C47C6E" w:rsidRDefault="009B5846" w:rsidP="00C47C6E">
      <w:pPr>
        <w:pStyle w:val="a7"/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98425</wp:posOffset>
            </wp:positionV>
            <wp:extent cx="97917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12" y="20836"/>
                <wp:lineTo x="210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AD8" w:rsidRPr="00C47C6E">
        <w:rPr>
          <w:rFonts w:cs="Times New Roman"/>
        </w:rPr>
        <w:t>Чтобы избежать негативных ситуаций при заключении договора на ремонт бытовой техники рекомендуем выбирать сервисные центры,  которые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:rsidR="00B6724B" w:rsidRPr="0031017C" w:rsidRDefault="00B6724B" w:rsidP="000A1AD8">
      <w:pPr>
        <w:spacing w:after="0" w:line="240" w:lineRule="auto"/>
        <w:rPr>
          <w:rFonts w:cs="Times New Roman"/>
        </w:rPr>
      </w:pPr>
    </w:p>
    <w:p w:rsidR="00DC7707" w:rsidRPr="00C47C6E" w:rsidRDefault="00DC7707" w:rsidP="00DC7707">
      <w:pPr>
        <w:spacing w:after="0" w:line="160" w:lineRule="atLeast"/>
        <w:jc w:val="center"/>
        <w:rPr>
          <w:rFonts w:cs="Times New Roman"/>
          <w:i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Информация подготовлена</w:t>
      </w:r>
    </w:p>
    <w:p w:rsidR="00DC7707" w:rsidRPr="00C47C6E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с использованием СПС Консультант Плюс</w:t>
      </w:r>
    </w:p>
    <w:p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:rsidR="00B6724B" w:rsidRPr="0031017C" w:rsidRDefault="00B6724B" w:rsidP="00B6724B">
      <w:pPr>
        <w:spacing w:after="0"/>
        <w:rPr>
          <w:rFonts w:cs="Times New Roman"/>
        </w:rPr>
      </w:pPr>
    </w:p>
    <w:tbl>
      <w:tblPr>
        <w:tblpPr w:leftFromText="180" w:rightFromText="180" w:vertAnchor="text" w:horzAnchor="margin" w:tblpXSpec="center" w:tblpY="593"/>
        <w:tblW w:w="4712" w:type="dxa"/>
        <w:tblLook w:val="04A0"/>
      </w:tblPr>
      <w:tblGrid>
        <w:gridCol w:w="4712"/>
      </w:tblGrid>
      <w:tr w:rsidR="00C47C6E" w:rsidRPr="0031017C" w:rsidTr="00C47C6E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г.Иркутск,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ул.Трилиссера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51,   8(395-2)22-23-88  Пушкина, 8,   8(395-2)63-66-22 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zpp@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sesoirk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irkutsk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ru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</w:p>
        </w:tc>
      </w:tr>
      <w:tr w:rsidR="00C47C6E" w:rsidRPr="0031017C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г.Ангарск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:rsidTr="00C47C6E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г.Усолье-Сибирское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Ленина, 73                           тел.8(395-43) 6-79-24 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ffbuz-usolie-sibirskoe@yandex.ru</w:t>
            </w:r>
          </w:p>
        </w:tc>
      </w:tr>
      <w:tr w:rsidR="00C47C6E" w:rsidRPr="0031017C" w:rsidTr="00C47C6E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color w:val="0000FF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г.Черемхово, </w:t>
            </w:r>
            <w:r w:rsidRPr="0031017C">
              <w:rPr>
                <w:rFonts w:eastAsia="Times New Roman" w:cs="Times New Roman"/>
                <w:lang w:eastAsia="ru-RU"/>
              </w:rPr>
              <w:t>ул. Плеханова, 1, тел.8(395-46) 5-66-38</w:t>
            </w:r>
            <w:r w:rsidRPr="0031017C">
              <w:rPr>
                <w:rFonts w:eastAsia="Times New Roman" w:cs="Times New Roman"/>
                <w:color w:val="0000FF"/>
                <w:lang w:eastAsia="ru-RU"/>
              </w:rPr>
              <w:t xml:space="preserve">; 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cheremxovo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:rsidTr="00C47C6E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г.Саянск</w:t>
            </w:r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п.Залари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(обращаться в г.Иркутск)</w:t>
            </w:r>
          </w:p>
        </w:tc>
      </w:tr>
      <w:tr w:rsidR="00C47C6E" w:rsidRPr="0031017C" w:rsidTr="00C47C6E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г.Тулун</w:t>
            </w:r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:rsidTr="00C47C6E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г.Нижнеудинск,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Алейная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27а                                    тел.8(395-57)7-09-53, 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 xml:space="preserve">ffbuz-nizhneudinsk@yandex.ru, </w:t>
            </w:r>
          </w:p>
        </w:tc>
      </w:tr>
      <w:tr w:rsidR="00C47C6E" w:rsidRPr="0031017C" w:rsidTr="00C47C6E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г.Тайшет,</w:t>
            </w:r>
            <w:r w:rsidRPr="0031017C">
              <w:rPr>
                <w:rFonts w:eastAsia="Times New Roman" w:cs="Times New Roman"/>
                <w:lang w:eastAsia="ru-RU"/>
              </w:rPr>
              <w:t>ул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Старобазарная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>, 3-1н ,                                         тел. 8(395-63) 5-35-37;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taishet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:rsidTr="00C47C6E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vertAlign w:val="superscript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г.Братск</w:t>
            </w:r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:rsidTr="00C47C6E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г.Железногорск-Илимский</w:t>
            </w:r>
            <w:r w:rsidRPr="0031017C">
              <w:rPr>
                <w:rFonts w:eastAsia="Times New Roman" w:cs="Times New Roman"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b/>
                <w:bCs/>
                <w:lang w:eastAsia="ru-RU"/>
              </w:rPr>
              <w:t>(обращаться в   г.Иркутск, г.Усть-Кут)</w:t>
            </w:r>
          </w:p>
        </w:tc>
      </w:tr>
      <w:tr w:rsidR="00C47C6E" w:rsidRPr="0031017C" w:rsidTr="00C47C6E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г.Усть-Илимск, </w:t>
            </w:r>
            <w:r w:rsidRPr="0031017C">
              <w:rPr>
                <w:rFonts w:eastAsia="Times New Roman" w:cs="Times New Roman"/>
                <w:lang w:eastAsia="ru-RU"/>
              </w:rPr>
              <w:t>лечебная зона, 6                                        тел.8(395-35) 6-44-46;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ffbuz-u-ilimsk@yandex.ru</w:t>
            </w:r>
          </w:p>
        </w:tc>
      </w:tr>
      <w:tr w:rsidR="00C47C6E" w:rsidRPr="0031017C" w:rsidTr="00C47C6E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г.Усть-Кут,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Кирова, 91, тел.8(395-65)                 5-03-78;  </w:t>
            </w:r>
            <w:r w:rsidRPr="0031017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ffbuz-u-kut@yandex.ru</w:t>
            </w:r>
          </w:p>
        </w:tc>
      </w:tr>
      <w:tr w:rsidR="00C47C6E" w:rsidRPr="0031017C" w:rsidTr="00C47C6E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п.Усть-Ордынский, </w:t>
            </w:r>
            <w:r w:rsidRPr="0031017C">
              <w:rPr>
                <w:rFonts w:asciiTheme="minorHAnsi" w:hAnsiTheme="minorHAnsi"/>
                <w:sz w:val="22"/>
                <w:szCs w:val="22"/>
              </w:rPr>
              <w:t xml:space="preserve">пер.1 Октябрьский, 15 тел. 8 (395-41) 3-10-78, </w:t>
            </w:r>
          </w:p>
          <w:p w:rsidR="00C47C6E" w:rsidRPr="0031017C" w:rsidRDefault="008771AF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hyperlink r:id="rId11" w:history="1">
              <w:r w:rsidR="00C47C6E" w:rsidRPr="0031017C">
                <w:rPr>
                  <w:rStyle w:val="a4"/>
                  <w:rFonts w:cs="Times New Roman"/>
                  <w:b/>
                </w:rPr>
                <w:t>ffbuz-u-obao@yandex.ru</w:t>
              </w:r>
            </w:hyperlink>
          </w:p>
        </w:tc>
      </w:tr>
    </w:tbl>
    <w:p w:rsidR="00B6724B" w:rsidRPr="0031017C" w:rsidRDefault="00C47C6E" w:rsidP="00C47C6E">
      <w:pPr>
        <w:jc w:val="center"/>
      </w:pPr>
      <w:r w:rsidRPr="0031017C">
        <w:rPr>
          <w:rFonts w:cs="Times New Roman"/>
          <w:b/>
        </w:rPr>
        <w:t>Ждем Вас по адресам:</w:t>
      </w:r>
    </w:p>
    <w:p w:rsidR="00BF77C5" w:rsidRPr="0031017C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b/>
          <w:bCs/>
        </w:rPr>
      </w:pPr>
    </w:p>
    <w:p w:rsidR="005F1DD9" w:rsidRPr="0031017C" w:rsidRDefault="005F1DD9" w:rsidP="005F1DD9">
      <w:pPr>
        <w:jc w:val="center"/>
        <w:rPr>
          <w:rFonts w:cs="Times New Roman"/>
          <w:b/>
        </w:rPr>
      </w:pPr>
    </w:p>
    <w:p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eastAsia="Times New Roman" w:cs="Times New Roman"/>
          <w:b/>
          <w:lang w:eastAsia="ru-RU"/>
        </w:rPr>
      </w:pPr>
    </w:p>
    <w:p w:rsidR="00C47C6E" w:rsidRDefault="00C47C6E" w:rsidP="000A1AD8">
      <w:pPr>
        <w:spacing w:after="0" w:line="240" w:lineRule="auto"/>
        <w:jc w:val="both"/>
        <w:rPr>
          <w:noProof/>
        </w:rPr>
      </w:pPr>
    </w:p>
    <w:p w:rsidR="00C47C6E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</w:p>
    <w:p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  <w:r w:rsidRPr="0031017C">
        <w:rPr>
          <w:rFonts w:cs="Times New Roman"/>
          <w:b/>
          <w:bCs/>
        </w:rPr>
        <w:t>ФБУЗ «Центр гигиены и эпидемиологии</w:t>
      </w:r>
    </w:p>
    <w:p w:rsidR="00C47C6E" w:rsidRPr="0031017C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Times New Roman"/>
          <w:b/>
          <w:lang w:eastAsia="ru-RU"/>
        </w:rPr>
      </w:pPr>
      <w:r w:rsidRPr="0031017C">
        <w:rPr>
          <w:rFonts w:cs="Times New Roman"/>
          <w:b/>
          <w:bCs/>
        </w:rPr>
        <w:t>в Иркутской области»</w:t>
      </w:r>
    </w:p>
    <w:p w:rsidR="00B6724B" w:rsidRPr="0031017C" w:rsidRDefault="000A1AD8" w:rsidP="000A1AD8">
      <w:pPr>
        <w:spacing w:after="0" w:line="240" w:lineRule="auto"/>
        <w:jc w:val="both"/>
      </w:pPr>
      <w:r w:rsidRPr="0031017C">
        <w:rPr>
          <w:noProof/>
          <w:lang w:eastAsia="ru-RU"/>
        </w:rPr>
        <w:drawing>
          <wp:inline distT="0" distB="0" distL="0" distR="0">
            <wp:extent cx="2880360" cy="215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0A3" w:rsidRPr="00E335DF" w:rsidRDefault="000A1AD8" w:rsidP="000A1AD8">
      <w:pPr>
        <w:pStyle w:val="1"/>
        <w:jc w:val="center"/>
        <w:rPr>
          <w:rFonts w:ascii="Comic Sans MS" w:hAnsi="Comic Sans MS"/>
          <w:bCs w:val="0"/>
          <w:color w:val="4F81BD" w:themeColor="accent1"/>
          <w:sz w:val="36"/>
          <w:szCs w:val="36"/>
        </w:rPr>
      </w:pPr>
      <w:r w:rsidRPr="00E335DF">
        <w:rPr>
          <w:rFonts w:ascii="Comic Sans MS" w:hAnsi="Comic Sans MS"/>
          <w:bCs w:val="0"/>
          <w:color w:val="4F81BD" w:themeColor="accent1"/>
          <w:sz w:val="36"/>
          <w:szCs w:val="36"/>
        </w:rPr>
        <w:t>Платный ремонт технически сложных товаров</w:t>
      </w:r>
    </w:p>
    <w:p w:rsidR="00F420A3" w:rsidRPr="0062092C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45pt;height:50.7pt;visibility:visible;mso-wrap-style:square" o:bullet="t">
        <v:imagedata r:id="rId1" o:title=""/>
      </v:shape>
    </w:pict>
  </w:numPicBullet>
  <w:abstractNum w:abstractNumId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1741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2114"/>
    <w:rsid w:val="00233A68"/>
    <w:rsid w:val="002355DF"/>
    <w:rsid w:val="0024050E"/>
    <w:rsid w:val="00286170"/>
    <w:rsid w:val="00297A2F"/>
    <w:rsid w:val="002C6F70"/>
    <w:rsid w:val="00300806"/>
    <w:rsid w:val="0031017C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B490B"/>
    <w:rsid w:val="005F1DD9"/>
    <w:rsid w:val="0062092C"/>
    <w:rsid w:val="00626D18"/>
    <w:rsid w:val="006451AF"/>
    <w:rsid w:val="00653B17"/>
    <w:rsid w:val="006666F8"/>
    <w:rsid w:val="006755FA"/>
    <w:rsid w:val="00696CE2"/>
    <w:rsid w:val="006D2C21"/>
    <w:rsid w:val="006D7E52"/>
    <w:rsid w:val="006E7BBA"/>
    <w:rsid w:val="006F46B8"/>
    <w:rsid w:val="0073269B"/>
    <w:rsid w:val="00765366"/>
    <w:rsid w:val="007977F2"/>
    <w:rsid w:val="00797F77"/>
    <w:rsid w:val="007A7505"/>
    <w:rsid w:val="008771AF"/>
    <w:rsid w:val="008B732C"/>
    <w:rsid w:val="008E4FDC"/>
    <w:rsid w:val="009309FE"/>
    <w:rsid w:val="00935DCB"/>
    <w:rsid w:val="009459EC"/>
    <w:rsid w:val="00980A2F"/>
    <w:rsid w:val="009A6727"/>
    <w:rsid w:val="009B03F0"/>
    <w:rsid w:val="009B5846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AF60B1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8531F"/>
    <w:rsid w:val="00C86120"/>
    <w:rsid w:val="00CB6D05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335DF"/>
    <w:rsid w:val="00E53FAF"/>
    <w:rsid w:val="00E57035"/>
    <w:rsid w:val="00E609FF"/>
    <w:rsid w:val="00E62464"/>
    <w:rsid w:val="00E754D6"/>
    <w:rsid w:val="00E9624F"/>
    <w:rsid w:val="00EB2D22"/>
    <w:rsid w:val="00EB5EE1"/>
    <w:rsid w:val="00EE0076"/>
    <w:rsid w:val="00EE0410"/>
    <w:rsid w:val="00EE22D6"/>
    <w:rsid w:val="00EE4A8C"/>
    <w:rsid w:val="00EF5260"/>
    <w:rsid w:val="00F02CAE"/>
    <w:rsid w:val="00F420A3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AF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2AA7-36EA-489E-8B44-1C829474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Olga</cp:lastModifiedBy>
  <cp:revision>2</cp:revision>
  <cp:lastPrinted>2024-04-08T08:37:00Z</cp:lastPrinted>
  <dcterms:created xsi:type="dcterms:W3CDTF">2024-10-01T03:10:00Z</dcterms:created>
  <dcterms:modified xsi:type="dcterms:W3CDTF">2024-10-01T03:10:00Z</dcterms:modified>
</cp:coreProperties>
</file>