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A5A" w:rsidRPr="00DE32B2" w:rsidRDefault="00CE1A5A" w:rsidP="00DE32B2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sub_9991"/>
      <w:r w:rsidRPr="00DE32B2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-110490</wp:posOffset>
            </wp:positionV>
            <wp:extent cx="733425" cy="914400"/>
            <wp:effectExtent l="19050" t="0" r="9525" b="0"/>
            <wp:wrapSquare wrapText="left"/>
            <wp:docPr id="2" name="Рисунок 2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1A5A" w:rsidRPr="00DE32B2" w:rsidRDefault="00CE1A5A" w:rsidP="00DE32B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E1A5A" w:rsidRPr="00DE32B2" w:rsidRDefault="00CE1A5A" w:rsidP="00DE32B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E1A5A" w:rsidRPr="00DE32B2" w:rsidRDefault="00CE1A5A" w:rsidP="00DE32B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E1A5A" w:rsidRPr="00DE32B2" w:rsidRDefault="00CE1A5A" w:rsidP="00DE32B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A44D3" w:rsidRPr="00DE32B2" w:rsidRDefault="00CA44D3" w:rsidP="00DE32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E32B2">
        <w:rPr>
          <w:rFonts w:ascii="Arial" w:hAnsi="Arial" w:cs="Arial"/>
          <w:b/>
          <w:sz w:val="32"/>
          <w:szCs w:val="32"/>
        </w:rPr>
        <w:t>РОССИЙСКАЯФЕДЕРАЦИЯ</w:t>
      </w:r>
    </w:p>
    <w:p w:rsidR="00CA44D3" w:rsidRPr="00DE32B2" w:rsidRDefault="00CA44D3" w:rsidP="00DE32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E32B2">
        <w:rPr>
          <w:rFonts w:ascii="Arial" w:hAnsi="Arial" w:cs="Arial"/>
          <w:b/>
          <w:sz w:val="32"/>
          <w:szCs w:val="32"/>
        </w:rPr>
        <w:t>ИРКУТСКАЯОБЛАСТЬ</w:t>
      </w:r>
    </w:p>
    <w:p w:rsidR="00CA44D3" w:rsidRPr="00DE32B2" w:rsidRDefault="00CA44D3" w:rsidP="00DE32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E32B2">
        <w:rPr>
          <w:rFonts w:ascii="Arial" w:hAnsi="Arial" w:cs="Arial"/>
          <w:b/>
          <w:sz w:val="32"/>
          <w:szCs w:val="32"/>
        </w:rPr>
        <w:t>ИРКУТСКИЙРАЙОН</w:t>
      </w:r>
    </w:p>
    <w:p w:rsidR="00CA44D3" w:rsidRPr="00DE32B2" w:rsidRDefault="00CA44D3" w:rsidP="00DE32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E32B2">
        <w:rPr>
          <w:rFonts w:ascii="Arial" w:hAnsi="Arial" w:cs="Arial"/>
          <w:b/>
          <w:sz w:val="32"/>
          <w:szCs w:val="32"/>
        </w:rPr>
        <w:t>ОЕКСКОЕМУНИЦИПАЛЬНОЕОБРАЗОВАНИЕ</w:t>
      </w:r>
    </w:p>
    <w:p w:rsidR="00CA44D3" w:rsidRPr="00DE32B2" w:rsidRDefault="00CA44D3" w:rsidP="00DE32B2">
      <w:pPr>
        <w:spacing w:after="0" w:line="240" w:lineRule="auto"/>
        <w:jc w:val="center"/>
        <w:rPr>
          <w:rFonts w:ascii="Arial" w:hAnsi="Arial" w:cs="Arial"/>
          <w:b/>
        </w:rPr>
      </w:pPr>
    </w:p>
    <w:p w:rsidR="00CA44D3" w:rsidRPr="00DE32B2" w:rsidRDefault="00CA44D3" w:rsidP="00DE32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E32B2">
        <w:rPr>
          <w:rFonts w:ascii="Arial" w:hAnsi="Arial" w:cs="Arial"/>
          <w:b/>
          <w:sz w:val="32"/>
          <w:szCs w:val="32"/>
        </w:rPr>
        <w:t>АДМИНИСТРАЦИЯ</w:t>
      </w:r>
    </w:p>
    <w:p w:rsidR="00CA44D3" w:rsidRPr="00DE32B2" w:rsidRDefault="00CA44D3" w:rsidP="00DE32B2">
      <w:pPr>
        <w:spacing w:after="0" w:line="240" w:lineRule="auto"/>
        <w:jc w:val="center"/>
        <w:rPr>
          <w:rFonts w:ascii="Arial" w:hAnsi="Arial" w:cs="Arial"/>
          <w:b/>
        </w:rPr>
      </w:pPr>
    </w:p>
    <w:p w:rsidR="00CA44D3" w:rsidRPr="00DE32B2" w:rsidRDefault="00CA44D3" w:rsidP="00DE32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E32B2">
        <w:rPr>
          <w:rFonts w:ascii="Arial" w:hAnsi="Arial" w:cs="Arial"/>
          <w:b/>
          <w:sz w:val="32"/>
          <w:szCs w:val="32"/>
        </w:rPr>
        <w:t>ПОСТАНОВЛЕНИЕ</w:t>
      </w:r>
    </w:p>
    <w:p w:rsidR="00CA44D3" w:rsidRPr="00DE32B2" w:rsidRDefault="00CA44D3" w:rsidP="00DE32B2">
      <w:pPr>
        <w:tabs>
          <w:tab w:val="left" w:pos="709"/>
        </w:tabs>
        <w:spacing w:after="0" w:line="240" w:lineRule="auto"/>
        <w:jc w:val="both"/>
        <w:rPr>
          <w:rFonts w:asciiTheme="majorHAnsi" w:hAnsiTheme="majorHAnsi" w:cstheme="majorHAnsi"/>
          <w:b/>
          <w:spacing w:val="-5"/>
          <w:w w:val="136"/>
        </w:rPr>
      </w:pPr>
    </w:p>
    <w:p w:rsidR="00CA44D3" w:rsidRPr="00DE32B2" w:rsidRDefault="00383ED5" w:rsidP="00DE32B2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32B2">
        <w:rPr>
          <w:rFonts w:ascii="Arial" w:hAnsi="Arial" w:cs="Arial"/>
          <w:sz w:val="24"/>
          <w:szCs w:val="24"/>
        </w:rPr>
        <w:t>от «04» декабря</w:t>
      </w:r>
      <w:r w:rsidR="00CA44D3" w:rsidRPr="00DE32B2">
        <w:rPr>
          <w:rFonts w:ascii="Arial" w:hAnsi="Arial" w:cs="Arial"/>
          <w:sz w:val="24"/>
          <w:szCs w:val="24"/>
        </w:rPr>
        <w:t xml:space="preserve"> 202</w:t>
      </w:r>
      <w:r w:rsidR="009B545E" w:rsidRPr="00DE32B2">
        <w:rPr>
          <w:rFonts w:ascii="Arial" w:hAnsi="Arial" w:cs="Arial"/>
          <w:sz w:val="24"/>
          <w:szCs w:val="24"/>
        </w:rPr>
        <w:t>3</w:t>
      </w:r>
      <w:r w:rsidR="00DE32B2" w:rsidRPr="00DE32B2">
        <w:rPr>
          <w:rFonts w:ascii="Arial" w:hAnsi="Arial" w:cs="Arial"/>
          <w:sz w:val="24"/>
          <w:szCs w:val="24"/>
        </w:rPr>
        <w:t xml:space="preserve"> года</w:t>
      </w:r>
      <w:r w:rsidR="00CA44D3" w:rsidRPr="00DE32B2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Pr="00DE32B2">
        <w:rPr>
          <w:rFonts w:ascii="Arial" w:hAnsi="Arial" w:cs="Arial"/>
          <w:sz w:val="24"/>
          <w:szCs w:val="24"/>
        </w:rPr>
        <w:t xml:space="preserve">                          №229-п</w:t>
      </w:r>
    </w:p>
    <w:p w:rsidR="00CA44D3" w:rsidRPr="00DE32B2" w:rsidRDefault="00CA44D3" w:rsidP="00DE32B2">
      <w:pPr>
        <w:pStyle w:val="12"/>
        <w:spacing w:before="0" w:after="0"/>
        <w:rPr>
          <w:color w:val="auto"/>
        </w:rPr>
      </w:pPr>
    </w:p>
    <w:p w:rsidR="00CA44D3" w:rsidRPr="00DE32B2" w:rsidRDefault="008B7C3A" w:rsidP="00DE32B2">
      <w:pPr>
        <w:pStyle w:val="12"/>
        <w:spacing w:before="0" w:after="0"/>
        <w:rPr>
          <w:color w:val="auto"/>
          <w:sz w:val="32"/>
          <w:szCs w:val="32"/>
        </w:rPr>
      </w:pPr>
      <w:r w:rsidRPr="00DE32B2">
        <w:rPr>
          <w:color w:val="auto"/>
          <w:sz w:val="32"/>
          <w:szCs w:val="32"/>
        </w:rPr>
        <w:t>О ВНЕСЕНИИ ИЗМЕНЕНИЙ В ПОСТАНОВЛЕНИЕ АДМИНИСТРАЦИИ ОЕКСКОГО МУНИЦИПАЛЬНОГО ОБРАЗОВАНИЯ ОТ 17.01.2023 № 7-П «</w:t>
      </w:r>
      <w:r w:rsidR="00CA44D3" w:rsidRPr="00DE32B2">
        <w:rPr>
          <w:bCs w:val="0"/>
          <w:color w:val="auto"/>
          <w:sz w:val="32"/>
          <w:szCs w:val="32"/>
        </w:rPr>
        <w:t xml:space="preserve">ОБ УТВЕРЖДЕНИИ МУНИЦИПАЛЬНОЙ </w:t>
      </w:r>
      <w:proofErr w:type="gramStart"/>
      <w:r w:rsidR="00CA44D3" w:rsidRPr="00DE32B2">
        <w:rPr>
          <w:bCs w:val="0"/>
          <w:color w:val="auto"/>
          <w:sz w:val="32"/>
          <w:szCs w:val="32"/>
        </w:rPr>
        <w:t xml:space="preserve">ПРОГРАММЫ  </w:t>
      </w:r>
      <w:r w:rsidR="009B545E" w:rsidRPr="00DE32B2">
        <w:rPr>
          <w:bCs w:val="0"/>
          <w:color w:val="auto"/>
          <w:sz w:val="32"/>
          <w:szCs w:val="32"/>
        </w:rPr>
        <w:t>«</w:t>
      </w:r>
      <w:proofErr w:type="gramEnd"/>
      <w:r w:rsidR="00CA44D3" w:rsidRPr="00DE32B2">
        <w:rPr>
          <w:bCs w:val="0"/>
          <w:color w:val="auto"/>
          <w:sz w:val="32"/>
          <w:szCs w:val="32"/>
        </w:rPr>
        <w:t>ТЕРРИТОРИ</w:t>
      </w:r>
      <w:r w:rsidR="0099715B" w:rsidRPr="00DE32B2">
        <w:rPr>
          <w:bCs w:val="0"/>
          <w:color w:val="auto"/>
          <w:sz w:val="32"/>
          <w:szCs w:val="32"/>
        </w:rPr>
        <w:t>АЛЬНОЕ РАЗВИТИЕ</w:t>
      </w:r>
      <w:r w:rsidR="00CA44D3" w:rsidRPr="00DE32B2">
        <w:rPr>
          <w:bCs w:val="0"/>
          <w:color w:val="auto"/>
          <w:sz w:val="32"/>
          <w:szCs w:val="32"/>
        </w:rPr>
        <w:t xml:space="preserve"> ОЕКСКОГО МУНИЦИПАЛЬНОГО ОБРАЗОВАНИЯ НА 20</w:t>
      </w:r>
      <w:r w:rsidR="009B545E" w:rsidRPr="00DE32B2">
        <w:rPr>
          <w:bCs w:val="0"/>
          <w:color w:val="auto"/>
          <w:sz w:val="32"/>
          <w:szCs w:val="32"/>
        </w:rPr>
        <w:t>23</w:t>
      </w:r>
      <w:r w:rsidR="00CA44D3" w:rsidRPr="00DE32B2">
        <w:rPr>
          <w:bCs w:val="0"/>
          <w:color w:val="auto"/>
          <w:sz w:val="32"/>
          <w:szCs w:val="32"/>
        </w:rPr>
        <w:t>-202</w:t>
      </w:r>
      <w:r w:rsidR="009B545E" w:rsidRPr="00DE32B2">
        <w:rPr>
          <w:bCs w:val="0"/>
          <w:color w:val="auto"/>
          <w:sz w:val="32"/>
          <w:szCs w:val="32"/>
        </w:rPr>
        <w:t>5</w:t>
      </w:r>
      <w:r w:rsidR="00CA44D3" w:rsidRPr="00DE32B2">
        <w:rPr>
          <w:bCs w:val="0"/>
          <w:color w:val="auto"/>
          <w:sz w:val="32"/>
          <w:szCs w:val="32"/>
        </w:rPr>
        <w:t xml:space="preserve"> ГОДЫ</w:t>
      </w:r>
      <w:r w:rsidR="00BE690D" w:rsidRPr="00DE32B2">
        <w:rPr>
          <w:bCs w:val="0"/>
          <w:color w:val="auto"/>
          <w:sz w:val="32"/>
          <w:szCs w:val="32"/>
        </w:rPr>
        <w:t>»</w:t>
      </w:r>
      <w:r w:rsidRPr="00DE32B2">
        <w:rPr>
          <w:bCs w:val="0"/>
          <w:color w:val="auto"/>
          <w:sz w:val="32"/>
          <w:szCs w:val="32"/>
        </w:rPr>
        <w:t>»</w:t>
      </w:r>
    </w:p>
    <w:p w:rsidR="00CA44D3" w:rsidRPr="00DE32B2" w:rsidRDefault="00CA44D3" w:rsidP="00DE32B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44D3" w:rsidRPr="00DE32B2" w:rsidRDefault="00CA44D3" w:rsidP="00DE32B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9715B" w:rsidRPr="00DE32B2" w:rsidRDefault="0099715B" w:rsidP="00DE32B2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DE32B2">
        <w:rPr>
          <w:rFonts w:ascii="Arial" w:hAnsi="Arial" w:cs="Arial"/>
          <w:sz w:val="24"/>
          <w:szCs w:val="24"/>
        </w:rPr>
        <w:t>В целях создания устойчивого развития территории, развития инженерной, транспортной и социальной инфраструктур, обеспечения учета интересов граждан на территории Оекского муниципального образования, в соответствии со ст.8, 9, 24, 25 главы 3 Градостроительного кодекса Российской Федерации, с пунктом 20 части 1 статьи 14 Федерального закона №131-ФЗ от 6 октября 2003 года «Об общих принципах организации органов местного самоуправления в Российской Федерации», руководствуясь  пунктом 21 ст.6, с.48, ст.52 Устава Оекского муниципального образования, Администрация Оекского муниципального образования,</w:t>
      </w:r>
    </w:p>
    <w:p w:rsidR="00CA44D3" w:rsidRPr="00DE32B2" w:rsidRDefault="00CA44D3" w:rsidP="00DE32B2">
      <w:pPr>
        <w:pStyle w:val="af5"/>
        <w:tabs>
          <w:tab w:val="left" w:pos="709"/>
        </w:tabs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CA44D3" w:rsidRPr="00DE32B2" w:rsidRDefault="00CA44D3" w:rsidP="00DE32B2">
      <w:pPr>
        <w:pStyle w:val="af5"/>
        <w:tabs>
          <w:tab w:val="left" w:pos="709"/>
        </w:tabs>
        <w:spacing w:before="0" w:beforeAutospacing="0" w:after="0" w:afterAutospacing="0"/>
        <w:jc w:val="center"/>
        <w:rPr>
          <w:rFonts w:ascii="Arial" w:hAnsi="Arial" w:cs="Arial"/>
          <w:sz w:val="30"/>
          <w:szCs w:val="30"/>
        </w:rPr>
      </w:pPr>
      <w:r w:rsidRPr="00DE32B2">
        <w:rPr>
          <w:rFonts w:ascii="Arial" w:hAnsi="Arial" w:cs="Arial"/>
          <w:b/>
          <w:sz w:val="30"/>
          <w:szCs w:val="30"/>
        </w:rPr>
        <w:t>ПОСТАНОВЛЯЕТ:</w:t>
      </w:r>
    </w:p>
    <w:p w:rsidR="00CA44D3" w:rsidRPr="00DE32B2" w:rsidRDefault="00CA44D3" w:rsidP="00DE32B2">
      <w:pPr>
        <w:keepNext/>
        <w:spacing w:after="0" w:line="240" w:lineRule="auto"/>
        <w:jc w:val="center"/>
        <w:outlineLvl w:val="0"/>
        <w:rPr>
          <w:rFonts w:ascii="Arial" w:eastAsia="Calibri" w:hAnsi="Arial" w:cs="Arial"/>
          <w:kern w:val="32"/>
          <w:sz w:val="24"/>
          <w:szCs w:val="24"/>
        </w:rPr>
      </w:pPr>
    </w:p>
    <w:p w:rsidR="005161E3" w:rsidRPr="00DE32B2" w:rsidRDefault="00CA44D3" w:rsidP="00DE32B2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E32B2">
        <w:rPr>
          <w:rFonts w:ascii="Arial" w:eastAsia="Calibri" w:hAnsi="Arial" w:cs="Arial"/>
          <w:sz w:val="24"/>
          <w:szCs w:val="24"/>
        </w:rPr>
        <w:t xml:space="preserve">1. </w:t>
      </w:r>
      <w:r w:rsidR="00A00B91" w:rsidRPr="00DE32B2">
        <w:rPr>
          <w:rFonts w:ascii="Arial" w:eastAsia="Calibri" w:hAnsi="Arial" w:cs="Arial"/>
          <w:sz w:val="24"/>
          <w:szCs w:val="24"/>
        </w:rPr>
        <w:t>Внести изменения и дополнения в постановление администрации Оекского муниципального образования от 14.01.2023 №7-П «Об у</w:t>
      </w:r>
      <w:r w:rsidR="009B545E" w:rsidRPr="00DE32B2">
        <w:rPr>
          <w:rFonts w:ascii="Arial" w:eastAsia="Calibri" w:hAnsi="Arial" w:cs="Arial"/>
          <w:sz w:val="24"/>
          <w:szCs w:val="24"/>
        </w:rPr>
        <w:t>твер</w:t>
      </w:r>
      <w:r w:rsidR="00A00B91" w:rsidRPr="00DE32B2">
        <w:rPr>
          <w:rFonts w:ascii="Arial" w:eastAsia="Calibri" w:hAnsi="Arial" w:cs="Arial"/>
          <w:sz w:val="24"/>
          <w:szCs w:val="24"/>
        </w:rPr>
        <w:t>ждении</w:t>
      </w:r>
      <w:r w:rsidRPr="00DE32B2">
        <w:rPr>
          <w:rFonts w:ascii="Arial" w:eastAsia="Calibri" w:hAnsi="Arial" w:cs="Arial"/>
          <w:sz w:val="24"/>
          <w:szCs w:val="24"/>
        </w:rPr>
        <w:t xml:space="preserve"> муниципальн</w:t>
      </w:r>
      <w:r w:rsidR="00A00B91" w:rsidRPr="00DE32B2">
        <w:rPr>
          <w:rFonts w:ascii="Arial" w:eastAsia="Calibri" w:hAnsi="Arial" w:cs="Arial"/>
          <w:sz w:val="24"/>
          <w:szCs w:val="24"/>
        </w:rPr>
        <w:t>ой</w:t>
      </w:r>
      <w:r w:rsidRPr="00DE32B2">
        <w:rPr>
          <w:rFonts w:ascii="Arial" w:eastAsia="Calibri" w:hAnsi="Arial" w:cs="Arial"/>
          <w:sz w:val="24"/>
          <w:szCs w:val="24"/>
        </w:rPr>
        <w:t xml:space="preserve"> программ</w:t>
      </w:r>
      <w:r w:rsidR="00A00B91" w:rsidRPr="00DE32B2">
        <w:rPr>
          <w:rFonts w:ascii="Arial" w:eastAsia="Calibri" w:hAnsi="Arial" w:cs="Arial"/>
          <w:sz w:val="24"/>
          <w:szCs w:val="24"/>
        </w:rPr>
        <w:t>ы</w:t>
      </w:r>
      <w:r w:rsidRPr="00DE32B2">
        <w:rPr>
          <w:rFonts w:ascii="Arial" w:eastAsia="Calibri" w:hAnsi="Arial" w:cs="Arial"/>
          <w:sz w:val="24"/>
          <w:szCs w:val="24"/>
        </w:rPr>
        <w:t xml:space="preserve"> «</w:t>
      </w:r>
      <w:r w:rsidR="0099715B" w:rsidRPr="00DE32B2">
        <w:rPr>
          <w:rFonts w:ascii="Arial" w:eastAsia="Calibri" w:hAnsi="Arial" w:cs="Arial"/>
          <w:sz w:val="24"/>
          <w:szCs w:val="24"/>
        </w:rPr>
        <w:t>Т</w:t>
      </w:r>
      <w:r w:rsidRPr="00DE32B2">
        <w:rPr>
          <w:rFonts w:ascii="Arial" w:eastAsia="Calibri" w:hAnsi="Arial" w:cs="Arial"/>
          <w:sz w:val="24"/>
          <w:szCs w:val="24"/>
        </w:rPr>
        <w:t>ерритори</w:t>
      </w:r>
      <w:r w:rsidR="0099715B" w:rsidRPr="00DE32B2">
        <w:rPr>
          <w:rFonts w:ascii="Arial" w:eastAsia="Calibri" w:hAnsi="Arial" w:cs="Arial"/>
          <w:sz w:val="24"/>
          <w:szCs w:val="24"/>
        </w:rPr>
        <w:t>альное развитие</w:t>
      </w:r>
      <w:r w:rsidRPr="00DE32B2">
        <w:rPr>
          <w:rFonts w:ascii="Arial" w:eastAsia="Calibri" w:hAnsi="Arial" w:cs="Arial"/>
          <w:sz w:val="24"/>
          <w:szCs w:val="24"/>
        </w:rPr>
        <w:t xml:space="preserve"> Оекского м</w:t>
      </w:r>
      <w:r w:rsidR="009B545E" w:rsidRPr="00DE32B2">
        <w:rPr>
          <w:rFonts w:ascii="Arial" w:eastAsia="Calibri" w:hAnsi="Arial" w:cs="Arial"/>
          <w:sz w:val="24"/>
          <w:szCs w:val="24"/>
        </w:rPr>
        <w:t>униципального образования на 2023-</w:t>
      </w:r>
      <w:r w:rsidRPr="00DE32B2">
        <w:rPr>
          <w:rFonts w:ascii="Arial" w:eastAsia="Calibri" w:hAnsi="Arial" w:cs="Arial"/>
          <w:sz w:val="24"/>
          <w:szCs w:val="24"/>
        </w:rPr>
        <w:t>202</w:t>
      </w:r>
      <w:r w:rsidR="009B545E" w:rsidRPr="00DE32B2">
        <w:rPr>
          <w:rFonts w:ascii="Arial" w:eastAsia="Calibri" w:hAnsi="Arial" w:cs="Arial"/>
          <w:sz w:val="24"/>
          <w:szCs w:val="24"/>
        </w:rPr>
        <w:t xml:space="preserve">5 </w:t>
      </w:r>
      <w:r w:rsidR="00A00B91" w:rsidRPr="00DE32B2">
        <w:rPr>
          <w:rFonts w:ascii="Arial" w:eastAsia="Calibri" w:hAnsi="Arial" w:cs="Arial"/>
          <w:sz w:val="24"/>
          <w:szCs w:val="24"/>
        </w:rPr>
        <w:t>годы»:</w:t>
      </w:r>
    </w:p>
    <w:p w:rsidR="00DE05B7" w:rsidRPr="00DE32B2" w:rsidRDefault="00DE05B7" w:rsidP="00DE32B2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E32B2">
        <w:rPr>
          <w:rFonts w:ascii="Arial" w:eastAsia="Calibri" w:hAnsi="Arial" w:cs="Arial"/>
          <w:sz w:val="24"/>
          <w:szCs w:val="24"/>
        </w:rPr>
        <w:t xml:space="preserve">1.1. Приложение №1 </w:t>
      </w:r>
      <w:r w:rsidR="00DE32B2" w:rsidRPr="00DE32B2">
        <w:rPr>
          <w:rFonts w:ascii="Arial" w:eastAsia="Calibri" w:hAnsi="Arial" w:cs="Arial"/>
          <w:sz w:val="24"/>
          <w:szCs w:val="24"/>
        </w:rPr>
        <w:t>постановления изложить</w:t>
      </w:r>
      <w:r w:rsidRPr="00DE32B2">
        <w:rPr>
          <w:rFonts w:ascii="Arial" w:eastAsia="Calibri" w:hAnsi="Arial" w:cs="Arial"/>
          <w:sz w:val="24"/>
          <w:szCs w:val="24"/>
        </w:rPr>
        <w:t xml:space="preserve"> в новой редакции (Прилагается)</w:t>
      </w:r>
    </w:p>
    <w:p w:rsidR="00CA44D3" w:rsidRPr="00DE32B2" w:rsidRDefault="009B545E" w:rsidP="00DE32B2">
      <w:pP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E32B2">
        <w:rPr>
          <w:rFonts w:ascii="Arial" w:hAnsi="Arial" w:cs="Arial"/>
          <w:sz w:val="24"/>
          <w:szCs w:val="24"/>
        </w:rPr>
        <w:t>2</w:t>
      </w:r>
      <w:r w:rsidR="00CA44D3" w:rsidRPr="00DE32B2">
        <w:rPr>
          <w:rFonts w:ascii="Arial" w:hAnsi="Arial" w:cs="Arial"/>
          <w:sz w:val="24"/>
          <w:szCs w:val="24"/>
        </w:rPr>
        <w:t xml:space="preserve">. </w:t>
      </w:r>
      <w:r w:rsidRPr="00DE32B2">
        <w:rPr>
          <w:rFonts w:ascii="Arial" w:hAnsi="Arial" w:cs="Arial"/>
          <w:sz w:val="24"/>
          <w:szCs w:val="24"/>
        </w:rPr>
        <w:t>Установить, что в ходе реализации муниципальной программы «Территориальное развитие Оекского муниципального образования на 2023-2025 годы» ежегодной корректировке подлежат мероприятия и объемы их финансирования с учетом возможностей средств местного бюджета.</w:t>
      </w:r>
      <w:r w:rsidR="00DE05B7" w:rsidRPr="00DE32B2">
        <w:rPr>
          <w:rFonts w:ascii="Arial" w:hAnsi="Arial" w:cs="Arial"/>
          <w:sz w:val="24"/>
          <w:szCs w:val="24"/>
        </w:rPr>
        <w:t xml:space="preserve">  </w:t>
      </w:r>
    </w:p>
    <w:p w:rsidR="00DE05B7" w:rsidRPr="00DE32B2" w:rsidRDefault="00DE05B7" w:rsidP="00DE32B2">
      <w:pP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E05B7" w:rsidRPr="00DE32B2" w:rsidRDefault="009B545E" w:rsidP="00DE32B2">
      <w:pPr>
        <w:pStyle w:val="a9"/>
        <w:ind w:firstLine="709"/>
        <w:rPr>
          <w:rFonts w:ascii="Arial" w:hAnsi="Arial" w:cs="Arial"/>
          <w:szCs w:val="24"/>
        </w:rPr>
      </w:pPr>
      <w:r w:rsidRPr="00DE32B2">
        <w:rPr>
          <w:rFonts w:ascii="Arial" w:hAnsi="Arial" w:cs="Arial"/>
          <w:szCs w:val="24"/>
        </w:rPr>
        <w:lastRenderedPageBreak/>
        <w:t>3</w:t>
      </w:r>
      <w:r w:rsidR="00CA44D3" w:rsidRPr="00DE32B2">
        <w:rPr>
          <w:rFonts w:ascii="Arial" w:hAnsi="Arial" w:cs="Arial"/>
          <w:szCs w:val="24"/>
        </w:rPr>
        <w:t xml:space="preserve">. </w:t>
      </w:r>
      <w:r w:rsidR="00DE05B7" w:rsidRPr="00DE32B2">
        <w:rPr>
          <w:rFonts w:ascii="Arial" w:hAnsi="Arial" w:cs="Arial"/>
          <w:szCs w:val="24"/>
        </w:rPr>
        <w:t>Общему отделу администрации внести в оригинал постановления администрации Оекского муниципального образования от 17.01.2023 №7-</w:t>
      </w:r>
      <w:r w:rsidR="00DE32B2">
        <w:rPr>
          <w:rFonts w:ascii="Arial" w:hAnsi="Arial" w:cs="Arial"/>
          <w:szCs w:val="24"/>
        </w:rPr>
        <w:t>п</w:t>
      </w:r>
      <w:r w:rsidR="00DE05B7" w:rsidRPr="00DE32B2">
        <w:rPr>
          <w:rFonts w:ascii="Arial" w:hAnsi="Arial" w:cs="Arial"/>
          <w:szCs w:val="24"/>
        </w:rPr>
        <w:t xml:space="preserve"> </w:t>
      </w:r>
      <w:r w:rsidR="00DE05B7" w:rsidRPr="00DE32B2">
        <w:rPr>
          <w:rFonts w:ascii="Arial" w:eastAsia="Calibri" w:hAnsi="Arial" w:cs="Arial"/>
          <w:szCs w:val="24"/>
        </w:rPr>
        <w:t xml:space="preserve">«Об утверждении муниципальной программы «Территориальное развитие Оекского муниципального образования на 2023-2025 годы» информацию о </w:t>
      </w:r>
      <w:proofErr w:type="gramStart"/>
      <w:r w:rsidR="00DE05B7" w:rsidRPr="00DE32B2">
        <w:rPr>
          <w:rFonts w:ascii="Arial" w:eastAsia="Calibri" w:hAnsi="Arial" w:cs="Arial"/>
          <w:szCs w:val="24"/>
        </w:rPr>
        <w:t xml:space="preserve">внесении  </w:t>
      </w:r>
      <w:r w:rsidR="00DE05B7" w:rsidRPr="00DE32B2">
        <w:rPr>
          <w:rFonts w:ascii="Arial" w:hAnsi="Arial" w:cs="Arial"/>
          <w:szCs w:val="24"/>
        </w:rPr>
        <w:t>изменений</w:t>
      </w:r>
      <w:proofErr w:type="gramEnd"/>
      <w:r w:rsidR="00DE05B7" w:rsidRPr="00DE32B2">
        <w:rPr>
          <w:rFonts w:ascii="Arial" w:hAnsi="Arial" w:cs="Arial"/>
          <w:szCs w:val="24"/>
        </w:rPr>
        <w:t xml:space="preserve"> и дополнений</w:t>
      </w:r>
      <w:r w:rsidR="009D4AA4" w:rsidRPr="00DE32B2">
        <w:rPr>
          <w:rFonts w:ascii="Arial" w:hAnsi="Arial" w:cs="Arial"/>
          <w:szCs w:val="24"/>
        </w:rPr>
        <w:t>.</w:t>
      </w:r>
      <w:r w:rsidR="00DE05B7" w:rsidRPr="00DE32B2">
        <w:rPr>
          <w:rFonts w:ascii="Arial" w:hAnsi="Arial" w:cs="Arial"/>
          <w:szCs w:val="24"/>
        </w:rPr>
        <w:t xml:space="preserve"> </w:t>
      </w:r>
    </w:p>
    <w:p w:rsidR="00CA44D3" w:rsidRPr="00DE32B2" w:rsidRDefault="009D4AA4" w:rsidP="00DE32B2">
      <w:pPr>
        <w:pStyle w:val="a9"/>
        <w:ind w:firstLine="709"/>
        <w:rPr>
          <w:rFonts w:ascii="Arial" w:hAnsi="Arial" w:cs="Arial"/>
          <w:szCs w:val="24"/>
        </w:rPr>
      </w:pPr>
      <w:r w:rsidRPr="00DE32B2">
        <w:rPr>
          <w:rFonts w:ascii="Arial" w:hAnsi="Arial" w:cs="Arial"/>
          <w:szCs w:val="24"/>
        </w:rPr>
        <w:t xml:space="preserve">4. </w:t>
      </w:r>
      <w:r w:rsidR="00CA44D3" w:rsidRPr="00DE32B2">
        <w:rPr>
          <w:rFonts w:ascii="Arial" w:hAnsi="Arial" w:cs="Arial"/>
          <w:szCs w:val="24"/>
        </w:rPr>
        <w:t>Опубликовать настоящее постановление в информационном бюллетене «Вестник Оекского муниципального образования» (официальная информация) и на официальном сайте</w:t>
      </w:r>
      <w:r w:rsidR="00A256D1" w:rsidRPr="00DE32B2">
        <w:rPr>
          <w:rFonts w:ascii="Arial" w:hAnsi="Arial" w:cs="Arial"/>
          <w:szCs w:val="24"/>
        </w:rPr>
        <w:t xml:space="preserve"> </w:t>
      </w:r>
      <w:r w:rsidR="00A256D1" w:rsidRPr="00DE32B2">
        <w:rPr>
          <w:rFonts w:ascii="Arial" w:hAnsi="Arial" w:cs="Arial"/>
          <w:szCs w:val="24"/>
          <w:lang w:val="en-US"/>
        </w:rPr>
        <w:t>https</w:t>
      </w:r>
      <w:r w:rsidR="00CA44D3" w:rsidRPr="00DE32B2">
        <w:rPr>
          <w:rFonts w:ascii="Arial" w:hAnsi="Arial" w:cs="Arial"/>
          <w:szCs w:val="24"/>
        </w:rPr>
        <w:t>.</w:t>
      </w:r>
      <w:r w:rsidR="00A256D1" w:rsidRPr="00DE32B2">
        <w:rPr>
          <w:rFonts w:ascii="Arial" w:hAnsi="Arial" w:cs="Arial"/>
          <w:szCs w:val="24"/>
        </w:rPr>
        <w:t>//</w:t>
      </w:r>
      <w:proofErr w:type="spellStart"/>
      <w:r w:rsidR="00CA44D3" w:rsidRPr="00DE32B2">
        <w:rPr>
          <w:rFonts w:ascii="Arial" w:hAnsi="Arial" w:cs="Arial"/>
          <w:szCs w:val="24"/>
          <w:lang w:val="en-US"/>
        </w:rPr>
        <w:t>oek</w:t>
      </w:r>
      <w:proofErr w:type="spellEnd"/>
      <w:r w:rsidR="00A256D1" w:rsidRPr="00DE32B2">
        <w:rPr>
          <w:rFonts w:ascii="Arial" w:hAnsi="Arial" w:cs="Arial"/>
          <w:szCs w:val="24"/>
        </w:rPr>
        <w:t>-</w:t>
      </w:r>
      <w:proofErr w:type="spellStart"/>
      <w:r w:rsidR="00A256D1" w:rsidRPr="00DE32B2">
        <w:rPr>
          <w:rFonts w:ascii="Arial" w:hAnsi="Arial" w:cs="Arial"/>
          <w:szCs w:val="24"/>
          <w:lang w:val="en-US"/>
        </w:rPr>
        <w:t>adm</w:t>
      </w:r>
      <w:proofErr w:type="spellEnd"/>
      <w:r w:rsidR="00A256D1" w:rsidRPr="00DE32B2">
        <w:rPr>
          <w:rFonts w:ascii="Arial" w:hAnsi="Arial" w:cs="Arial"/>
          <w:szCs w:val="24"/>
        </w:rPr>
        <w:t>.</w:t>
      </w:r>
      <w:proofErr w:type="spellStart"/>
      <w:r w:rsidR="00A256D1" w:rsidRPr="00DE32B2">
        <w:rPr>
          <w:rFonts w:ascii="Arial" w:hAnsi="Arial" w:cs="Arial"/>
          <w:szCs w:val="24"/>
          <w:lang w:val="en-US"/>
        </w:rPr>
        <w:t>ru</w:t>
      </w:r>
      <w:proofErr w:type="spellEnd"/>
      <w:r w:rsidR="00A256D1" w:rsidRPr="00DE32B2">
        <w:rPr>
          <w:rFonts w:ascii="Arial" w:hAnsi="Arial" w:cs="Arial"/>
          <w:szCs w:val="24"/>
        </w:rPr>
        <w:t>.</w:t>
      </w:r>
    </w:p>
    <w:p w:rsidR="00CA44D3" w:rsidRPr="00DE32B2" w:rsidRDefault="009D4AA4" w:rsidP="00DE32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E32B2">
        <w:rPr>
          <w:rFonts w:ascii="Arial" w:hAnsi="Arial" w:cs="Arial"/>
          <w:sz w:val="24"/>
          <w:szCs w:val="24"/>
        </w:rPr>
        <w:t>5</w:t>
      </w:r>
      <w:r w:rsidR="00CA44D3" w:rsidRPr="00DE32B2">
        <w:rPr>
          <w:rFonts w:ascii="Arial" w:hAnsi="Arial" w:cs="Arial"/>
          <w:sz w:val="24"/>
          <w:szCs w:val="24"/>
        </w:rPr>
        <w:t xml:space="preserve">. Контроль за исполнением настоящего постановления возложить на </w:t>
      </w:r>
      <w:r w:rsidR="008454CD" w:rsidRPr="00DE32B2">
        <w:rPr>
          <w:rFonts w:ascii="Arial" w:hAnsi="Arial" w:cs="Arial"/>
          <w:sz w:val="24"/>
          <w:szCs w:val="24"/>
        </w:rPr>
        <w:t xml:space="preserve">начальника отдела по управлению имуществом, ЖКХ, транспортом и связью </w:t>
      </w:r>
      <w:proofErr w:type="spellStart"/>
      <w:r w:rsidR="008454CD" w:rsidRPr="00DE32B2">
        <w:rPr>
          <w:rFonts w:ascii="Arial" w:hAnsi="Arial" w:cs="Arial"/>
          <w:sz w:val="24"/>
          <w:szCs w:val="24"/>
        </w:rPr>
        <w:t>В.А.Куклину</w:t>
      </w:r>
      <w:proofErr w:type="spellEnd"/>
      <w:r w:rsidR="008454CD" w:rsidRPr="00DE32B2">
        <w:rPr>
          <w:rFonts w:ascii="Arial" w:hAnsi="Arial" w:cs="Arial"/>
          <w:sz w:val="24"/>
          <w:szCs w:val="24"/>
        </w:rPr>
        <w:t>.</w:t>
      </w:r>
    </w:p>
    <w:p w:rsidR="00CA44D3" w:rsidRDefault="00CA44D3" w:rsidP="00DE32B2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E32B2" w:rsidRPr="00DE32B2" w:rsidRDefault="00DE32B2" w:rsidP="00DE32B2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A44D3" w:rsidRPr="00DE32B2" w:rsidRDefault="00CA44D3" w:rsidP="00DE32B2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32B2">
        <w:rPr>
          <w:rFonts w:ascii="Arial" w:hAnsi="Arial" w:cs="Arial"/>
          <w:sz w:val="24"/>
          <w:szCs w:val="24"/>
        </w:rPr>
        <w:t>Глава администрации Оекского</w:t>
      </w:r>
    </w:p>
    <w:p w:rsidR="00CA44D3" w:rsidRPr="00DE32B2" w:rsidRDefault="00CA44D3" w:rsidP="00DE32B2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32B2">
        <w:rPr>
          <w:rFonts w:ascii="Arial" w:hAnsi="Arial" w:cs="Arial"/>
          <w:sz w:val="24"/>
          <w:szCs w:val="24"/>
        </w:rPr>
        <w:t>муниципального образования</w:t>
      </w:r>
      <w:r w:rsidRPr="00DE32B2">
        <w:rPr>
          <w:rFonts w:ascii="Arial" w:hAnsi="Arial" w:cs="Arial"/>
          <w:sz w:val="24"/>
          <w:szCs w:val="24"/>
        </w:rPr>
        <w:tab/>
      </w:r>
      <w:r w:rsidRPr="00DE32B2">
        <w:rPr>
          <w:rFonts w:ascii="Arial" w:hAnsi="Arial" w:cs="Arial"/>
          <w:sz w:val="24"/>
          <w:szCs w:val="24"/>
        </w:rPr>
        <w:tab/>
      </w:r>
      <w:r w:rsidRPr="00DE32B2">
        <w:rPr>
          <w:rFonts w:ascii="Arial" w:hAnsi="Arial" w:cs="Arial"/>
          <w:sz w:val="24"/>
          <w:szCs w:val="24"/>
        </w:rPr>
        <w:tab/>
      </w:r>
      <w:r w:rsidRPr="00DE32B2">
        <w:rPr>
          <w:rFonts w:ascii="Arial" w:hAnsi="Arial" w:cs="Arial"/>
          <w:sz w:val="24"/>
          <w:szCs w:val="24"/>
        </w:rPr>
        <w:tab/>
      </w:r>
      <w:r w:rsidRPr="00DE32B2">
        <w:rPr>
          <w:rFonts w:ascii="Arial" w:hAnsi="Arial" w:cs="Arial"/>
          <w:sz w:val="24"/>
          <w:szCs w:val="24"/>
        </w:rPr>
        <w:tab/>
      </w:r>
      <w:r w:rsidRPr="00DE32B2">
        <w:rPr>
          <w:rFonts w:ascii="Arial" w:hAnsi="Arial" w:cs="Arial"/>
          <w:sz w:val="24"/>
          <w:szCs w:val="24"/>
        </w:rPr>
        <w:tab/>
      </w:r>
      <w:r w:rsidR="00FC5730" w:rsidRPr="00DE32B2">
        <w:rPr>
          <w:rFonts w:ascii="Arial" w:hAnsi="Arial" w:cs="Arial"/>
          <w:sz w:val="24"/>
          <w:szCs w:val="24"/>
        </w:rPr>
        <w:t xml:space="preserve">   </w:t>
      </w:r>
      <w:r w:rsidRPr="00DE32B2">
        <w:rPr>
          <w:rFonts w:ascii="Arial" w:hAnsi="Arial" w:cs="Arial"/>
          <w:sz w:val="24"/>
          <w:szCs w:val="24"/>
        </w:rPr>
        <w:t xml:space="preserve">     О.А. Парфенов</w:t>
      </w:r>
    </w:p>
    <w:p w:rsidR="009D4AA4" w:rsidRPr="00DE32B2" w:rsidRDefault="009D4AA4" w:rsidP="00DE32B2">
      <w:pPr>
        <w:spacing w:after="0" w:line="240" w:lineRule="auto"/>
        <w:jc w:val="right"/>
        <w:rPr>
          <w:rFonts w:ascii="Courier New" w:hAnsi="Courier New" w:cs="Courier New"/>
        </w:rPr>
      </w:pPr>
    </w:p>
    <w:p w:rsidR="009D4AA4" w:rsidRPr="00DE32B2" w:rsidRDefault="009D4AA4" w:rsidP="00DE32B2">
      <w:pPr>
        <w:spacing w:after="0" w:line="240" w:lineRule="auto"/>
        <w:jc w:val="right"/>
        <w:rPr>
          <w:rFonts w:ascii="Courier New" w:hAnsi="Courier New" w:cs="Courier New"/>
        </w:rPr>
      </w:pPr>
    </w:p>
    <w:p w:rsidR="009D4AA4" w:rsidRPr="00DE32B2" w:rsidRDefault="009D4AA4" w:rsidP="00DE32B2">
      <w:pPr>
        <w:spacing w:after="0" w:line="240" w:lineRule="auto"/>
        <w:jc w:val="right"/>
        <w:rPr>
          <w:rFonts w:ascii="Courier New" w:hAnsi="Courier New" w:cs="Courier New"/>
        </w:rPr>
      </w:pPr>
    </w:p>
    <w:p w:rsidR="009D4AA4" w:rsidRPr="00DE32B2" w:rsidRDefault="009D4AA4" w:rsidP="00DE32B2">
      <w:pPr>
        <w:spacing w:after="0" w:line="240" w:lineRule="auto"/>
        <w:jc w:val="right"/>
        <w:rPr>
          <w:rFonts w:ascii="Courier New" w:hAnsi="Courier New" w:cs="Courier New"/>
        </w:rPr>
      </w:pPr>
    </w:p>
    <w:p w:rsidR="009D4AA4" w:rsidRPr="00DE32B2" w:rsidRDefault="009D4AA4" w:rsidP="00DE32B2">
      <w:pPr>
        <w:spacing w:after="0" w:line="240" w:lineRule="auto"/>
        <w:jc w:val="right"/>
        <w:rPr>
          <w:rFonts w:ascii="Courier New" w:hAnsi="Courier New" w:cs="Courier New"/>
        </w:rPr>
      </w:pPr>
    </w:p>
    <w:p w:rsidR="009D4AA4" w:rsidRPr="00DE32B2" w:rsidRDefault="009D4AA4" w:rsidP="00DE32B2">
      <w:pPr>
        <w:spacing w:after="0" w:line="240" w:lineRule="auto"/>
        <w:jc w:val="right"/>
        <w:rPr>
          <w:rFonts w:ascii="Courier New" w:hAnsi="Courier New" w:cs="Courier New"/>
        </w:rPr>
      </w:pPr>
    </w:p>
    <w:p w:rsidR="009D4AA4" w:rsidRPr="00DE32B2" w:rsidRDefault="009D4AA4" w:rsidP="00DE32B2">
      <w:pPr>
        <w:spacing w:after="0" w:line="240" w:lineRule="auto"/>
        <w:jc w:val="right"/>
        <w:rPr>
          <w:rFonts w:ascii="Courier New" w:hAnsi="Courier New" w:cs="Courier New"/>
        </w:rPr>
      </w:pPr>
    </w:p>
    <w:p w:rsidR="009D4AA4" w:rsidRPr="00DE32B2" w:rsidRDefault="009D4AA4" w:rsidP="00DE32B2">
      <w:pPr>
        <w:spacing w:after="0" w:line="240" w:lineRule="auto"/>
        <w:jc w:val="right"/>
        <w:rPr>
          <w:rFonts w:ascii="Courier New" w:hAnsi="Courier New" w:cs="Courier New"/>
        </w:rPr>
      </w:pPr>
    </w:p>
    <w:p w:rsidR="009D4AA4" w:rsidRPr="00DE32B2" w:rsidRDefault="009D4AA4" w:rsidP="00DE32B2">
      <w:pPr>
        <w:spacing w:after="0" w:line="240" w:lineRule="auto"/>
        <w:jc w:val="right"/>
        <w:rPr>
          <w:rFonts w:ascii="Courier New" w:hAnsi="Courier New" w:cs="Courier New"/>
        </w:rPr>
      </w:pPr>
    </w:p>
    <w:p w:rsidR="009D4AA4" w:rsidRPr="00DE32B2" w:rsidRDefault="009D4AA4" w:rsidP="00DE32B2">
      <w:pPr>
        <w:spacing w:after="0" w:line="240" w:lineRule="auto"/>
        <w:jc w:val="right"/>
        <w:rPr>
          <w:rFonts w:ascii="Courier New" w:hAnsi="Courier New" w:cs="Courier New"/>
        </w:rPr>
      </w:pPr>
    </w:p>
    <w:p w:rsidR="009D4AA4" w:rsidRPr="00DE32B2" w:rsidRDefault="009D4AA4" w:rsidP="00DE32B2">
      <w:pPr>
        <w:spacing w:after="0" w:line="240" w:lineRule="auto"/>
        <w:jc w:val="right"/>
        <w:rPr>
          <w:rFonts w:ascii="Courier New" w:hAnsi="Courier New" w:cs="Courier New"/>
        </w:rPr>
      </w:pPr>
    </w:p>
    <w:p w:rsidR="009D4AA4" w:rsidRPr="00DE32B2" w:rsidRDefault="009D4AA4" w:rsidP="00DE32B2">
      <w:pPr>
        <w:spacing w:after="0" w:line="240" w:lineRule="auto"/>
        <w:jc w:val="right"/>
        <w:rPr>
          <w:rFonts w:ascii="Courier New" w:hAnsi="Courier New" w:cs="Courier New"/>
        </w:rPr>
      </w:pPr>
    </w:p>
    <w:p w:rsidR="009D4AA4" w:rsidRPr="00DE32B2" w:rsidRDefault="009D4AA4" w:rsidP="00DE32B2">
      <w:pPr>
        <w:spacing w:after="0" w:line="240" w:lineRule="auto"/>
        <w:jc w:val="right"/>
        <w:rPr>
          <w:rFonts w:ascii="Courier New" w:hAnsi="Courier New" w:cs="Courier New"/>
        </w:rPr>
      </w:pPr>
    </w:p>
    <w:p w:rsidR="009D4AA4" w:rsidRPr="00DE32B2" w:rsidRDefault="009D4AA4" w:rsidP="00DE32B2">
      <w:pPr>
        <w:spacing w:after="0" w:line="240" w:lineRule="auto"/>
        <w:jc w:val="right"/>
        <w:rPr>
          <w:rFonts w:ascii="Courier New" w:hAnsi="Courier New" w:cs="Courier New"/>
        </w:rPr>
      </w:pPr>
    </w:p>
    <w:p w:rsidR="009D4AA4" w:rsidRPr="00DE32B2" w:rsidRDefault="009D4AA4" w:rsidP="00DE32B2">
      <w:pPr>
        <w:spacing w:after="0" w:line="240" w:lineRule="auto"/>
        <w:jc w:val="right"/>
        <w:rPr>
          <w:rFonts w:ascii="Courier New" w:hAnsi="Courier New" w:cs="Courier New"/>
        </w:rPr>
      </w:pPr>
    </w:p>
    <w:p w:rsidR="009D4AA4" w:rsidRPr="00DE32B2" w:rsidRDefault="009D4AA4" w:rsidP="00DE32B2">
      <w:pPr>
        <w:spacing w:after="0" w:line="240" w:lineRule="auto"/>
        <w:jc w:val="right"/>
        <w:rPr>
          <w:rFonts w:ascii="Courier New" w:hAnsi="Courier New" w:cs="Courier New"/>
        </w:rPr>
      </w:pPr>
    </w:p>
    <w:p w:rsidR="009D4AA4" w:rsidRPr="00DE32B2" w:rsidRDefault="009D4AA4" w:rsidP="00DE32B2">
      <w:pPr>
        <w:spacing w:after="0" w:line="240" w:lineRule="auto"/>
        <w:jc w:val="right"/>
        <w:rPr>
          <w:rFonts w:ascii="Courier New" w:hAnsi="Courier New" w:cs="Courier New"/>
        </w:rPr>
      </w:pPr>
    </w:p>
    <w:p w:rsidR="009D4AA4" w:rsidRPr="00DE32B2" w:rsidRDefault="009D4AA4" w:rsidP="00DE32B2">
      <w:pPr>
        <w:spacing w:after="0" w:line="240" w:lineRule="auto"/>
        <w:jc w:val="right"/>
        <w:rPr>
          <w:rFonts w:ascii="Courier New" w:hAnsi="Courier New" w:cs="Courier New"/>
        </w:rPr>
      </w:pPr>
    </w:p>
    <w:p w:rsidR="009D4AA4" w:rsidRPr="00DE32B2" w:rsidRDefault="009D4AA4" w:rsidP="00DE32B2">
      <w:pPr>
        <w:spacing w:after="0" w:line="240" w:lineRule="auto"/>
        <w:jc w:val="right"/>
        <w:rPr>
          <w:rFonts w:ascii="Courier New" w:hAnsi="Courier New" w:cs="Courier New"/>
        </w:rPr>
      </w:pPr>
    </w:p>
    <w:p w:rsidR="009D4AA4" w:rsidRPr="00DE32B2" w:rsidRDefault="009D4AA4" w:rsidP="00DE32B2">
      <w:pPr>
        <w:spacing w:after="0" w:line="240" w:lineRule="auto"/>
        <w:jc w:val="right"/>
        <w:rPr>
          <w:rFonts w:ascii="Courier New" w:hAnsi="Courier New" w:cs="Courier New"/>
        </w:rPr>
      </w:pPr>
    </w:p>
    <w:p w:rsidR="009D4AA4" w:rsidRPr="00DE32B2" w:rsidRDefault="009D4AA4" w:rsidP="00DE32B2">
      <w:pPr>
        <w:spacing w:after="0" w:line="240" w:lineRule="auto"/>
        <w:jc w:val="right"/>
        <w:rPr>
          <w:rFonts w:ascii="Courier New" w:hAnsi="Courier New" w:cs="Courier New"/>
        </w:rPr>
      </w:pPr>
    </w:p>
    <w:p w:rsidR="009D4AA4" w:rsidRPr="00DE32B2" w:rsidRDefault="009D4AA4" w:rsidP="00DE32B2">
      <w:pPr>
        <w:spacing w:after="0" w:line="240" w:lineRule="auto"/>
        <w:jc w:val="right"/>
        <w:rPr>
          <w:rFonts w:ascii="Courier New" w:hAnsi="Courier New" w:cs="Courier New"/>
        </w:rPr>
      </w:pPr>
    </w:p>
    <w:p w:rsidR="009D4AA4" w:rsidRPr="00DE32B2" w:rsidRDefault="009D4AA4" w:rsidP="00DE32B2">
      <w:pPr>
        <w:spacing w:after="0" w:line="240" w:lineRule="auto"/>
        <w:jc w:val="right"/>
        <w:rPr>
          <w:rFonts w:ascii="Courier New" w:hAnsi="Courier New" w:cs="Courier New"/>
        </w:rPr>
      </w:pPr>
    </w:p>
    <w:p w:rsidR="009D4AA4" w:rsidRPr="00DE32B2" w:rsidRDefault="009D4AA4" w:rsidP="00DE32B2">
      <w:pPr>
        <w:spacing w:after="0" w:line="240" w:lineRule="auto"/>
        <w:jc w:val="right"/>
        <w:rPr>
          <w:rFonts w:ascii="Courier New" w:hAnsi="Courier New" w:cs="Courier New"/>
        </w:rPr>
      </w:pPr>
    </w:p>
    <w:p w:rsidR="009D4AA4" w:rsidRPr="00DE32B2" w:rsidRDefault="009D4AA4" w:rsidP="00DE32B2">
      <w:pPr>
        <w:spacing w:after="0" w:line="240" w:lineRule="auto"/>
        <w:jc w:val="right"/>
        <w:rPr>
          <w:rFonts w:ascii="Courier New" w:hAnsi="Courier New" w:cs="Courier New"/>
        </w:rPr>
      </w:pPr>
    </w:p>
    <w:p w:rsidR="009D4AA4" w:rsidRPr="00DE32B2" w:rsidRDefault="009D4AA4" w:rsidP="00DE32B2">
      <w:pPr>
        <w:spacing w:after="0" w:line="240" w:lineRule="auto"/>
        <w:jc w:val="right"/>
        <w:rPr>
          <w:rFonts w:ascii="Courier New" w:hAnsi="Courier New" w:cs="Courier New"/>
        </w:rPr>
      </w:pPr>
    </w:p>
    <w:p w:rsidR="009D4AA4" w:rsidRPr="00DE32B2" w:rsidRDefault="009D4AA4" w:rsidP="00DE32B2">
      <w:pPr>
        <w:spacing w:after="0" w:line="240" w:lineRule="auto"/>
        <w:jc w:val="right"/>
        <w:rPr>
          <w:rFonts w:ascii="Courier New" w:hAnsi="Courier New" w:cs="Courier New"/>
        </w:rPr>
      </w:pPr>
    </w:p>
    <w:p w:rsidR="009D4AA4" w:rsidRPr="00DE32B2" w:rsidRDefault="009D4AA4" w:rsidP="00DE32B2">
      <w:pPr>
        <w:spacing w:after="0" w:line="240" w:lineRule="auto"/>
        <w:jc w:val="right"/>
        <w:rPr>
          <w:rFonts w:ascii="Courier New" w:hAnsi="Courier New" w:cs="Courier New"/>
        </w:rPr>
      </w:pPr>
    </w:p>
    <w:p w:rsidR="009D4AA4" w:rsidRPr="00DE32B2" w:rsidRDefault="009D4AA4" w:rsidP="00DE32B2">
      <w:pPr>
        <w:spacing w:after="0" w:line="240" w:lineRule="auto"/>
        <w:jc w:val="right"/>
        <w:rPr>
          <w:rFonts w:ascii="Courier New" w:hAnsi="Courier New" w:cs="Courier New"/>
        </w:rPr>
      </w:pPr>
    </w:p>
    <w:p w:rsidR="009D4AA4" w:rsidRPr="00DE32B2" w:rsidRDefault="009D4AA4" w:rsidP="00DE32B2">
      <w:pPr>
        <w:spacing w:after="0" w:line="240" w:lineRule="auto"/>
        <w:jc w:val="right"/>
        <w:rPr>
          <w:rFonts w:ascii="Courier New" w:hAnsi="Courier New" w:cs="Courier New"/>
        </w:rPr>
      </w:pPr>
    </w:p>
    <w:p w:rsidR="009D4AA4" w:rsidRPr="00DE32B2" w:rsidRDefault="009D4AA4" w:rsidP="00DE32B2">
      <w:pPr>
        <w:spacing w:after="0" w:line="240" w:lineRule="auto"/>
        <w:jc w:val="right"/>
        <w:rPr>
          <w:rFonts w:ascii="Courier New" w:hAnsi="Courier New" w:cs="Courier New"/>
        </w:rPr>
      </w:pPr>
    </w:p>
    <w:p w:rsidR="009D4AA4" w:rsidRPr="00DE32B2" w:rsidRDefault="009D4AA4" w:rsidP="00DE32B2">
      <w:pPr>
        <w:spacing w:after="0" w:line="240" w:lineRule="auto"/>
        <w:jc w:val="right"/>
        <w:rPr>
          <w:rFonts w:ascii="Courier New" w:hAnsi="Courier New" w:cs="Courier New"/>
        </w:rPr>
      </w:pPr>
    </w:p>
    <w:p w:rsidR="009D4AA4" w:rsidRPr="00DE32B2" w:rsidRDefault="009D4AA4" w:rsidP="00DE32B2">
      <w:pPr>
        <w:spacing w:after="0" w:line="240" w:lineRule="auto"/>
        <w:jc w:val="right"/>
        <w:rPr>
          <w:rFonts w:ascii="Courier New" w:hAnsi="Courier New" w:cs="Courier New"/>
        </w:rPr>
      </w:pPr>
    </w:p>
    <w:p w:rsidR="009D4AA4" w:rsidRPr="00DE32B2" w:rsidRDefault="009D4AA4" w:rsidP="00DE32B2">
      <w:pPr>
        <w:spacing w:after="0" w:line="240" w:lineRule="auto"/>
        <w:jc w:val="right"/>
        <w:rPr>
          <w:rFonts w:ascii="Courier New" w:hAnsi="Courier New" w:cs="Courier New"/>
        </w:rPr>
      </w:pPr>
    </w:p>
    <w:p w:rsidR="009D4AA4" w:rsidRPr="00DE32B2" w:rsidRDefault="009D4AA4" w:rsidP="00DE32B2">
      <w:pPr>
        <w:spacing w:after="0" w:line="240" w:lineRule="auto"/>
        <w:jc w:val="right"/>
        <w:rPr>
          <w:rFonts w:ascii="Courier New" w:hAnsi="Courier New" w:cs="Courier New"/>
        </w:rPr>
      </w:pPr>
    </w:p>
    <w:p w:rsidR="009D4AA4" w:rsidRPr="00DE32B2" w:rsidRDefault="009D4AA4" w:rsidP="00DE32B2">
      <w:pPr>
        <w:spacing w:after="0" w:line="240" w:lineRule="auto"/>
        <w:jc w:val="right"/>
        <w:rPr>
          <w:rFonts w:ascii="Courier New" w:hAnsi="Courier New" w:cs="Courier New"/>
        </w:rPr>
      </w:pPr>
    </w:p>
    <w:p w:rsidR="009D4AA4" w:rsidRPr="00DE32B2" w:rsidRDefault="009D4AA4" w:rsidP="00DE32B2">
      <w:pPr>
        <w:spacing w:after="0" w:line="240" w:lineRule="auto"/>
        <w:jc w:val="right"/>
        <w:rPr>
          <w:rFonts w:ascii="Courier New" w:hAnsi="Courier New" w:cs="Courier New"/>
        </w:rPr>
      </w:pPr>
    </w:p>
    <w:p w:rsidR="009D4AA4" w:rsidRPr="00DE32B2" w:rsidRDefault="009D4AA4" w:rsidP="00DE32B2">
      <w:pPr>
        <w:spacing w:after="0" w:line="240" w:lineRule="auto"/>
        <w:jc w:val="right"/>
        <w:rPr>
          <w:rFonts w:ascii="Courier New" w:hAnsi="Courier New" w:cs="Courier New"/>
        </w:rPr>
      </w:pPr>
    </w:p>
    <w:p w:rsidR="009D4AA4" w:rsidRPr="00DE32B2" w:rsidRDefault="009D4AA4" w:rsidP="00DE32B2">
      <w:pPr>
        <w:spacing w:after="0" w:line="240" w:lineRule="auto"/>
        <w:jc w:val="right"/>
        <w:rPr>
          <w:rFonts w:ascii="Courier New" w:hAnsi="Courier New" w:cs="Courier New"/>
        </w:rPr>
      </w:pPr>
    </w:p>
    <w:p w:rsidR="009D4AA4" w:rsidRPr="00DE32B2" w:rsidRDefault="009D4AA4" w:rsidP="00DE32B2">
      <w:pPr>
        <w:spacing w:after="0" w:line="240" w:lineRule="auto"/>
        <w:jc w:val="right"/>
        <w:rPr>
          <w:rFonts w:ascii="Courier New" w:hAnsi="Courier New" w:cs="Courier New"/>
        </w:rPr>
      </w:pPr>
    </w:p>
    <w:p w:rsidR="009D4AA4" w:rsidRPr="00DE32B2" w:rsidRDefault="009D4AA4" w:rsidP="00DE32B2">
      <w:pPr>
        <w:spacing w:after="0" w:line="240" w:lineRule="auto"/>
        <w:jc w:val="right"/>
        <w:rPr>
          <w:rFonts w:ascii="Courier New" w:hAnsi="Courier New" w:cs="Courier New"/>
        </w:rPr>
      </w:pPr>
    </w:p>
    <w:p w:rsidR="009D4AA4" w:rsidRPr="00DE32B2" w:rsidRDefault="009D4AA4" w:rsidP="00DE32B2">
      <w:pPr>
        <w:spacing w:after="0" w:line="240" w:lineRule="auto"/>
        <w:jc w:val="right"/>
        <w:rPr>
          <w:rFonts w:ascii="Courier New" w:hAnsi="Courier New" w:cs="Courier New"/>
        </w:rPr>
      </w:pPr>
    </w:p>
    <w:p w:rsidR="00171F7E" w:rsidRPr="00DE32B2" w:rsidRDefault="009B545E" w:rsidP="00DE32B2">
      <w:pPr>
        <w:spacing w:after="0" w:line="240" w:lineRule="auto"/>
        <w:jc w:val="right"/>
        <w:rPr>
          <w:rFonts w:ascii="Courier New" w:hAnsi="Courier New" w:cs="Courier New"/>
        </w:rPr>
      </w:pPr>
      <w:r w:rsidRPr="00DE32B2">
        <w:rPr>
          <w:rFonts w:ascii="Courier New" w:hAnsi="Courier New" w:cs="Courier New"/>
        </w:rPr>
        <w:t>Приложение №1</w:t>
      </w:r>
    </w:p>
    <w:p w:rsidR="00171F7E" w:rsidRPr="00DE32B2" w:rsidRDefault="009B545E" w:rsidP="00DE32B2">
      <w:pPr>
        <w:spacing w:after="0" w:line="240" w:lineRule="auto"/>
        <w:jc w:val="right"/>
        <w:rPr>
          <w:rFonts w:ascii="Courier New" w:hAnsi="Courier New" w:cs="Courier New"/>
        </w:rPr>
      </w:pPr>
      <w:r w:rsidRPr="00DE32B2">
        <w:rPr>
          <w:rFonts w:ascii="Courier New" w:hAnsi="Courier New" w:cs="Courier New"/>
        </w:rPr>
        <w:t xml:space="preserve">к </w:t>
      </w:r>
      <w:r w:rsidR="00CE1A5A" w:rsidRPr="00DE32B2">
        <w:rPr>
          <w:rFonts w:ascii="Courier New" w:hAnsi="Courier New" w:cs="Courier New"/>
        </w:rPr>
        <w:t>постановлени</w:t>
      </w:r>
      <w:r w:rsidRPr="00DE32B2">
        <w:rPr>
          <w:rFonts w:ascii="Courier New" w:hAnsi="Courier New" w:cs="Courier New"/>
        </w:rPr>
        <w:t>ю</w:t>
      </w:r>
      <w:r w:rsidR="00CE1A5A" w:rsidRPr="00DE32B2">
        <w:rPr>
          <w:rFonts w:ascii="Courier New" w:hAnsi="Courier New" w:cs="Courier New"/>
        </w:rPr>
        <w:t xml:space="preserve"> администрации </w:t>
      </w:r>
    </w:p>
    <w:p w:rsidR="00CE1A5A" w:rsidRPr="00DE32B2" w:rsidRDefault="00CE1A5A" w:rsidP="00DE32B2">
      <w:pPr>
        <w:spacing w:after="0" w:line="240" w:lineRule="auto"/>
        <w:jc w:val="right"/>
        <w:rPr>
          <w:rFonts w:ascii="Courier New" w:hAnsi="Courier New" w:cs="Courier New"/>
        </w:rPr>
      </w:pPr>
      <w:r w:rsidRPr="00DE32B2">
        <w:rPr>
          <w:rFonts w:ascii="Courier New" w:hAnsi="Courier New" w:cs="Courier New"/>
        </w:rPr>
        <w:t>Оекского</w:t>
      </w:r>
      <w:r w:rsidR="00171F7E" w:rsidRPr="00DE32B2">
        <w:rPr>
          <w:rFonts w:ascii="Courier New" w:hAnsi="Courier New" w:cs="Courier New"/>
        </w:rPr>
        <w:t xml:space="preserve"> </w:t>
      </w:r>
      <w:r w:rsidRPr="00DE32B2">
        <w:rPr>
          <w:rFonts w:ascii="Courier New" w:hAnsi="Courier New" w:cs="Courier New"/>
        </w:rPr>
        <w:t>муниципального образования</w:t>
      </w:r>
    </w:p>
    <w:p w:rsidR="00CE1A5A" w:rsidRPr="00DE32B2" w:rsidRDefault="00CE1A5A" w:rsidP="00DE32B2">
      <w:pPr>
        <w:spacing w:after="0" w:line="240" w:lineRule="auto"/>
        <w:jc w:val="right"/>
        <w:rPr>
          <w:rFonts w:ascii="Courier New" w:hAnsi="Courier New" w:cs="Courier New"/>
        </w:rPr>
      </w:pPr>
      <w:r w:rsidRPr="00DE32B2">
        <w:rPr>
          <w:rFonts w:ascii="Courier New" w:hAnsi="Courier New" w:cs="Courier New"/>
        </w:rPr>
        <w:t>от «</w:t>
      </w:r>
      <w:r w:rsidR="00383ED5" w:rsidRPr="00DE32B2">
        <w:rPr>
          <w:rFonts w:ascii="Courier New" w:hAnsi="Courier New" w:cs="Courier New"/>
        </w:rPr>
        <w:t>04»</w:t>
      </w:r>
      <w:r w:rsidR="00DE32B2">
        <w:rPr>
          <w:rFonts w:ascii="Courier New" w:hAnsi="Courier New" w:cs="Courier New"/>
        </w:rPr>
        <w:t xml:space="preserve"> </w:t>
      </w:r>
      <w:r w:rsidR="00383ED5" w:rsidRPr="00DE32B2">
        <w:rPr>
          <w:rFonts w:ascii="Courier New" w:hAnsi="Courier New" w:cs="Courier New"/>
        </w:rPr>
        <w:t>декабря</w:t>
      </w:r>
      <w:r w:rsidRPr="00DE32B2">
        <w:rPr>
          <w:rFonts w:ascii="Courier New" w:hAnsi="Courier New" w:cs="Courier New"/>
        </w:rPr>
        <w:t xml:space="preserve"> 20</w:t>
      </w:r>
      <w:r w:rsidR="00171F7E" w:rsidRPr="00DE32B2">
        <w:rPr>
          <w:rFonts w:ascii="Courier New" w:hAnsi="Courier New" w:cs="Courier New"/>
        </w:rPr>
        <w:t>2</w:t>
      </w:r>
      <w:r w:rsidR="009B545E" w:rsidRPr="00DE32B2">
        <w:rPr>
          <w:rFonts w:ascii="Courier New" w:hAnsi="Courier New" w:cs="Courier New"/>
        </w:rPr>
        <w:t>3</w:t>
      </w:r>
      <w:r w:rsidRPr="00DE32B2">
        <w:rPr>
          <w:rFonts w:ascii="Courier New" w:hAnsi="Courier New" w:cs="Courier New"/>
        </w:rPr>
        <w:t xml:space="preserve"> года №</w:t>
      </w:r>
      <w:r w:rsidR="00383ED5" w:rsidRPr="00DE32B2">
        <w:rPr>
          <w:rFonts w:ascii="Courier New" w:hAnsi="Courier New" w:cs="Courier New"/>
        </w:rPr>
        <w:t>229-п</w:t>
      </w:r>
    </w:p>
    <w:p w:rsidR="00E00FD0" w:rsidRPr="00DE32B2" w:rsidRDefault="00E00FD0" w:rsidP="00DE32B2">
      <w:pPr>
        <w:spacing w:after="0" w:line="240" w:lineRule="auto"/>
        <w:ind w:firstLine="698"/>
        <w:jc w:val="right"/>
        <w:rPr>
          <w:rStyle w:val="ab"/>
          <w:rFonts w:ascii="Arial" w:hAnsi="Arial" w:cs="Arial"/>
          <w:color w:val="auto"/>
          <w:sz w:val="24"/>
          <w:szCs w:val="24"/>
        </w:rPr>
      </w:pPr>
    </w:p>
    <w:bookmarkEnd w:id="0"/>
    <w:p w:rsidR="009F01AF" w:rsidRPr="00DE32B2" w:rsidRDefault="00E00FD0" w:rsidP="00DE32B2">
      <w:pPr>
        <w:pStyle w:val="12"/>
        <w:spacing w:before="0" w:after="0"/>
        <w:rPr>
          <w:color w:val="auto"/>
        </w:rPr>
      </w:pPr>
      <w:r w:rsidRPr="00DE32B2">
        <w:rPr>
          <w:color w:val="auto"/>
        </w:rPr>
        <w:t>Муниципальн</w:t>
      </w:r>
      <w:r w:rsidR="00E56441" w:rsidRPr="00DE32B2">
        <w:rPr>
          <w:color w:val="auto"/>
        </w:rPr>
        <w:t>ая</w:t>
      </w:r>
      <w:r w:rsidRPr="00DE32B2">
        <w:rPr>
          <w:color w:val="auto"/>
        </w:rPr>
        <w:t xml:space="preserve"> программ</w:t>
      </w:r>
      <w:r w:rsidR="00E56441" w:rsidRPr="00DE32B2">
        <w:rPr>
          <w:color w:val="auto"/>
        </w:rPr>
        <w:t>а</w:t>
      </w:r>
    </w:p>
    <w:p w:rsidR="00E00FD0" w:rsidRPr="00DE32B2" w:rsidRDefault="00E00FD0" w:rsidP="00DE32B2">
      <w:pPr>
        <w:pStyle w:val="12"/>
        <w:spacing w:before="0" w:after="0"/>
        <w:rPr>
          <w:color w:val="auto"/>
        </w:rPr>
      </w:pPr>
      <w:r w:rsidRPr="00DE32B2">
        <w:rPr>
          <w:color w:val="auto"/>
        </w:rPr>
        <w:t xml:space="preserve"> "</w:t>
      </w:r>
      <w:r w:rsidR="002857CC" w:rsidRPr="00DE32B2">
        <w:rPr>
          <w:color w:val="auto"/>
        </w:rPr>
        <w:t>Т</w:t>
      </w:r>
      <w:r w:rsidR="00957D4C" w:rsidRPr="00DE32B2">
        <w:rPr>
          <w:color w:val="auto"/>
        </w:rPr>
        <w:t>ерритори</w:t>
      </w:r>
      <w:r w:rsidR="002857CC" w:rsidRPr="00DE32B2">
        <w:rPr>
          <w:color w:val="auto"/>
        </w:rPr>
        <w:t>альное развитие</w:t>
      </w:r>
      <w:r w:rsidR="00957D4C" w:rsidRPr="00DE32B2">
        <w:rPr>
          <w:color w:val="auto"/>
        </w:rPr>
        <w:t xml:space="preserve"> Оекского</w:t>
      </w:r>
      <w:r w:rsidR="009F01AF" w:rsidRPr="00DE32B2">
        <w:rPr>
          <w:color w:val="auto"/>
        </w:rPr>
        <w:t xml:space="preserve"> муниципального образования на 20</w:t>
      </w:r>
      <w:r w:rsidR="009B545E" w:rsidRPr="00DE32B2">
        <w:rPr>
          <w:color w:val="auto"/>
        </w:rPr>
        <w:t>23</w:t>
      </w:r>
      <w:r w:rsidR="009F01AF" w:rsidRPr="00DE32B2">
        <w:rPr>
          <w:color w:val="auto"/>
        </w:rPr>
        <w:t>-202</w:t>
      </w:r>
      <w:r w:rsidR="009B545E" w:rsidRPr="00DE32B2">
        <w:rPr>
          <w:color w:val="auto"/>
        </w:rPr>
        <w:t>5</w:t>
      </w:r>
      <w:r w:rsidR="009F01AF" w:rsidRPr="00DE32B2">
        <w:rPr>
          <w:color w:val="auto"/>
        </w:rPr>
        <w:t xml:space="preserve"> годы</w:t>
      </w:r>
      <w:r w:rsidRPr="00DE32B2">
        <w:rPr>
          <w:color w:val="auto"/>
        </w:rPr>
        <w:t>"</w:t>
      </w:r>
    </w:p>
    <w:p w:rsidR="009F01AF" w:rsidRPr="00DE32B2" w:rsidRDefault="009F01AF" w:rsidP="00DE32B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0FD0" w:rsidRPr="00DE32B2" w:rsidRDefault="00B6012B" w:rsidP="00DE32B2">
      <w:pPr>
        <w:pStyle w:val="12"/>
        <w:spacing w:before="0" w:after="0"/>
        <w:rPr>
          <w:color w:val="auto"/>
        </w:rPr>
      </w:pPr>
      <w:r w:rsidRPr="00DE32B2">
        <w:rPr>
          <w:color w:val="auto"/>
        </w:rPr>
        <w:t xml:space="preserve">1. </w:t>
      </w:r>
      <w:r w:rsidR="00431613" w:rsidRPr="00DE32B2">
        <w:rPr>
          <w:color w:val="auto"/>
        </w:rPr>
        <w:t>П</w:t>
      </w:r>
      <w:r w:rsidR="00E00FD0" w:rsidRPr="00DE32B2">
        <w:rPr>
          <w:color w:val="auto"/>
        </w:rPr>
        <w:t>аспорт муниципальной Программы</w:t>
      </w:r>
    </w:p>
    <w:p w:rsidR="002857CC" w:rsidRPr="00DE32B2" w:rsidRDefault="002857CC" w:rsidP="00DE32B2">
      <w:pPr>
        <w:spacing w:after="0" w:line="240" w:lineRule="auto"/>
        <w:rPr>
          <w:lang w:eastAsia="ru-RU"/>
        </w:rPr>
      </w:pPr>
    </w:p>
    <w:tbl>
      <w:tblPr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5"/>
        <w:gridCol w:w="7055"/>
      </w:tblGrid>
      <w:tr w:rsidR="00DE32B2" w:rsidRPr="00DE32B2" w:rsidTr="002857CC">
        <w:tc>
          <w:tcPr>
            <w:tcW w:w="2275" w:type="dxa"/>
          </w:tcPr>
          <w:p w:rsidR="002857CC" w:rsidRPr="00DE32B2" w:rsidRDefault="002857CC" w:rsidP="00DE32B2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DE32B2">
              <w:rPr>
                <w:rFonts w:ascii="Courier New" w:hAnsi="Courier New" w:cs="Courier New"/>
              </w:rPr>
              <w:t>Наименование программы</w:t>
            </w:r>
          </w:p>
        </w:tc>
        <w:tc>
          <w:tcPr>
            <w:tcW w:w="7055" w:type="dxa"/>
          </w:tcPr>
          <w:p w:rsidR="002857CC" w:rsidRPr="00DE32B2" w:rsidRDefault="002857CC" w:rsidP="00DE32B2">
            <w:pPr>
              <w:spacing w:after="0" w:line="240" w:lineRule="auto"/>
              <w:ind w:left="37"/>
              <w:jc w:val="both"/>
              <w:rPr>
                <w:rFonts w:ascii="Courier New" w:hAnsi="Courier New" w:cs="Courier New"/>
              </w:rPr>
            </w:pPr>
            <w:r w:rsidRPr="00DE32B2">
              <w:rPr>
                <w:rFonts w:ascii="Courier New" w:hAnsi="Courier New" w:cs="Courier New"/>
              </w:rPr>
              <w:t xml:space="preserve">Муниципальная  программа </w:t>
            </w:r>
            <w:r w:rsidRPr="00DE32B2">
              <w:rPr>
                <w:rFonts w:ascii="Courier New" w:eastAsia="Times New Roman" w:hAnsi="Courier New" w:cs="Courier New"/>
                <w:bCs/>
                <w:kern w:val="36"/>
                <w:lang w:eastAsia="ru-RU"/>
              </w:rPr>
              <w:t>Территориальное развитие Оекского муниципального образования</w:t>
            </w:r>
            <w:r w:rsidRPr="00DE32B2">
              <w:rPr>
                <w:rFonts w:ascii="Courier New" w:hAnsi="Courier New" w:cs="Courier New"/>
              </w:rPr>
              <w:t xml:space="preserve"> на 20</w:t>
            </w:r>
            <w:r w:rsidR="009B545E" w:rsidRPr="00DE32B2">
              <w:rPr>
                <w:rFonts w:ascii="Courier New" w:hAnsi="Courier New" w:cs="Courier New"/>
              </w:rPr>
              <w:t>23</w:t>
            </w:r>
            <w:r w:rsidRPr="00DE32B2">
              <w:rPr>
                <w:rFonts w:ascii="Courier New" w:hAnsi="Courier New" w:cs="Courier New"/>
              </w:rPr>
              <w:t xml:space="preserve"> – 202</w:t>
            </w:r>
            <w:r w:rsidR="009B545E" w:rsidRPr="00DE32B2">
              <w:rPr>
                <w:rFonts w:ascii="Courier New" w:hAnsi="Courier New" w:cs="Courier New"/>
              </w:rPr>
              <w:t>5</w:t>
            </w:r>
            <w:r w:rsidRPr="00DE32B2">
              <w:rPr>
                <w:rFonts w:ascii="Courier New" w:hAnsi="Courier New" w:cs="Courier New"/>
              </w:rPr>
              <w:t xml:space="preserve"> годы»(далее - Программа).</w:t>
            </w:r>
          </w:p>
        </w:tc>
      </w:tr>
      <w:tr w:rsidR="00DE32B2" w:rsidRPr="00DE32B2" w:rsidTr="002857CC">
        <w:tc>
          <w:tcPr>
            <w:tcW w:w="2275" w:type="dxa"/>
          </w:tcPr>
          <w:p w:rsidR="002857CC" w:rsidRPr="00DE32B2" w:rsidRDefault="002857CC" w:rsidP="00DE32B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E32B2">
              <w:rPr>
                <w:rFonts w:ascii="Courier New" w:hAnsi="Courier New" w:cs="Courier New"/>
              </w:rPr>
              <w:t>Ответственный исполнитель муниципальной программы</w:t>
            </w:r>
          </w:p>
        </w:tc>
        <w:tc>
          <w:tcPr>
            <w:tcW w:w="7055" w:type="dxa"/>
          </w:tcPr>
          <w:p w:rsidR="002857CC" w:rsidRPr="00DE32B2" w:rsidRDefault="002857CC" w:rsidP="00DE32B2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DE32B2">
              <w:rPr>
                <w:rFonts w:ascii="Courier New" w:hAnsi="Courier New" w:cs="Courier New"/>
              </w:rPr>
              <w:t>Администрация Оекского муниципального образовании – администрация сельского поселения</w:t>
            </w:r>
          </w:p>
        </w:tc>
      </w:tr>
      <w:tr w:rsidR="00DE32B2" w:rsidRPr="00DE32B2" w:rsidTr="002857CC">
        <w:tc>
          <w:tcPr>
            <w:tcW w:w="2275" w:type="dxa"/>
          </w:tcPr>
          <w:p w:rsidR="002857CC" w:rsidRPr="00DE32B2" w:rsidRDefault="002857CC" w:rsidP="00DE32B2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DE32B2">
              <w:rPr>
                <w:rFonts w:ascii="Courier New" w:hAnsi="Courier New" w:cs="Courier New"/>
              </w:rPr>
              <w:t>Соисполнители муниципальной программы</w:t>
            </w:r>
          </w:p>
        </w:tc>
        <w:tc>
          <w:tcPr>
            <w:tcW w:w="7055" w:type="dxa"/>
          </w:tcPr>
          <w:p w:rsidR="002857CC" w:rsidRPr="00DE32B2" w:rsidRDefault="002857CC" w:rsidP="00DE32B2">
            <w:pPr>
              <w:spacing w:after="0" w:line="240" w:lineRule="auto"/>
              <w:ind w:left="37"/>
              <w:jc w:val="both"/>
              <w:rPr>
                <w:rFonts w:ascii="Courier New" w:hAnsi="Courier New" w:cs="Courier New"/>
              </w:rPr>
            </w:pPr>
            <w:r w:rsidRPr="00DE32B2">
              <w:rPr>
                <w:rFonts w:ascii="Courier New" w:hAnsi="Courier New" w:cs="Courier New"/>
              </w:rPr>
              <w:t>-</w:t>
            </w:r>
          </w:p>
        </w:tc>
      </w:tr>
      <w:tr w:rsidR="00DE32B2" w:rsidRPr="00DE32B2" w:rsidTr="002857CC">
        <w:tc>
          <w:tcPr>
            <w:tcW w:w="2275" w:type="dxa"/>
            <w:tcBorders>
              <w:right w:val="single" w:sz="4" w:space="0" w:color="auto"/>
            </w:tcBorders>
          </w:tcPr>
          <w:p w:rsidR="002857CC" w:rsidRPr="00DE32B2" w:rsidRDefault="002857CC" w:rsidP="00DE32B2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DE32B2">
              <w:rPr>
                <w:rFonts w:ascii="Courier New" w:hAnsi="Courier New" w:cs="Courier New"/>
              </w:rPr>
              <w:t>Цель и задачи программы</w:t>
            </w:r>
          </w:p>
          <w:p w:rsidR="002857CC" w:rsidRPr="00DE32B2" w:rsidRDefault="002857CC" w:rsidP="00DE32B2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DE32B2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7055" w:type="dxa"/>
            <w:tcBorders>
              <w:left w:val="single" w:sz="4" w:space="0" w:color="auto"/>
            </w:tcBorders>
          </w:tcPr>
          <w:p w:rsidR="002857CC" w:rsidRPr="00DE32B2" w:rsidRDefault="002857CC" w:rsidP="00DE32B2">
            <w:pPr>
              <w:spacing w:after="0" w:line="240" w:lineRule="auto"/>
              <w:ind w:left="37"/>
              <w:jc w:val="both"/>
              <w:rPr>
                <w:rFonts w:ascii="Courier New" w:hAnsi="Courier New" w:cs="Courier New"/>
              </w:rPr>
            </w:pPr>
            <w:r w:rsidRPr="00DE32B2">
              <w:rPr>
                <w:rFonts w:ascii="Courier New" w:hAnsi="Courier New" w:cs="Courier New"/>
              </w:rPr>
              <w:t>Основной целью программы является создание благоприятных условий для мобилизации внутренних инвестиционных ресурсов и увеличения притока внешних инвестиций в экономику муниципального образования для обеспечения устойчивого развития территории на основе территориального планирования и градостроительного зонирования.</w:t>
            </w:r>
          </w:p>
          <w:p w:rsidR="002857CC" w:rsidRPr="00DE32B2" w:rsidRDefault="002857CC" w:rsidP="00DE32B2">
            <w:pPr>
              <w:spacing w:after="0" w:line="240" w:lineRule="auto"/>
              <w:ind w:left="37"/>
              <w:jc w:val="both"/>
              <w:rPr>
                <w:rFonts w:ascii="Courier New" w:hAnsi="Courier New" w:cs="Courier New"/>
              </w:rPr>
            </w:pPr>
            <w:r w:rsidRPr="00DE32B2">
              <w:rPr>
                <w:rFonts w:ascii="Courier New" w:hAnsi="Courier New" w:cs="Courier New"/>
              </w:rPr>
              <w:t>Основные задачи:</w:t>
            </w:r>
          </w:p>
          <w:p w:rsidR="002857CC" w:rsidRPr="00DE32B2" w:rsidRDefault="002857CC" w:rsidP="00DE32B2">
            <w:pPr>
              <w:spacing w:after="0" w:line="240" w:lineRule="auto"/>
              <w:ind w:left="37"/>
              <w:jc w:val="both"/>
              <w:rPr>
                <w:rFonts w:ascii="Courier New" w:hAnsi="Courier New" w:cs="Courier New"/>
              </w:rPr>
            </w:pPr>
            <w:r w:rsidRPr="00DE32B2">
              <w:rPr>
                <w:rFonts w:ascii="Courier New" w:hAnsi="Courier New" w:cs="Courier New"/>
              </w:rPr>
              <w:t xml:space="preserve">- </w:t>
            </w:r>
            <w:proofErr w:type="gramStart"/>
            <w:r w:rsidRPr="00DE32B2">
              <w:rPr>
                <w:rFonts w:ascii="Courier New" w:hAnsi="Courier New" w:cs="Courier New"/>
              </w:rPr>
              <w:t>актуализация  генерального</w:t>
            </w:r>
            <w:proofErr w:type="gramEnd"/>
            <w:r w:rsidRPr="00DE32B2">
              <w:rPr>
                <w:rFonts w:ascii="Courier New" w:hAnsi="Courier New" w:cs="Courier New"/>
              </w:rPr>
              <w:t xml:space="preserve"> плана и правил землепользования и застройки Оекского муниципального образования</w:t>
            </w:r>
          </w:p>
          <w:p w:rsidR="002857CC" w:rsidRPr="00DE32B2" w:rsidRDefault="002857CC" w:rsidP="00DE32B2">
            <w:pPr>
              <w:spacing w:after="0" w:line="240" w:lineRule="auto"/>
              <w:ind w:left="37"/>
              <w:jc w:val="both"/>
              <w:rPr>
                <w:rFonts w:ascii="Courier New" w:hAnsi="Courier New" w:cs="Courier New"/>
              </w:rPr>
            </w:pPr>
            <w:r w:rsidRPr="00DE32B2">
              <w:rPr>
                <w:rFonts w:ascii="Courier New" w:hAnsi="Courier New" w:cs="Courier New"/>
              </w:rPr>
              <w:t xml:space="preserve">- подготовка документов по планировки территории </w:t>
            </w:r>
            <w:r w:rsidR="002F203C" w:rsidRPr="00DE32B2">
              <w:rPr>
                <w:rFonts w:ascii="Courier New" w:eastAsia="Calibri" w:hAnsi="Courier New" w:cs="Courier New"/>
              </w:rPr>
              <w:t xml:space="preserve">(проектов планировки территорий и (или) проектов межевания </w:t>
            </w:r>
            <w:proofErr w:type="gramStart"/>
            <w:r w:rsidR="002F203C" w:rsidRPr="00DE32B2">
              <w:rPr>
                <w:rFonts w:ascii="Courier New" w:eastAsia="Calibri" w:hAnsi="Courier New" w:cs="Courier New"/>
              </w:rPr>
              <w:t>территорий)</w:t>
            </w:r>
            <w:r w:rsidRPr="00DE32B2">
              <w:rPr>
                <w:rFonts w:ascii="Courier New" w:hAnsi="Courier New" w:cs="Courier New"/>
              </w:rPr>
              <w:t>Оекского</w:t>
            </w:r>
            <w:proofErr w:type="gramEnd"/>
            <w:r w:rsidRPr="00DE32B2">
              <w:rPr>
                <w:rFonts w:ascii="Courier New" w:hAnsi="Courier New" w:cs="Courier New"/>
              </w:rPr>
              <w:t xml:space="preserve"> муниципального образования, а так же при необходимости внесение изменений в документацию</w:t>
            </w:r>
          </w:p>
          <w:p w:rsidR="002857CC" w:rsidRPr="00DE32B2" w:rsidRDefault="002857CC" w:rsidP="00DE32B2">
            <w:pPr>
              <w:spacing w:after="0" w:line="240" w:lineRule="auto"/>
              <w:ind w:left="37"/>
              <w:jc w:val="both"/>
              <w:rPr>
                <w:rFonts w:ascii="Courier New" w:hAnsi="Courier New" w:cs="Courier New"/>
              </w:rPr>
            </w:pPr>
            <w:r w:rsidRPr="00DE32B2">
              <w:rPr>
                <w:rFonts w:ascii="Courier New" w:hAnsi="Courier New" w:cs="Courier New"/>
              </w:rPr>
              <w:t>- проведение работ по постановки на кадастровый учет границ населенных пунктов Оекского муниципального образования</w:t>
            </w:r>
          </w:p>
          <w:p w:rsidR="002857CC" w:rsidRPr="00DE32B2" w:rsidRDefault="002857CC" w:rsidP="00DE32B2">
            <w:pPr>
              <w:spacing w:after="0" w:line="240" w:lineRule="auto"/>
              <w:ind w:left="37"/>
              <w:jc w:val="both"/>
              <w:rPr>
                <w:rFonts w:ascii="Courier New" w:hAnsi="Courier New" w:cs="Courier New"/>
              </w:rPr>
            </w:pPr>
            <w:r w:rsidRPr="00DE32B2">
              <w:rPr>
                <w:rFonts w:ascii="Courier New" w:hAnsi="Courier New" w:cs="Courier New"/>
              </w:rPr>
              <w:t>- проведение работ по постановки на кадастровый учет территориальных зон Оекского муниципального образования</w:t>
            </w:r>
          </w:p>
        </w:tc>
      </w:tr>
      <w:tr w:rsidR="00DE32B2" w:rsidRPr="00DE32B2" w:rsidTr="002857CC">
        <w:trPr>
          <w:trHeight w:val="848"/>
        </w:trPr>
        <w:tc>
          <w:tcPr>
            <w:tcW w:w="2275" w:type="dxa"/>
            <w:tcBorders>
              <w:top w:val="nil"/>
              <w:bottom w:val="single" w:sz="4" w:space="0" w:color="auto"/>
            </w:tcBorders>
          </w:tcPr>
          <w:p w:rsidR="002857CC" w:rsidRPr="00DE32B2" w:rsidRDefault="002857CC" w:rsidP="00DE32B2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DE32B2">
              <w:rPr>
                <w:rFonts w:ascii="Courier New" w:hAnsi="Courier New" w:cs="Courier New"/>
              </w:rPr>
              <w:t>Сроки реализации программы</w:t>
            </w:r>
          </w:p>
        </w:tc>
        <w:tc>
          <w:tcPr>
            <w:tcW w:w="7055" w:type="dxa"/>
            <w:tcBorders>
              <w:top w:val="nil"/>
            </w:tcBorders>
          </w:tcPr>
          <w:p w:rsidR="002857CC" w:rsidRPr="00DE32B2" w:rsidRDefault="009B545E" w:rsidP="00DE32B2">
            <w:pPr>
              <w:spacing w:after="0" w:line="240" w:lineRule="auto"/>
              <w:ind w:left="37"/>
              <w:jc w:val="both"/>
              <w:rPr>
                <w:rFonts w:ascii="Courier New" w:hAnsi="Courier New" w:cs="Courier New"/>
              </w:rPr>
            </w:pPr>
            <w:r w:rsidRPr="00DE32B2">
              <w:rPr>
                <w:rFonts w:ascii="Courier New" w:hAnsi="Courier New" w:cs="Courier New"/>
              </w:rPr>
              <w:t>Срок реализации – 2023</w:t>
            </w:r>
            <w:r w:rsidR="002857CC" w:rsidRPr="00DE32B2">
              <w:rPr>
                <w:rFonts w:ascii="Courier New" w:hAnsi="Courier New" w:cs="Courier New"/>
              </w:rPr>
              <w:t xml:space="preserve"> – 202</w:t>
            </w:r>
            <w:r w:rsidRPr="00DE32B2">
              <w:rPr>
                <w:rFonts w:ascii="Courier New" w:hAnsi="Courier New" w:cs="Courier New"/>
              </w:rPr>
              <w:t>5</w:t>
            </w:r>
            <w:r w:rsidR="002857CC" w:rsidRPr="00DE32B2">
              <w:rPr>
                <w:rFonts w:ascii="Courier New" w:hAnsi="Courier New" w:cs="Courier New"/>
              </w:rPr>
              <w:t xml:space="preserve"> годы. </w:t>
            </w:r>
          </w:p>
          <w:p w:rsidR="002857CC" w:rsidRPr="00DE32B2" w:rsidRDefault="002857CC" w:rsidP="00DE32B2">
            <w:pPr>
              <w:spacing w:after="0" w:line="240" w:lineRule="auto"/>
              <w:ind w:left="37"/>
              <w:jc w:val="both"/>
              <w:rPr>
                <w:rFonts w:ascii="Courier New" w:hAnsi="Courier New" w:cs="Courier New"/>
              </w:rPr>
            </w:pPr>
          </w:p>
        </w:tc>
      </w:tr>
      <w:tr w:rsidR="00DE32B2" w:rsidRPr="00DE32B2" w:rsidTr="002857CC">
        <w:tc>
          <w:tcPr>
            <w:tcW w:w="2275" w:type="dxa"/>
            <w:tcBorders>
              <w:top w:val="single" w:sz="4" w:space="0" w:color="auto"/>
            </w:tcBorders>
          </w:tcPr>
          <w:p w:rsidR="002857CC" w:rsidRPr="00DE32B2" w:rsidRDefault="002857CC" w:rsidP="00DE32B2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DE32B2">
              <w:rPr>
                <w:rFonts w:ascii="Courier New" w:hAnsi="Courier New" w:cs="Courier New"/>
              </w:rPr>
              <w:t xml:space="preserve">Объёмы и источники финансирования программы </w:t>
            </w:r>
          </w:p>
        </w:tc>
        <w:tc>
          <w:tcPr>
            <w:tcW w:w="7055" w:type="dxa"/>
          </w:tcPr>
          <w:p w:rsidR="00BD7BAC" w:rsidRPr="00DE32B2" w:rsidRDefault="00BD7BAC" w:rsidP="00DE32B2">
            <w:pPr>
              <w:spacing w:after="0" w:line="240" w:lineRule="auto"/>
              <w:ind w:left="37"/>
              <w:rPr>
                <w:rFonts w:ascii="Courier New" w:eastAsia="Times New Roman" w:hAnsi="Courier New" w:cs="Courier New"/>
                <w:lang w:eastAsia="ru-RU"/>
              </w:rPr>
            </w:pPr>
            <w:r w:rsidRPr="00DE32B2">
              <w:rPr>
                <w:rFonts w:ascii="Courier New" w:eastAsia="Times New Roman" w:hAnsi="Courier New" w:cs="Courier New"/>
                <w:lang w:eastAsia="ru-RU"/>
              </w:rPr>
              <w:t>Общий объем расходов на реализацию муниципальной программы составляет: </w:t>
            </w:r>
            <w:r w:rsidRPr="00DE32B2">
              <w:rPr>
                <w:rFonts w:ascii="Courier New" w:eastAsia="Times New Roman" w:hAnsi="Courier New" w:cs="Courier New"/>
                <w:u w:val="single"/>
                <w:lang w:eastAsia="ru-RU"/>
              </w:rPr>
              <w:t xml:space="preserve">4270,5 </w:t>
            </w:r>
            <w:r w:rsidRPr="00DE32B2">
              <w:rPr>
                <w:rFonts w:ascii="Courier New" w:eastAsia="Times New Roman" w:hAnsi="Courier New" w:cs="Courier New"/>
                <w:lang w:eastAsia="ru-RU"/>
              </w:rPr>
              <w:t>тыс. руб., из них средств:</w:t>
            </w:r>
          </w:p>
          <w:p w:rsidR="00BD7BAC" w:rsidRPr="00DE32B2" w:rsidRDefault="00BD7BAC" w:rsidP="00DE32B2">
            <w:pPr>
              <w:spacing w:after="0" w:line="240" w:lineRule="auto"/>
              <w:ind w:left="37"/>
              <w:rPr>
                <w:rFonts w:ascii="Courier New" w:eastAsia="Times New Roman" w:hAnsi="Courier New" w:cs="Courier New"/>
                <w:lang w:eastAsia="ru-RU"/>
              </w:rPr>
            </w:pPr>
            <w:r w:rsidRPr="00DE32B2">
              <w:rPr>
                <w:rFonts w:ascii="Courier New" w:eastAsia="Times New Roman" w:hAnsi="Courier New" w:cs="Courier New"/>
                <w:lang w:eastAsia="ru-RU"/>
              </w:rPr>
              <w:t>местного бюджета </w:t>
            </w:r>
            <w:r w:rsidRPr="00DE32B2">
              <w:rPr>
                <w:rFonts w:ascii="Courier New" w:eastAsia="Times New Roman" w:hAnsi="Courier New" w:cs="Courier New"/>
                <w:u w:val="single"/>
                <w:lang w:eastAsia="ru-RU"/>
              </w:rPr>
              <w:t>1970,5</w:t>
            </w:r>
            <w:r w:rsidRPr="00DE32B2">
              <w:rPr>
                <w:rFonts w:ascii="Courier New" w:eastAsia="Times New Roman" w:hAnsi="Courier New" w:cs="Courier New"/>
                <w:lang w:eastAsia="ru-RU"/>
              </w:rPr>
              <w:t> тыс. руб.;</w:t>
            </w:r>
          </w:p>
          <w:p w:rsidR="00BD7BAC" w:rsidRPr="00DE32B2" w:rsidRDefault="00BD7BAC" w:rsidP="00DE32B2">
            <w:pPr>
              <w:spacing w:after="0" w:line="240" w:lineRule="auto"/>
              <w:ind w:left="37"/>
              <w:rPr>
                <w:rFonts w:ascii="Courier New" w:eastAsia="Times New Roman" w:hAnsi="Courier New" w:cs="Courier New"/>
                <w:lang w:eastAsia="ru-RU"/>
              </w:rPr>
            </w:pPr>
            <w:r w:rsidRPr="00DE32B2">
              <w:rPr>
                <w:rFonts w:ascii="Courier New" w:eastAsia="Times New Roman" w:hAnsi="Courier New" w:cs="Courier New"/>
                <w:lang w:eastAsia="ru-RU"/>
              </w:rPr>
              <w:t>областного бюджета </w:t>
            </w:r>
            <w:r w:rsidRPr="00DE32B2">
              <w:rPr>
                <w:rFonts w:ascii="Courier New" w:eastAsia="Times New Roman" w:hAnsi="Courier New" w:cs="Courier New"/>
                <w:u w:val="single"/>
                <w:lang w:eastAsia="ru-RU"/>
              </w:rPr>
              <w:t xml:space="preserve">2396,0 </w:t>
            </w:r>
            <w:r w:rsidRPr="00DE32B2">
              <w:rPr>
                <w:rFonts w:ascii="Courier New" w:eastAsia="Times New Roman" w:hAnsi="Courier New" w:cs="Courier New"/>
                <w:lang w:eastAsia="ru-RU"/>
              </w:rPr>
              <w:t>тыс.</w:t>
            </w:r>
            <w:r w:rsidRPr="00DE32B2">
              <w:rPr>
                <w:rFonts w:ascii="Courier New" w:eastAsia="Times New Roman" w:hAnsi="Courier New" w:cs="Courier New"/>
                <w:u w:val="single"/>
                <w:lang w:eastAsia="ru-RU"/>
              </w:rPr>
              <w:t> </w:t>
            </w:r>
            <w:r w:rsidRPr="00DE32B2">
              <w:rPr>
                <w:rFonts w:ascii="Courier New" w:eastAsia="Times New Roman" w:hAnsi="Courier New" w:cs="Courier New"/>
                <w:lang w:eastAsia="ru-RU"/>
              </w:rPr>
              <w:t>руб.;</w:t>
            </w:r>
          </w:p>
          <w:p w:rsidR="00BD7BAC" w:rsidRPr="00DE32B2" w:rsidRDefault="00BD7BAC" w:rsidP="00DE32B2">
            <w:pPr>
              <w:spacing w:after="0" w:line="240" w:lineRule="auto"/>
              <w:ind w:left="37"/>
              <w:rPr>
                <w:rFonts w:ascii="Courier New" w:eastAsia="Times New Roman" w:hAnsi="Courier New" w:cs="Courier New"/>
                <w:lang w:eastAsia="ru-RU"/>
              </w:rPr>
            </w:pPr>
            <w:r w:rsidRPr="00DE32B2">
              <w:rPr>
                <w:rFonts w:ascii="Courier New" w:eastAsia="Times New Roman" w:hAnsi="Courier New" w:cs="Courier New"/>
                <w:lang w:eastAsia="ru-RU"/>
              </w:rPr>
              <w:t xml:space="preserve">иные источники 0 </w:t>
            </w:r>
            <w:proofErr w:type="spellStart"/>
            <w:r w:rsidRPr="00DE32B2">
              <w:rPr>
                <w:rFonts w:ascii="Courier New" w:eastAsia="Times New Roman" w:hAnsi="Courier New" w:cs="Courier New"/>
                <w:lang w:eastAsia="ru-RU"/>
              </w:rPr>
              <w:t>тыс.руб</w:t>
            </w:r>
            <w:proofErr w:type="spellEnd"/>
            <w:r w:rsidRPr="00DE32B2">
              <w:rPr>
                <w:rFonts w:ascii="Courier New" w:eastAsia="Times New Roman" w:hAnsi="Courier New" w:cs="Courier New"/>
                <w:lang w:eastAsia="ru-RU"/>
              </w:rPr>
              <w:t>.</w:t>
            </w:r>
            <w:r w:rsidRPr="00DE32B2">
              <w:rPr>
                <w:rFonts w:ascii="Courier New" w:eastAsia="Times New Roman" w:hAnsi="Courier New" w:cs="Courier New"/>
                <w:lang w:eastAsia="ru-RU"/>
              </w:rPr>
              <w:br/>
              <w:t>на 2023 год </w:t>
            </w:r>
            <w:r w:rsidRPr="00DE32B2">
              <w:rPr>
                <w:rFonts w:ascii="Courier New" w:eastAsia="Times New Roman" w:hAnsi="Courier New" w:cs="Courier New"/>
                <w:u w:val="single"/>
                <w:lang w:eastAsia="ru-RU"/>
              </w:rPr>
              <w:t>1774,5 </w:t>
            </w:r>
            <w:r w:rsidRPr="00DE32B2">
              <w:rPr>
                <w:rFonts w:ascii="Courier New" w:eastAsia="Times New Roman" w:hAnsi="Courier New" w:cs="Courier New"/>
                <w:lang w:eastAsia="ru-RU"/>
              </w:rPr>
              <w:t>руб., из них средств:</w:t>
            </w:r>
            <w:r w:rsidRPr="00DE32B2">
              <w:rPr>
                <w:rFonts w:ascii="Courier New" w:eastAsia="Times New Roman" w:hAnsi="Courier New" w:cs="Courier New"/>
                <w:lang w:eastAsia="ru-RU"/>
              </w:rPr>
              <w:br/>
              <w:t>местного бюджета 1774,5 руб.;</w:t>
            </w:r>
            <w:r w:rsidRPr="00DE32B2">
              <w:rPr>
                <w:rFonts w:ascii="Courier New" w:eastAsia="Times New Roman" w:hAnsi="Courier New" w:cs="Courier New"/>
                <w:lang w:eastAsia="ru-RU"/>
              </w:rPr>
              <w:br/>
              <w:t>областного бюджета </w:t>
            </w:r>
            <w:r w:rsidRPr="00DE32B2">
              <w:rPr>
                <w:rFonts w:ascii="Courier New" w:eastAsia="Times New Roman" w:hAnsi="Courier New" w:cs="Courier New"/>
                <w:u w:val="single"/>
                <w:lang w:eastAsia="ru-RU"/>
              </w:rPr>
              <w:t>0,0 </w:t>
            </w:r>
            <w:r w:rsidRPr="00DE32B2">
              <w:rPr>
                <w:rFonts w:ascii="Courier New" w:eastAsia="Times New Roman" w:hAnsi="Courier New" w:cs="Courier New"/>
                <w:lang w:eastAsia="ru-RU"/>
              </w:rPr>
              <w:t>руб.;</w:t>
            </w:r>
            <w:r w:rsidRPr="00DE32B2">
              <w:rPr>
                <w:rFonts w:ascii="Courier New" w:eastAsia="Times New Roman" w:hAnsi="Courier New" w:cs="Courier New"/>
                <w:lang w:eastAsia="ru-RU"/>
              </w:rPr>
              <w:br/>
              <w:t xml:space="preserve">иные источники </w:t>
            </w:r>
            <w:r w:rsidRPr="00DE32B2">
              <w:rPr>
                <w:rFonts w:ascii="Courier New" w:eastAsia="Times New Roman" w:hAnsi="Courier New" w:cs="Courier New"/>
                <w:u w:val="single"/>
                <w:lang w:eastAsia="ru-RU"/>
              </w:rPr>
              <w:t>0,0</w:t>
            </w:r>
            <w:r w:rsidRPr="00DE32B2">
              <w:rPr>
                <w:rFonts w:ascii="Courier New" w:eastAsia="Times New Roman" w:hAnsi="Courier New" w:cs="Courier New"/>
                <w:lang w:eastAsia="ru-RU"/>
              </w:rPr>
              <w:t xml:space="preserve"> руб.;</w:t>
            </w:r>
            <w:r w:rsidRPr="00DE32B2">
              <w:rPr>
                <w:rFonts w:ascii="Courier New" w:eastAsia="Times New Roman" w:hAnsi="Courier New" w:cs="Courier New"/>
                <w:lang w:eastAsia="ru-RU"/>
              </w:rPr>
              <w:br/>
            </w:r>
            <w:r w:rsidRPr="00DE32B2">
              <w:rPr>
                <w:rFonts w:ascii="Courier New" w:eastAsia="Times New Roman" w:hAnsi="Courier New" w:cs="Courier New"/>
                <w:lang w:eastAsia="ru-RU"/>
              </w:rPr>
              <w:lastRenderedPageBreak/>
              <w:t>на 2024 год </w:t>
            </w:r>
            <w:r w:rsidRPr="00DE32B2">
              <w:rPr>
                <w:rFonts w:ascii="Courier New" w:eastAsia="Times New Roman" w:hAnsi="Courier New" w:cs="Courier New"/>
                <w:u w:val="single"/>
                <w:lang w:eastAsia="ru-RU"/>
              </w:rPr>
              <w:t xml:space="preserve">2396,0 </w:t>
            </w:r>
            <w:r w:rsidRPr="00DE32B2">
              <w:rPr>
                <w:rFonts w:ascii="Courier New" w:eastAsia="Times New Roman" w:hAnsi="Courier New" w:cs="Courier New"/>
                <w:lang w:eastAsia="ru-RU"/>
              </w:rPr>
              <w:t>тыс. руб., из них средств:</w:t>
            </w:r>
            <w:r w:rsidRPr="00DE32B2">
              <w:rPr>
                <w:rFonts w:ascii="Courier New" w:eastAsia="Times New Roman" w:hAnsi="Courier New" w:cs="Courier New"/>
                <w:lang w:eastAsia="ru-RU"/>
              </w:rPr>
              <w:br/>
              <w:t>местного бюджета </w:t>
            </w:r>
            <w:r w:rsidRPr="00DE32B2">
              <w:rPr>
                <w:rFonts w:ascii="Courier New" w:eastAsia="Times New Roman" w:hAnsi="Courier New" w:cs="Courier New"/>
                <w:u w:val="single"/>
                <w:lang w:eastAsia="ru-RU"/>
              </w:rPr>
              <w:t xml:space="preserve">96,0 </w:t>
            </w:r>
            <w:r w:rsidRPr="00DE32B2">
              <w:rPr>
                <w:rFonts w:ascii="Courier New" w:eastAsia="Times New Roman" w:hAnsi="Courier New" w:cs="Courier New"/>
                <w:lang w:eastAsia="ru-RU"/>
              </w:rPr>
              <w:t>тыс.</w:t>
            </w:r>
            <w:r w:rsidRPr="00DE32B2">
              <w:rPr>
                <w:rFonts w:ascii="Courier New" w:eastAsia="Times New Roman" w:hAnsi="Courier New" w:cs="Courier New"/>
                <w:u w:val="single"/>
                <w:lang w:eastAsia="ru-RU"/>
              </w:rPr>
              <w:t> </w:t>
            </w:r>
            <w:r w:rsidRPr="00DE32B2">
              <w:rPr>
                <w:rFonts w:ascii="Courier New" w:eastAsia="Times New Roman" w:hAnsi="Courier New" w:cs="Courier New"/>
                <w:lang w:eastAsia="ru-RU"/>
              </w:rPr>
              <w:t>руб.;</w:t>
            </w:r>
            <w:r w:rsidRPr="00DE32B2">
              <w:rPr>
                <w:rFonts w:ascii="Courier New" w:eastAsia="Times New Roman" w:hAnsi="Courier New" w:cs="Courier New"/>
                <w:lang w:eastAsia="ru-RU"/>
              </w:rPr>
              <w:br/>
              <w:t>областного бюджета </w:t>
            </w:r>
            <w:r w:rsidRPr="00DE32B2">
              <w:rPr>
                <w:rFonts w:ascii="Courier New" w:eastAsia="Times New Roman" w:hAnsi="Courier New" w:cs="Courier New"/>
                <w:u w:val="single"/>
                <w:lang w:eastAsia="ru-RU"/>
              </w:rPr>
              <w:t xml:space="preserve">2300,0 </w:t>
            </w:r>
            <w:proofErr w:type="spellStart"/>
            <w:r w:rsidRPr="00DE32B2">
              <w:rPr>
                <w:rFonts w:ascii="Courier New" w:eastAsia="Times New Roman" w:hAnsi="Courier New" w:cs="Courier New"/>
                <w:lang w:eastAsia="ru-RU"/>
              </w:rPr>
              <w:t>тыс.руб</w:t>
            </w:r>
            <w:proofErr w:type="spellEnd"/>
            <w:r w:rsidRPr="00DE32B2">
              <w:rPr>
                <w:rFonts w:ascii="Courier New" w:eastAsia="Times New Roman" w:hAnsi="Courier New" w:cs="Courier New"/>
                <w:lang w:eastAsia="ru-RU"/>
              </w:rPr>
              <w:t>.;</w:t>
            </w:r>
          </w:p>
          <w:p w:rsidR="00BD7BAC" w:rsidRPr="00DE32B2" w:rsidRDefault="00BD7BAC" w:rsidP="00DE32B2">
            <w:pPr>
              <w:spacing w:after="0" w:line="240" w:lineRule="auto"/>
              <w:ind w:left="37"/>
              <w:rPr>
                <w:rFonts w:ascii="Courier New" w:eastAsia="Times New Roman" w:hAnsi="Courier New" w:cs="Courier New"/>
                <w:lang w:eastAsia="ru-RU"/>
              </w:rPr>
            </w:pPr>
            <w:r w:rsidRPr="00DE32B2">
              <w:rPr>
                <w:rFonts w:ascii="Courier New" w:eastAsia="Times New Roman" w:hAnsi="Courier New" w:cs="Courier New"/>
                <w:lang w:eastAsia="ru-RU"/>
              </w:rPr>
              <w:t xml:space="preserve">иные источники 0 </w:t>
            </w:r>
            <w:proofErr w:type="spellStart"/>
            <w:r w:rsidRPr="00DE32B2">
              <w:rPr>
                <w:rFonts w:ascii="Courier New" w:eastAsia="Times New Roman" w:hAnsi="Courier New" w:cs="Courier New"/>
                <w:lang w:eastAsia="ru-RU"/>
              </w:rPr>
              <w:t>тыс.руб</w:t>
            </w:r>
            <w:proofErr w:type="spellEnd"/>
            <w:r w:rsidRPr="00DE32B2">
              <w:rPr>
                <w:rFonts w:ascii="Courier New" w:eastAsia="Times New Roman" w:hAnsi="Courier New" w:cs="Courier New"/>
                <w:lang w:eastAsia="ru-RU"/>
              </w:rPr>
              <w:t>.;</w:t>
            </w:r>
          </w:p>
          <w:p w:rsidR="00BD7BAC" w:rsidRPr="00DE32B2" w:rsidRDefault="00BD7BAC" w:rsidP="00DE32B2">
            <w:pPr>
              <w:spacing w:after="0" w:line="240" w:lineRule="auto"/>
              <w:ind w:left="37"/>
              <w:rPr>
                <w:rFonts w:ascii="Courier New" w:eastAsia="Times New Roman" w:hAnsi="Courier New" w:cs="Courier New"/>
                <w:lang w:eastAsia="ru-RU"/>
              </w:rPr>
            </w:pPr>
            <w:r w:rsidRPr="00DE32B2">
              <w:rPr>
                <w:rFonts w:ascii="Courier New" w:eastAsia="Times New Roman" w:hAnsi="Courier New" w:cs="Courier New"/>
                <w:lang w:eastAsia="ru-RU"/>
              </w:rPr>
              <w:t>на 2025 год</w:t>
            </w:r>
            <w:r w:rsidRPr="00DE32B2">
              <w:rPr>
                <w:rFonts w:ascii="Courier New" w:eastAsia="Times New Roman" w:hAnsi="Courier New" w:cs="Courier New"/>
                <w:u w:val="single"/>
                <w:lang w:eastAsia="ru-RU"/>
              </w:rPr>
              <w:t> 100,0 </w:t>
            </w:r>
            <w:r w:rsidRPr="00DE32B2">
              <w:rPr>
                <w:rFonts w:ascii="Courier New" w:eastAsia="Times New Roman" w:hAnsi="Courier New" w:cs="Courier New"/>
                <w:lang w:eastAsia="ru-RU"/>
              </w:rPr>
              <w:t>руб., из них средств:</w:t>
            </w:r>
          </w:p>
          <w:p w:rsidR="00BD7BAC" w:rsidRPr="00DE32B2" w:rsidRDefault="00BD7BAC" w:rsidP="00DE32B2">
            <w:pPr>
              <w:spacing w:after="0" w:line="240" w:lineRule="auto"/>
              <w:ind w:left="37"/>
              <w:rPr>
                <w:rFonts w:ascii="Courier New" w:eastAsia="Times New Roman" w:hAnsi="Courier New" w:cs="Courier New"/>
                <w:lang w:eastAsia="ru-RU"/>
              </w:rPr>
            </w:pPr>
            <w:r w:rsidRPr="00DE32B2">
              <w:rPr>
                <w:rFonts w:ascii="Courier New" w:eastAsia="Times New Roman" w:hAnsi="Courier New" w:cs="Courier New"/>
                <w:lang w:eastAsia="ru-RU"/>
              </w:rPr>
              <w:t>местного бюджета </w:t>
            </w:r>
            <w:r w:rsidRPr="00DE32B2">
              <w:rPr>
                <w:rFonts w:ascii="Courier New" w:eastAsia="Times New Roman" w:hAnsi="Courier New" w:cs="Courier New"/>
                <w:u w:val="single"/>
                <w:lang w:eastAsia="ru-RU"/>
              </w:rPr>
              <w:t>100,0</w:t>
            </w:r>
            <w:r w:rsidRPr="00DE32B2">
              <w:rPr>
                <w:rFonts w:ascii="Courier New" w:eastAsia="Times New Roman" w:hAnsi="Courier New" w:cs="Courier New"/>
                <w:lang w:eastAsia="ru-RU"/>
              </w:rPr>
              <w:t> руб.;</w:t>
            </w:r>
          </w:p>
          <w:p w:rsidR="00BD7BAC" w:rsidRPr="00DE32B2" w:rsidRDefault="00BD7BAC" w:rsidP="00DE32B2">
            <w:pPr>
              <w:spacing w:after="0" w:line="240" w:lineRule="auto"/>
              <w:ind w:left="37"/>
              <w:rPr>
                <w:rFonts w:ascii="Courier New" w:eastAsia="Times New Roman" w:hAnsi="Courier New" w:cs="Courier New"/>
                <w:lang w:eastAsia="ru-RU"/>
              </w:rPr>
            </w:pPr>
            <w:r w:rsidRPr="00DE32B2">
              <w:rPr>
                <w:rFonts w:ascii="Courier New" w:eastAsia="Times New Roman" w:hAnsi="Courier New" w:cs="Courier New"/>
                <w:lang w:eastAsia="ru-RU"/>
              </w:rPr>
              <w:t>областного бюджета 0,0 руб.;</w:t>
            </w:r>
          </w:p>
          <w:p w:rsidR="002857CC" w:rsidRPr="00DE32B2" w:rsidRDefault="00BD7BAC" w:rsidP="00DE32B2">
            <w:pPr>
              <w:spacing w:after="0" w:line="240" w:lineRule="auto"/>
              <w:ind w:left="37"/>
              <w:rPr>
                <w:rFonts w:ascii="Courier New" w:hAnsi="Courier New" w:cs="Courier New"/>
              </w:rPr>
            </w:pPr>
            <w:r w:rsidRPr="00DE32B2">
              <w:rPr>
                <w:rFonts w:ascii="Courier New" w:eastAsia="Times New Roman" w:hAnsi="Courier New" w:cs="Courier New"/>
                <w:lang w:eastAsia="ru-RU"/>
              </w:rPr>
              <w:t>иные источники 0,0 руб.</w:t>
            </w:r>
          </w:p>
        </w:tc>
      </w:tr>
      <w:tr w:rsidR="002857CC" w:rsidRPr="00DE32B2" w:rsidTr="002857CC">
        <w:tc>
          <w:tcPr>
            <w:tcW w:w="2275" w:type="dxa"/>
          </w:tcPr>
          <w:p w:rsidR="002857CC" w:rsidRPr="00DE32B2" w:rsidRDefault="002857CC" w:rsidP="00DE32B2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DE32B2">
              <w:rPr>
                <w:rFonts w:ascii="Courier New" w:hAnsi="Courier New" w:cs="Courier New"/>
              </w:rPr>
              <w:lastRenderedPageBreak/>
              <w:t>Основные ожидаемые результаты реализации программы</w:t>
            </w:r>
          </w:p>
        </w:tc>
        <w:tc>
          <w:tcPr>
            <w:tcW w:w="7055" w:type="dxa"/>
          </w:tcPr>
          <w:p w:rsidR="002857CC" w:rsidRPr="00DE32B2" w:rsidRDefault="002857CC" w:rsidP="00DE32B2">
            <w:pPr>
              <w:spacing w:after="0" w:line="240" w:lineRule="auto"/>
              <w:ind w:left="37"/>
              <w:jc w:val="both"/>
              <w:rPr>
                <w:rFonts w:ascii="Courier New" w:hAnsi="Courier New" w:cs="Courier New"/>
              </w:rPr>
            </w:pPr>
            <w:r w:rsidRPr="00DE32B2">
              <w:rPr>
                <w:rFonts w:ascii="Courier New" w:hAnsi="Courier New" w:cs="Courier New"/>
              </w:rPr>
              <w:t>Успешное выполнение мероприятий программы будет способствовать: формированию условий осуществления инвестиционной деятельности на территории муниципального образования; разработке документов территориального планирования муниципального образования, являющихся обязательными для органов местного самоуправления при принятии ими решений и реализации решений в целях обеспечения устойчивого развития территории, развития инженерной, транспортной и социальной инфраструктур, учёта интересов граждан и их объединений, интересов Российской Федерации.</w:t>
            </w:r>
          </w:p>
        </w:tc>
      </w:tr>
    </w:tbl>
    <w:p w:rsidR="00F35574" w:rsidRPr="00DE32B2" w:rsidRDefault="00F35574" w:rsidP="00DE32B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1" w:name="sub_1000"/>
    </w:p>
    <w:bookmarkEnd w:id="1"/>
    <w:p w:rsidR="00220208" w:rsidRPr="00DE32B2" w:rsidRDefault="00220208" w:rsidP="00DE32B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E32B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Характеристика сферы реализации муниципальной программы</w:t>
      </w:r>
    </w:p>
    <w:p w:rsidR="00220208" w:rsidRPr="00DE32B2" w:rsidRDefault="00220208" w:rsidP="00DE32B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0208" w:rsidRPr="00DE32B2" w:rsidRDefault="00220208" w:rsidP="00DE32B2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E32B2">
        <w:rPr>
          <w:rFonts w:ascii="Arial" w:hAnsi="Arial" w:cs="Arial"/>
          <w:sz w:val="24"/>
          <w:szCs w:val="24"/>
        </w:rPr>
        <w:t xml:space="preserve">Муниципальная программа направлена на обеспечение полномочий органа местного самоуправления Оекского муниципального образования в области градостроительной деятельности, в соответствии со статьёй 8 Градостроительного Кодекса Российской </w:t>
      </w:r>
      <w:proofErr w:type="gramStart"/>
      <w:r w:rsidRPr="00DE32B2">
        <w:rPr>
          <w:rFonts w:ascii="Arial" w:hAnsi="Arial" w:cs="Arial"/>
          <w:sz w:val="24"/>
          <w:szCs w:val="24"/>
        </w:rPr>
        <w:t>Федерации  и</w:t>
      </w:r>
      <w:proofErr w:type="gramEnd"/>
      <w:r w:rsidRPr="00DE32B2">
        <w:rPr>
          <w:rFonts w:ascii="Arial" w:hAnsi="Arial" w:cs="Arial"/>
          <w:sz w:val="24"/>
          <w:szCs w:val="24"/>
        </w:rPr>
        <w:t xml:space="preserve"> пунктом 20 статьи 14 Федерального закона от 6 октября 2003 года № 131 – ФЗ «Об общих принципах организации местного самоуправления в Российской Федерации».</w:t>
      </w:r>
    </w:p>
    <w:p w:rsidR="00220208" w:rsidRPr="00DE32B2" w:rsidRDefault="00220208" w:rsidP="00DE32B2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E32B2">
        <w:rPr>
          <w:rFonts w:ascii="Arial" w:hAnsi="Arial" w:cs="Arial"/>
          <w:sz w:val="24"/>
          <w:szCs w:val="24"/>
        </w:rPr>
        <w:t>Документы территориального планирования, в соответствии с частью 3 статьи 9 Градостроительного кодекса Российской Федерации, являются обязательными для органов государственной власти, органов местного самоуправления при принятии ими управленческих решений.</w:t>
      </w:r>
    </w:p>
    <w:p w:rsidR="00220208" w:rsidRPr="00DE32B2" w:rsidRDefault="00220208" w:rsidP="00DE32B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32B2">
        <w:rPr>
          <w:rFonts w:ascii="Arial" w:eastAsia="Times New Roman" w:hAnsi="Arial" w:cs="Arial"/>
          <w:sz w:val="24"/>
          <w:szCs w:val="24"/>
          <w:lang w:eastAsia="ru-RU"/>
        </w:rPr>
        <w:t xml:space="preserve">К обязанностям и полномочиям органов местного самоуправления относятся: </w:t>
      </w:r>
    </w:p>
    <w:p w:rsidR="00220208" w:rsidRPr="00DE32B2" w:rsidRDefault="00220208" w:rsidP="00DE32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32B2">
        <w:rPr>
          <w:rFonts w:ascii="Arial" w:eastAsia="Times New Roman" w:hAnsi="Arial" w:cs="Arial"/>
          <w:sz w:val="24"/>
          <w:szCs w:val="24"/>
          <w:lang w:eastAsia="ru-RU"/>
        </w:rPr>
        <w:t xml:space="preserve">- подготовка проектов о внесении изменений в генеральный план поселения и утверждение таких изменений; </w:t>
      </w:r>
    </w:p>
    <w:p w:rsidR="00220208" w:rsidRPr="00DE32B2" w:rsidRDefault="00220208" w:rsidP="00DE32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32B2">
        <w:rPr>
          <w:rFonts w:ascii="Arial" w:eastAsia="Times New Roman" w:hAnsi="Arial" w:cs="Arial"/>
          <w:sz w:val="24"/>
          <w:szCs w:val="24"/>
          <w:lang w:eastAsia="ru-RU"/>
        </w:rPr>
        <w:t xml:space="preserve">- подготовка проектов о внесении изменений в Правила землепользования и застройки и утверждение таких изменений; </w:t>
      </w:r>
    </w:p>
    <w:p w:rsidR="00220208" w:rsidRPr="00DE32B2" w:rsidRDefault="00220208" w:rsidP="00DE32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32B2">
        <w:rPr>
          <w:rFonts w:ascii="Arial" w:eastAsia="Times New Roman" w:hAnsi="Arial" w:cs="Arial"/>
          <w:sz w:val="24"/>
          <w:szCs w:val="24"/>
          <w:lang w:eastAsia="ru-RU"/>
        </w:rPr>
        <w:t>- утверждение подготовленной на основе генерального плана документации по планировке территории;</w:t>
      </w:r>
    </w:p>
    <w:p w:rsidR="00220208" w:rsidRPr="00DE32B2" w:rsidRDefault="00220208" w:rsidP="00DE32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32B2">
        <w:rPr>
          <w:rFonts w:ascii="Arial" w:eastAsia="Times New Roman" w:hAnsi="Arial" w:cs="Arial"/>
          <w:sz w:val="24"/>
          <w:szCs w:val="24"/>
          <w:lang w:eastAsia="ru-RU"/>
        </w:rPr>
        <w:t xml:space="preserve">- установление границы населенных пунктов; </w:t>
      </w:r>
    </w:p>
    <w:p w:rsidR="00220208" w:rsidRPr="00DE32B2" w:rsidRDefault="00220208" w:rsidP="00DE32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32B2">
        <w:rPr>
          <w:rFonts w:ascii="Arial" w:eastAsia="Times New Roman" w:hAnsi="Arial" w:cs="Arial"/>
          <w:sz w:val="24"/>
          <w:szCs w:val="24"/>
          <w:lang w:eastAsia="ru-RU"/>
        </w:rPr>
        <w:t>- установление границы территориальных зон;</w:t>
      </w:r>
    </w:p>
    <w:p w:rsidR="00220208" w:rsidRPr="00DE32B2" w:rsidRDefault="00220208" w:rsidP="00DE32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32B2">
        <w:rPr>
          <w:rFonts w:ascii="Arial" w:eastAsia="Times New Roman" w:hAnsi="Arial" w:cs="Arial"/>
          <w:sz w:val="24"/>
          <w:szCs w:val="24"/>
          <w:lang w:eastAsia="ru-RU"/>
        </w:rPr>
        <w:t xml:space="preserve">- резервирование земель и изъятие, в том числе путем выкупа, земельных участков для муниципальных нужд; </w:t>
      </w:r>
    </w:p>
    <w:p w:rsidR="00220208" w:rsidRPr="00DE32B2" w:rsidRDefault="00220208" w:rsidP="00DE32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32B2">
        <w:rPr>
          <w:rFonts w:ascii="Arial" w:eastAsia="Times New Roman" w:hAnsi="Arial" w:cs="Arial"/>
          <w:sz w:val="24"/>
          <w:szCs w:val="24"/>
          <w:lang w:eastAsia="ru-RU"/>
        </w:rPr>
        <w:t xml:space="preserve">- установление публичных сервитутов в целях обеспечения интересов местного самоуправления или местного населения; </w:t>
      </w:r>
    </w:p>
    <w:p w:rsidR="00220208" w:rsidRPr="00DE32B2" w:rsidRDefault="00220208" w:rsidP="00DE32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32B2">
        <w:rPr>
          <w:rFonts w:ascii="Arial" w:eastAsia="Times New Roman" w:hAnsi="Arial" w:cs="Arial"/>
          <w:sz w:val="24"/>
          <w:szCs w:val="24"/>
          <w:lang w:eastAsia="ru-RU"/>
        </w:rPr>
        <w:t>- принятие решений о развитии застроенных территорий;</w:t>
      </w:r>
    </w:p>
    <w:p w:rsidR="00220208" w:rsidRPr="00DE32B2" w:rsidRDefault="00220208" w:rsidP="00DE32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32B2">
        <w:rPr>
          <w:rFonts w:ascii="Arial" w:eastAsia="Times New Roman" w:hAnsi="Arial" w:cs="Arial"/>
          <w:sz w:val="24"/>
          <w:szCs w:val="24"/>
          <w:lang w:eastAsia="ru-RU"/>
        </w:rPr>
        <w:t xml:space="preserve">- предоставление земельных участков для строительства, в том числе их формирование; </w:t>
      </w:r>
    </w:p>
    <w:p w:rsidR="00220208" w:rsidRPr="00DE32B2" w:rsidRDefault="00220208" w:rsidP="00DE32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32B2">
        <w:rPr>
          <w:rFonts w:ascii="Arial" w:eastAsia="Times New Roman" w:hAnsi="Arial" w:cs="Arial"/>
          <w:sz w:val="24"/>
          <w:szCs w:val="24"/>
          <w:lang w:eastAsia="ru-RU"/>
        </w:rPr>
        <w:t xml:space="preserve">- выполнение комплексных кадастровых работ; </w:t>
      </w:r>
    </w:p>
    <w:p w:rsidR="00220208" w:rsidRPr="00DE32B2" w:rsidRDefault="00220208" w:rsidP="00DE32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32B2">
        <w:rPr>
          <w:rFonts w:ascii="Arial" w:eastAsia="Times New Roman" w:hAnsi="Arial" w:cs="Arial"/>
          <w:sz w:val="24"/>
          <w:szCs w:val="24"/>
          <w:lang w:eastAsia="ru-RU"/>
        </w:rPr>
        <w:t xml:space="preserve">- территориального планирования - подготовка проекта о внесении изменений в генеральный план, что позволит развивать новые территории для жилищного строительства, отображать объекты местного значения, </w:t>
      </w:r>
      <w:r w:rsidRPr="00DE32B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предусмотренные к дальнейшему строительству соответствующими программами; проводить резервирование для муниципальных нужд;</w:t>
      </w:r>
    </w:p>
    <w:p w:rsidR="00220208" w:rsidRPr="00DE32B2" w:rsidRDefault="00220208" w:rsidP="00DE32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32B2">
        <w:rPr>
          <w:rFonts w:ascii="Arial" w:eastAsia="Times New Roman" w:hAnsi="Arial" w:cs="Arial"/>
          <w:sz w:val="24"/>
          <w:szCs w:val="24"/>
          <w:lang w:eastAsia="ru-RU"/>
        </w:rPr>
        <w:t xml:space="preserve"> - градостроительного зонирования - подготовка проекта о внесении изменений в Правила землепользования и застройки в части уточнения границ территориальных зон; разработка градостроительных регламентов в границах охранных зон объектов культурного наследия, позволяющих установить ограничения на использование земельных участков в границах охранных зон памятников; изменение видов разрешенного использования, что повысит эффективность использования земельных участков, объектов капитального строительства; </w:t>
      </w:r>
    </w:p>
    <w:p w:rsidR="00220208" w:rsidRPr="00DE32B2" w:rsidRDefault="00220208" w:rsidP="00DE32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32B2">
        <w:rPr>
          <w:rFonts w:ascii="Arial" w:eastAsia="Times New Roman" w:hAnsi="Arial" w:cs="Arial"/>
          <w:sz w:val="24"/>
          <w:szCs w:val="24"/>
          <w:lang w:eastAsia="ru-RU"/>
        </w:rPr>
        <w:t xml:space="preserve">- документации по планировке территории в целях реализации документа территориального планирования - документации, позволяющей сформировать земельные участки для жилищного и иного строительства, в том числе с целью их предоставления путем проведения аукционов и предоставления льготным категориям граждан; </w:t>
      </w:r>
    </w:p>
    <w:p w:rsidR="00220208" w:rsidRPr="00DE32B2" w:rsidRDefault="00220208" w:rsidP="00DE32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32B2">
        <w:rPr>
          <w:rFonts w:ascii="Arial" w:eastAsia="Times New Roman" w:hAnsi="Arial" w:cs="Arial"/>
          <w:sz w:val="24"/>
          <w:szCs w:val="24"/>
          <w:lang w:eastAsia="ru-RU"/>
        </w:rPr>
        <w:t xml:space="preserve">- документации по межеванию застроенных территорий с постановкой на кадастровый учет земельных участков, что позволит иметь актуальные сведения о земельных участках и их правообладателях и значительно повысить налогооблагаемую базу по земельному налогу на земельные участки в муниципальном образовании. </w:t>
      </w:r>
    </w:p>
    <w:p w:rsidR="00220208" w:rsidRPr="00DE32B2" w:rsidRDefault="00220208" w:rsidP="00DE32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32B2">
        <w:rPr>
          <w:rFonts w:ascii="Arial" w:eastAsia="Times New Roman" w:hAnsi="Arial" w:cs="Arial"/>
          <w:sz w:val="24"/>
          <w:szCs w:val="24"/>
          <w:lang w:eastAsia="ru-RU"/>
        </w:rPr>
        <w:t>Принятие в соответствии с Градостроительным кодексом изменений в документы территориального планирования и Правила землепользования и застройки муниципального образования, утверждение документации по планировке территории с соблюдением процедуры публичных слушаний позволяет населению участвовать в обсуждении вопросов, своевременно знакомиться с планами развития территорий и строительства объектов, что снижает вероятность возникновения конфликтных ситуаций, дает возможность использовать земельные участки и объекты капитального строительства эффективно, реализовать права и законные интересы граждан и их объединений. Необходимость решения указанных проблем программным методом обусловлена комплексностью и взаимосвязанностью, что требует скоординированного выполнения разнородных мероприятий правового, организационного и технического характера.</w:t>
      </w:r>
    </w:p>
    <w:p w:rsidR="00220208" w:rsidRPr="00DE32B2" w:rsidRDefault="00220208" w:rsidP="00DE32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0208" w:rsidRPr="00DE32B2" w:rsidRDefault="00220208" w:rsidP="00DE32B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E32B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Цели, задачи и сроки реализации муниципальной программы</w:t>
      </w:r>
    </w:p>
    <w:p w:rsidR="00BA70FD" w:rsidRPr="00DE32B2" w:rsidRDefault="00BA70FD" w:rsidP="00DE32B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0208" w:rsidRPr="00DE32B2" w:rsidRDefault="00220208" w:rsidP="00DE32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32B2">
        <w:rPr>
          <w:rFonts w:ascii="Arial" w:eastAsia="Times New Roman" w:hAnsi="Arial" w:cs="Arial"/>
          <w:sz w:val="24"/>
          <w:szCs w:val="24"/>
          <w:lang w:eastAsia="ru-RU"/>
        </w:rPr>
        <w:t xml:space="preserve">Основной целью муниципальной программы является совершенствование системы </w:t>
      </w:r>
      <w:proofErr w:type="spellStart"/>
      <w:r w:rsidRPr="00DE32B2">
        <w:rPr>
          <w:rFonts w:ascii="Arial" w:eastAsia="Times New Roman" w:hAnsi="Arial" w:cs="Arial"/>
          <w:sz w:val="24"/>
          <w:szCs w:val="24"/>
          <w:lang w:eastAsia="ru-RU"/>
        </w:rPr>
        <w:t>градорегулирования</w:t>
      </w:r>
      <w:proofErr w:type="spellEnd"/>
      <w:r w:rsidRPr="00DE32B2">
        <w:rPr>
          <w:rFonts w:ascii="Arial" w:eastAsia="Times New Roman" w:hAnsi="Arial" w:cs="Arial"/>
          <w:sz w:val="24"/>
          <w:szCs w:val="24"/>
          <w:lang w:eastAsia="ru-RU"/>
        </w:rPr>
        <w:t xml:space="preserve"> на территории муниципального образования, направленное на создание условий для развития жилищного строительства, обеспечение градостроительной деятельности на территории муниципального образования  в соответствии с генеральным планом, с Правилами землепользования и застройки, с основными принципами законодательства о градостроительной деятельности, направленными на устойчивое развитие территории, создание экологически безопасной, благоприятной среды жизнедеятельности, комплексное и эффективное развитие социальной, производственной и инженерно-транспортной инфраструктуры, бережное природопользование, сохранение исторического и культурного наследия, природных ландшафтов.</w:t>
      </w:r>
    </w:p>
    <w:p w:rsidR="00220208" w:rsidRPr="00DE32B2" w:rsidRDefault="00220208" w:rsidP="00DE32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32B2">
        <w:rPr>
          <w:rFonts w:ascii="Arial" w:eastAsia="Times New Roman" w:hAnsi="Arial" w:cs="Arial"/>
          <w:sz w:val="24"/>
          <w:szCs w:val="24"/>
          <w:lang w:eastAsia="ru-RU"/>
        </w:rPr>
        <w:t xml:space="preserve">Для достижения данной цели должны быть решены следующие задачи: </w:t>
      </w:r>
    </w:p>
    <w:p w:rsidR="00220208" w:rsidRPr="00DE32B2" w:rsidRDefault="00220208" w:rsidP="00DE32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32B2">
        <w:rPr>
          <w:rFonts w:ascii="Arial" w:eastAsia="Times New Roman" w:hAnsi="Arial" w:cs="Arial"/>
          <w:sz w:val="24"/>
          <w:szCs w:val="24"/>
          <w:lang w:eastAsia="ru-RU"/>
        </w:rPr>
        <w:t>- создание условий для развития жилищного строительства;</w:t>
      </w:r>
    </w:p>
    <w:p w:rsidR="00220208" w:rsidRPr="00DE32B2" w:rsidRDefault="00220208" w:rsidP="00DE32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32B2">
        <w:rPr>
          <w:rFonts w:ascii="Arial" w:eastAsia="Times New Roman" w:hAnsi="Arial" w:cs="Arial"/>
          <w:sz w:val="24"/>
          <w:szCs w:val="24"/>
          <w:lang w:eastAsia="ru-RU"/>
        </w:rPr>
        <w:t xml:space="preserve">-обеспечение градостроительной деятельности на территории муниципального образования в соответствии с генеральным планом, с Правилами </w:t>
      </w:r>
      <w:r w:rsidRPr="00DE32B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землепользования и застройки, с основными принципами законодательства о градостроительной деятельности, направленными на устойчивое развитие территории;</w:t>
      </w:r>
    </w:p>
    <w:p w:rsidR="00220208" w:rsidRPr="00DE32B2" w:rsidRDefault="00220208" w:rsidP="00DE32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32B2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 рассчитана на период с 20</w:t>
      </w:r>
      <w:r w:rsidR="008C38FC" w:rsidRPr="00DE32B2">
        <w:rPr>
          <w:rFonts w:ascii="Arial" w:eastAsia="Times New Roman" w:hAnsi="Arial" w:cs="Arial"/>
          <w:sz w:val="24"/>
          <w:szCs w:val="24"/>
          <w:lang w:eastAsia="ru-RU"/>
        </w:rPr>
        <w:t>23</w:t>
      </w:r>
      <w:r w:rsidRPr="00DE32B2">
        <w:rPr>
          <w:rFonts w:ascii="Arial" w:eastAsia="Times New Roman" w:hAnsi="Arial" w:cs="Arial"/>
          <w:sz w:val="24"/>
          <w:szCs w:val="24"/>
          <w:lang w:eastAsia="ru-RU"/>
        </w:rPr>
        <w:t xml:space="preserve"> по 202</w:t>
      </w:r>
      <w:r w:rsidR="008C38FC" w:rsidRPr="00DE32B2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DE32B2">
        <w:rPr>
          <w:rFonts w:ascii="Arial" w:eastAsia="Times New Roman" w:hAnsi="Arial" w:cs="Arial"/>
          <w:sz w:val="24"/>
          <w:szCs w:val="24"/>
          <w:lang w:eastAsia="ru-RU"/>
        </w:rPr>
        <w:t xml:space="preserve"> годы. </w:t>
      </w:r>
    </w:p>
    <w:p w:rsidR="00220208" w:rsidRPr="00DE32B2" w:rsidRDefault="00220208" w:rsidP="00DE32B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0208" w:rsidRDefault="00220208" w:rsidP="00DE32B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E32B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Описание мероприятий муниципальной программы</w:t>
      </w:r>
    </w:p>
    <w:p w:rsidR="00DE32B2" w:rsidRPr="00DE32B2" w:rsidRDefault="00DE32B2" w:rsidP="00DE32B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20208" w:rsidRPr="00DE32B2" w:rsidRDefault="00220208" w:rsidP="00DE32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32B2">
        <w:rPr>
          <w:rFonts w:ascii="Arial" w:eastAsia="Times New Roman" w:hAnsi="Arial" w:cs="Arial"/>
          <w:sz w:val="24"/>
          <w:szCs w:val="24"/>
          <w:lang w:eastAsia="ru-RU"/>
        </w:rPr>
        <w:t xml:space="preserve">Реализация муниципальной программы осуществляется по следующим направлениям: </w:t>
      </w:r>
    </w:p>
    <w:p w:rsidR="00220208" w:rsidRPr="00DE32B2" w:rsidRDefault="00220208" w:rsidP="00DE32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32B2">
        <w:rPr>
          <w:rFonts w:ascii="Arial" w:eastAsia="Times New Roman" w:hAnsi="Arial" w:cs="Arial"/>
          <w:sz w:val="24"/>
          <w:szCs w:val="24"/>
          <w:lang w:eastAsia="ru-RU"/>
        </w:rPr>
        <w:t>- подготовка проекта о внесении изменений в генеральный план поселения;</w:t>
      </w:r>
    </w:p>
    <w:p w:rsidR="00220208" w:rsidRPr="00DE32B2" w:rsidRDefault="00220208" w:rsidP="00DE32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32B2">
        <w:rPr>
          <w:rFonts w:ascii="Arial" w:eastAsia="Times New Roman" w:hAnsi="Arial" w:cs="Arial"/>
          <w:sz w:val="24"/>
          <w:szCs w:val="24"/>
          <w:lang w:eastAsia="ru-RU"/>
        </w:rPr>
        <w:t>- подготовка проекта о внесении изменений в Правила землепользования и застройки;</w:t>
      </w:r>
    </w:p>
    <w:p w:rsidR="00220208" w:rsidRPr="00DE32B2" w:rsidRDefault="00220208" w:rsidP="00DE32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32B2">
        <w:rPr>
          <w:rFonts w:ascii="Arial" w:eastAsia="Times New Roman" w:hAnsi="Arial" w:cs="Arial"/>
          <w:sz w:val="24"/>
          <w:szCs w:val="24"/>
          <w:lang w:eastAsia="ru-RU"/>
        </w:rPr>
        <w:t xml:space="preserve"> - подготовка документации по планировке территории;</w:t>
      </w:r>
    </w:p>
    <w:p w:rsidR="00E06DB3" w:rsidRPr="00DE32B2" w:rsidRDefault="00E06DB3" w:rsidP="00DE32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32B2">
        <w:rPr>
          <w:rFonts w:ascii="Arial" w:eastAsia="Times New Roman" w:hAnsi="Arial" w:cs="Arial"/>
          <w:sz w:val="24"/>
          <w:szCs w:val="24"/>
          <w:lang w:eastAsia="ru-RU"/>
        </w:rPr>
        <w:t>- постановка на кадастровый учет территориальных зон;</w:t>
      </w:r>
    </w:p>
    <w:p w:rsidR="00220208" w:rsidRPr="00DE32B2" w:rsidRDefault="00220208" w:rsidP="00DE32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32B2">
        <w:rPr>
          <w:rFonts w:ascii="Arial" w:eastAsia="Times New Roman" w:hAnsi="Arial" w:cs="Arial"/>
          <w:sz w:val="24"/>
          <w:szCs w:val="24"/>
          <w:lang w:eastAsia="ru-RU"/>
        </w:rPr>
        <w:t>- подготовка документации по планировке территории в целях урегулирования планировочной структуры (красные линии);</w:t>
      </w:r>
    </w:p>
    <w:p w:rsidR="00220208" w:rsidRPr="00DE32B2" w:rsidRDefault="00220208" w:rsidP="00DE32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32B2">
        <w:rPr>
          <w:rFonts w:ascii="Arial" w:eastAsia="Times New Roman" w:hAnsi="Arial" w:cs="Arial"/>
          <w:sz w:val="24"/>
          <w:szCs w:val="24"/>
          <w:lang w:eastAsia="ru-RU"/>
        </w:rPr>
        <w:t>- подготовка документации для принятия решения о возможности развития застроенной территории;</w:t>
      </w:r>
    </w:p>
    <w:p w:rsidR="00220208" w:rsidRPr="00DE32B2" w:rsidRDefault="00220208" w:rsidP="00DE32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32B2">
        <w:rPr>
          <w:rFonts w:ascii="Arial" w:eastAsia="Times New Roman" w:hAnsi="Arial" w:cs="Arial"/>
          <w:sz w:val="24"/>
          <w:szCs w:val="24"/>
          <w:lang w:eastAsia="ru-RU"/>
        </w:rPr>
        <w:t>- подготовка градостроительных планов земельных участков в виде отдельных документов;</w:t>
      </w:r>
    </w:p>
    <w:p w:rsidR="00220208" w:rsidRPr="00DE32B2" w:rsidRDefault="00220208" w:rsidP="00DE32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32B2">
        <w:rPr>
          <w:rFonts w:ascii="Arial" w:eastAsia="Times New Roman" w:hAnsi="Arial" w:cs="Arial"/>
          <w:sz w:val="24"/>
          <w:szCs w:val="24"/>
          <w:lang w:eastAsia="ru-RU"/>
        </w:rPr>
        <w:t>- выполнение кадастровых работ в отношении земельных участков для предоставления с торгов в целях строительства, бесплатного предоставления гражданам, имеющим трех и более детей, а также в целях резервирования, изъятия, установления публичных сервитутов;</w:t>
      </w:r>
    </w:p>
    <w:p w:rsidR="00220208" w:rsidRPr="00DE32B2" w:rsidRDefault="00220208" w:rsidP="00DE32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32B2">
        <w:rPr>
          <w:rFonts w:ascii="Arial" w:eastAsia="Times New Roman" w:hAnsi="Arial" w:cs="Arial"/>
          <w:sz w:val="24"/>
          <w:szCs w:val="24"/>
          <w:lang w:eastAsia="ru-RU"/>
        </w:rPr>
        <w:t>- выполнение кадастровых работ с целью формирования земельных участков, на которых расположены многоквартирные дома;</w:t>
      </w:r>
    </w:p>
    <w:p w:rsidR="00220208" w:rsidRPr="00DE32B2" w:rsidRDefault="00220208" w:rsidP="00DE32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32B2">
        <w:rPr>
          <w:rFonts w:ascii="Arial" w:eastAsia="Times New Roman" w:hAnsi="Arial" w:cs="Arial"/>
          <w:sz w:val="24"/>
          <w:szCs w:val="24"/>
          <w:lang w:eastAsia="ru-RU"/>
        </w:rPr>
        <w:t>- выполнение землеустроительных работ по описанию объектов землеустройства;</w:t>
      </w:r>
    </w:p>
    <w:p w:rsidR="00220208" w:rsidRPr="00DE32B2" w:rsidRDefault="00220208" w:rsidP="00DE32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32B2">
        <w:rPr>
          <w:rFonts w:ascii="Arial" w:eastAsia="Times New Roman" w:hAnsi="Arial" w:cs="Arial"/>
          <w:sz w:val="24"/>
          <w:szCs w:val="24"/>
          <w:lang w:eastAsia="ru-RU"/>
        </w:rPr>
        <w:t>- разработка концепций комплексного благоустройства территорий;</w:t>
      </w:r>
    </w:p>
    <w:p w:rsidR="00220208" w:rsidRPr="00DE32B2" w:rsidRDefault="00220208" w:rsidP="00DE32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32B2">
        <w:rPr>
          <w:rFonts w:ascii="Arial" w:eastAsia="Times New Roman" w:hAnsi="Arial" w:cs="Arial"/>
          <w:sz w:val="24"/>
          <w:szCs w:val="24"/>
          <w:lang w:eastAsia="ru-RU"/>
        </w:rPr>
        <w:t xml:space="preserve">- подготовка проекта местных нормативов градостроительного проектирования (в </w:t>
      </w:r>
      <w:proofErr w:type="spellStart"/>
      <w:r w:rsidRPr="00DE32B2">
        <w:rPr>
          <w:rFonts w:ascii="Arial" w:eastAsia="Times New Roman" w:hAnsi="Arial" w:cs="Arial"/>
          <w:sz w:val="24"/>
          <w:szCs w:val="24"/>
          <w:lang w:eastAsia="ru-RU"/>
        </w:rPr>
        <w:t>т.ч</w:t>
      </w:r>
      <w:proofErr w:type="spellEnd"/>
      <w:r w:rsidRPr="00DE32B2">
        <w:rPr>
          <w:rFonts w:ascii="Arial" w:eastAsia="Times New Roman" w:hAnsi="Arial" w:cs="Arial"/>
          <w:sz w:val="24"/>
          <w:szCs w:val="24"/>
          <w:lang w:eastAsia="ru-RU"/>
        </w:rPr>
        <w:t>. подготовка проекта по внесению изменений в них);</w:t>
      </w:r>
    </w:p>
    <w:p w:rsidR="00220208" w:rsidRPr="00DE32B2" w:rsidRDefault="00220208" w:rsidP="00DE32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32B2">
        <w:rPr>
          <w:rFonts w:ascii="Arial" w:eastAsia="Times New Roman" w:hAnsi="Arial" w:cs="Arial"/>
          <w:sz w:val="24"/>
          <w:szCs w:val="24"/>
          <w:lang w:eastAsia="ru-RU"/>
        </w:rPr>
        <w:t xml:space="preserve"> - выполнение комплексных кадастровых работ;</w:t>
      </w:r>
    </w:p>
    <w:p w:rsidR="00220208" w:rsidRPr="00DE32B2" w:rsidRDefault="00220208" w:rsidP="00DE32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32B2"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мероприятий муниципальной программы содержится в </w:t>
      </w:r>
      <w:r w:rsidR="00CF7F32" w:rsidRPr="00DE32B2">
        <w:rPr>
          <w:rFonts w:ascii="Arial" w:eastAsia="Times New Roman" w:hAnsi="Arial" w:cs="Arial"/>
          <w:sz w:val="24"/>
          <w:szCs w:val="24"/>
          <w:lang w:eastAsia="ru-RU"/>
        </w:rPr>
        <w:t>таблице №1.</w:t>
      </w:r>
    </w:p>
    <w:p w:rsidR="00220208" w:rsidRPr="00DE32B2" w:rsidRDefault="00220208" w:rsidP="00DE32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0208" w:rsidRPr="00DE32B2" w:rsidRDefault="00220208" w:rsidP="00DE32B2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E32B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Описание ожидаемых результатов реализации</w:t>
      </w:r>
      <w:r w:rsidRPr="00DE32B2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муниципальной программы</w:t>
      </w:r>
    </w:p>
    <w:p w:rsidR="00BA70FD" w:rsidRPr="00DE32B2" w:rsidRDefault="00BA70FD" w:rsidP="00DE32B2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0208" w:rsidRPr="00DE32B2" w:rsidRDefault="00220208" w:rsidP="00DE32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32B2">
        <w:rPr>
          <w:rFonts w:ascii="Arial" w:eastAsia="Times New Roman" w:hAnsi="Arial" w:cs="Arial"/>
          <w:sz w:val="24"/>
          <w:szCs w:val="24"/>
          <w:lang w:eastAsia="ru-RU"/>
        </w:rPr>
        <w:t>В ходе реализации мероприятий муниципальной программы будут достигнуты следующие ключевые показатели эффективности:</w:t>
      </w:r>
    </w:p>
    <w:p w:rsidR="00220208" w:rsidRPr="00DE32B2" w:rsidRDefault="00220208" w:rsidP="00DE32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32B2">
        <w:rPr>
          <w:rFonts w:ascii="Arial" w:eastAsia="Times New Roman" w:hAnsi="Arial" w:cs="Arial"/>
          <w:sz w:val="24"/>
          <w:szCs w:val="24"/>
          <w:lang w:eastAsia="ru-RU"/>
        </w:rPr>
        <w:t>- соблюдение основных принципов законодательства о градостроительной деятельности, направленных на устойчивое развитие территории;</w:t>
      </w:r>
    </w:p>
    <w:p w:rsidR="00220208" w:rsidRPr="00DE32B2" w:rsidRDefault="00220208" w:rsidP="00DE32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32B2">
        <w:rPr>
          <w:rFonts w:ascii="Arial" w:eastAsia="Times New Roman" w:hAnsi="Arial" w:cs="Arial"/>
          <w:sz w:val="24"/>
          <w:szCs w:val="24"/>
          <w:lang w:eastAsia="ru-RU"/>
        </w:rPr>
        <w:t>- обеспечение устойчивого развития поселения на основе территориального планирования и градостроительного зонирования с ежегодным необходимым внесением изменений в них;</w:t>
      </w:r>
    </w:p>
    <w:p w:rsidR="00220208" w:rsidRPr="00DE32B2" w:rsidRDefault="00220208" w:rsidP="00DE32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32B2">
        <w:rPr>
          <w:rFonts w:ascii="Arial" w:eastAsia="Times New Roman" w:hAnsi="Arial" w:cs="Arial"/>
          <w:sz w:val="24"/>
          <w:szCs w:val="24"/>
          <w:lang w:eastAsia="ru-RU"/>
        </w:rPr>
        <w:t>- повышение качества и доступности муниципальных услуг, оказываемых организациям и гражданам, а также органам государственной власти и органам местного самоуправления;</w:t>
      </w:r>
    </w:p>
    <w:p w:rsidR="00220208" w:rsidRPr="00DE32B2" w:rsidRDefault="00220208" w:rsidP="00DE32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32B2">
        <w:rPr>
          <w:rFonts w:ascii="Arial" w:eastAsia="Times New Roman" w:hAnsi="Arial" w:cs="Arial"/>
          <w:sz w:val="24"/>
          <w:szCs w:val="24"/>
          <w:lang w:eastAsia="ru-RU"/>
        </w:rPr>
        <w:t>- обеспечение учета инженерных, экономических, социальных, экологических и иных факторов при осуществлении градостроительной деятельности;</w:t>
      </w:r>
    </w:p>
    <w:p w:rsidR="00220208" w:rsidRPr="00DE32B2" w:rsidRDefault="00220208" w:rsidP="00DE32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32B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комплексное и эффективное развитие социальной, производственной и инженерно-транспортной инфраструктур;</w:t>
      </w:r>
    </w:p>
    <w:p w:rsidR="00220208" w:rsidRPr="00DE32B2" w:rsidRDefault="00220208" w:rsidP="00DE32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32B2">
        <w:rPr>
          <w:rFonts w:ascii="Arial" w:eastAsia="Times New Roman" w:hAnsi="Arial" w:cs="Arial"/>
          <w:sz w:val="24"/>
          <w:szCs w:val="24"/>
          <w:lang w:eastAsia="ru-RU"/>
        </w:rPr>
        <w:t xml:space="preserve">- бережное природопользование, сохранение исторического и культурного наследия, природных ландшафтов, повышение уровня архитектурно-художественной </w:t>
      </w:r>
      <w:proofErr w:type="gramStart"/>
      <w:r w:rsidRPr="00DE32B2">
        <w:rPr>
          <w:rFonts w:ascii="Arial" w:eastAsia="Times New Roman" w:hAnsi="Arial" w:cs="Arial"/>
          <w:sz w:val="24"/>
          <w:szCs w:val="24"/>
          <w:lang w:eastAsia="ru-RU"/>
        </w:rPr>
        <w:t>выразительности  населенных</w:t>
      </w:r>
      <w:proofErr w:type="gramEnd"/>
      <w:r w:rsidRPr="00DE32B2">
        <w:rPr>
          <w:rFonts w:ascii="Arial" w:eastAsia="Times New Roman" w:hAnsi="Arial" w:cs="Arial"/>
          <w:sz w:val="24"/>
          <w:szCs w:val="24"/>
          <w:lang w:eastAsia="ru-RU"/>
        </w:rPr>
        <w:t xml:space="preserve"> пунктов.</w:t>
      </w:r>
    </w:p>
    <w:p w:rsidR="00220208" w:rsidRPr="00DE32B2" w:rsidRDefault="00220208" w:rsidP="00DE32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0208" w:rsidRDefault="00220208" w:rsidP="00DE32B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E32B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Описание системы управления реализацией</w:t>
      </w:r>
      <w:r w:rsidRPr="00DE32B2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муниципальной программы</w:t>
      </w:r>
    </w:p>
    <w:p w:rsidR="00DE32B2" w:rsidRPr="00DE32B2" w:rsidRDefault="00DE32B2" w:rsidP="00DE32B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20208" w:rsidRPr="00DE32B2" w:rsidRDefault="00220208" w:rsidP="00DE32B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32B2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Муниципальная программа является комплексным организационно-методическим и практическим планом действий органа местного самоуправления муниципального </w:t>
      </w:r>
      <w:proofErr w:type="gramStart"/>
      <w:r w:rsidRPr="00DE32B2">
        <w:rPr>
          <w:rFonts w:ascii="Arial" w:eastAsia="Times New Roman" w:hAnsi="Arial" w:cs="Arial"/>
          <w:sz w:val="24"/>
          <w:szCs w:val="24"/>
          <w:lang w:eastAsia="ru-RU"/>
        </w:rPr>
        <w:t>образования  в</w:t>
      </w:r>
      <w:proofErr w:type="gramEnd"/>
      <w:r w:rsidRPr="00DE32B2">
        <w:rPr>
          <w:rFonts w:ascii="Arial" w:eastAsia="Times New Roman" w:hAnsi="Arial" w:cs="Arial"/>
          <w:sz w:val="24"/>
          <w:szCs w:val="24"/>
          <w:lang w:eastAsia="ru-RU"/>
        </w:rPr>
        <w:t xml:space="preserve"> части градостроительной деятельности на территории муниципального образования.</w:t>
      </w:r>
    </w:p>
    <w:p w:rsidR="00220208" w:rsidRPr="00DE32B2" w:rsidRDefault="00220208" w:rsidP="00DE32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E32B2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 имеет открытый характер, позволяющий в процессе ее реализации в соответствии с действующими процедурами вносить дополнения и изменения, связанные с изменениями законодательства, возможностями местного бюджета, другими вновь выявленными факторами создания и развития отдельных сфер градостроительной деятельности.</w:t>
      </w:r>
    </w:p>
    <w:p w:rsidR="00220208" w:rsidRPr="00DE32B2" w:rsidRDefault="00220208" w:rsidP="00DE32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E32B2">
        <w:rPr>
          <w:rFonts w:ascii="Arial" w:hAnsi="Arial" w:cs="Arial"/>
          <w:sz w:val="24"/>
          <w:szCs w:val="24"/>
        </w:rPr>
        <w:t>Реализация мероприятий программы осуществляется отраслевыми (функциональными) органами администрации муниципального образования.</w:t>
      </w:r>
    </w:p>
    <w:p w:rsidR="00220208" w:rsidRPr="00DE32B2" w:rsidRDefault="00220208" w:rsidP="00DE32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E32B2">
        <w:rPr>
          <w:rFonts w:ascii="Arial" w:hAnsi="Arial" w:cs="Arial"/>
          <w:sz w:val="24"/>
          <w:szCs w:val="24"/>
        </w:rPr>
        <w:t>Текущий контроль за выполнением мероприятий программы осуществляет администрация Оекского муниципального образования.</w:t>
      </w:r>
    </w:p>
    <w:p w:rsidR="00220208" w:rsidRPr="00DE32B2" w:rsidRDefault="00220208" w:rsidP="00DE32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E32B2">
        <w:rPr>
          <w:rFonts w:ascii="Arial" w:hAnsi="Arial" w:cs="Arial"/>
          <w:sz w:val="24"/>
          <w:szCs w:val="24"/>
        </w:rPr>
        <w:t xml:space="preserve">Финансовый контроль за выполнением мероприятий программы осуществляет финансово-экономический </w:t>
      </w:r>
      <w:proofErr w:type="gramStart"/>
      <w:r w:rsidRPr="00DE32B2">
        <w:rPr>
          <w:rFonts w:ascii="Arial" w:hAnsi="Arial" w:cs="Arial"/>
          <w:sz w:val="24"/>
          <w:szCs w:val="24"/>
        </w:rPr>
        <w:t>отдел  администрации</w:t>
      </w:r>
      <w:proofErr w:type="gramEnd"/>
      <w:r w:rsidRPr="00DE32B2">
        <w:rPr>
          <w:rFonts w:ascii="Arial" w:hAnsi="Arial" w:cs="Arial"/>
          <w:sz w:val="24"/>
          <w:szCs w:val="24"/>
        </w:rPr>
        <w:t xml:space="preserve"> Оекского муниципального образования</w:t>
      </w:r>
    </w:p>
    <w:p w:rsidR="008A390E" w:rsidRPr="00DE32B2" w:rsidRDefault="008A390E" w:rsidP="00DE32B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20208" w:rsidRPr="00DE32B2" w:rsidRDefault="00220208" w:rsidP="00DE32B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20208" w:rsidRPr="00DE32B2" w:rsidRDefault="00220208" w:rsidP="00DE32B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20208" w:rsidRPr="00DE32B2" w:rsidRDefault="00220208" w:rsidP="00DE32B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20208" w:rsidRPr="00DE32B2" w:rsidRDefault="00220208" w:rsidP="00DE32B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20208" w:rsidRPr="00DE32B2" w:rsidRDefault="00220208" w:rsidP="00DE32B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20208" w:rsidRPr="00DE32B2" w:rsidRDefault="00220208" w:rsidP="00DE32B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20208" w:rsidRPr="00DE32B2" w:rsidRDefault="00220208" w:rsidP="00DE32B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20208" w:rsidRPr="00DE32B2" w:rsidRDefault="00220208" w:rsidP="00DE32B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20208" w:rsidRPr="00DE32B2" w:rsidRDefault="00220208" w:rsidP="00DE32B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20208" w:rsidRPr="00DE32B2" w:rsidRDefault="00220208" w:rsidP="00DE32B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20208" w:rsidRPr="00DE32B2" w:rsidRDefault="00220208" w:rsidP="00DE32B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20208" w:rsidRPr="00DE32B2" w:rsidRDefault="00220208" w:rsidP="00DE32B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20208" w:rsidRPr="00DE32B2" w:rsidRDefault="00220208" w:rsidP="00DE32B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20208" w:rsidRPr="00DE32B2" w:rsidRDefault="00220208" w:rsidP="00DE32B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20208" w:rsidRPr="00DE32B2" w:rsidRDefault="00220208" w:rsidP="00DE32B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20208" w:rsidRPr="00DE32B2" w:rsidRDefault="00220208" w:rsidP="00DE32B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20208" w:rsidRPr="00DE32B2" w:rsidRDefault="00220208" w:rsidP="00DE32B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20208" w:rsidRPr="00DE32B2" w:rsidRDefault="00220208" w:rsidP="00DE32B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20208" w:rsidRPr="00DE32B2" w:rsidRDefault="00220208" w:rsidP="00DE32B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20208" w:rsidRPr="00DE32B2" w:rsidRDefault="00220208" w:rsidP="00DE32B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20208" w:rsidRPr="00DE32B2" w:rsidRDefault="00220208" w:rsidP="00DE32B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20208" w:rsidRPr="00DE32B2" w:rsidRDefault="00220208" w:rsidP="00DE32B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20208" w:rsidRPr="00DE32B2" w:rsidRDefault="00220208" w:rsidP="00DE32B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20208" w:rsidRPr="00DE32B2" w:rsidRDefault="00220208" w:rsidP="00DE32B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20208" w:rsidRPr="00DE32B2" w:rsidRDefault="00220208" w:rsidP="00DE32B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20208" w:rsidRPr="00DE32B2" w:rsidRDefault="00220208" w:rsidP="00DE32B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06DB3" w:rsidRPr="00DE32B2" w:rsidRDefault="00E06DB3" w:rsidP="00DE32B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2" w:name="_GoBack"/>
      <w:bookmarkEnd w:id="2"/>
      <w:r w:rsidRPr="00DE32B2">
        <w:rPr>
          <w:rFonts w:ascii="Arial" w:hAnsi="Arial" w:cs="Arial"/>
          <w:sz w:val="24"/>
          <w:szCs w:val="24"/>
        </w:rPr>
        <w:lastRenderedPageBreak/>
        <w:t>Таблица 1</w:t>
      </w:r>
    </w:p>
    <w:p w:rsidR="00E06DB3" w:rsidRPr="00DE32B2" w:rsidRDefault="00E06DB3" w:rsidP="00DE32B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E32B2">
        <w:rPr>
          <w:rFonts w:ascii="Arial" w:hAnsi="Arial" w:cs="Arial"/>
          <w:sz w:val="24"/>
          <w:szCs w:val="24"/>
        </w:rPr>
        <w:t>Мероприятия программы</w:t>
      </w:r>
    </w:p>
    <w:p w:rsidR="00E06DB3" w:rsidRPr="00DE32B2" w:rsidRDefault="00E06DB3" w:rsidP="00DE32B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329"/>
        <w:gridCol w:w="1405"/>
        <w:gridCol w:w="66"/>
        <w:gridCol w:w="976"/>
        <w:gridCol w:w="1405"/>
        <w:gridCol w:w="1054"/>
        <w:gridCol w:w="1405"/>
        <w:gridCol w:w="931"/>
      </w:tblGrid>
      <w:tr w:rsidR="00DE32B2" w:rsidRPr="00DE32B2" w:rsidTr="00B116E5">
        <w:tc>
          <w:tcPr>
            <w:tcW w:w="1232" w:type="pct"/>
            <w:vMerge w:val="restart"/>
          </w:tcPr>
          <w:p w:rsidR="00A001F3" w:rsidRPr="00DE32B2" w:rsidRDefault="00A001F3" w:rsidP="00DE32B2">
            <w:pPr>
              <w:jc w:val="center"/>
              <w:rPr>
                <w:rFonts w:ascii="Courier New" w:hAnsi="Courier New" w:cs="Courier New"/>
              </w:rPr>
            </w:pPr>
            <w:r w:rsidRPr="00DE32B2">
              <w:rPr>
                <w:rFonts w:ascii="Courier New" w:hAnsi="Courier New" w:cs="Courier New"/>
              </w:rPr>
              <w:t>Мероприятия</w:t>
            </w:r>
          </w:p>
        </w:tc>
        <w:tc>
          <w:tcPr>
            <w:tcW w:w="3768" w:type="pct"/>
            <w:gridSpan w:val="7"/>
          </w:tcPr>
          <w:p w:rsidR="00A001F3" w:rsidRPr="00DE32B2" w:rsidRDefault="00BD7BAC" w:rsidP="00DE32B2">
            <w:pPr>
              <w:jc w:val="center"/>
              <w:rPr>
                <w:rFonts w:ascii="Courier New" w:hAnsi="Courier New" w:cs="Courier New"/>
              </w:rPr>
            </w:pPr>
            <w:r w:rsidRPr="00DE32B2">
              <w:rPr>
                <w:rFonts w:ascii="Courier New" w:hAnsi="Courier New" w:cs="Courier New"/>
              </w:rPr>
              <w:t>Объем финансирования, тыс. руб.</w:t>
            </w:r>
          </w:p>
          <w:p w:rsidR="00892FD7" w:rsidRPr="00DE32B2" w:rsidRDefault="00892FD7" w:rsidP="00DE32B2">
            <w:pPr>
              <w:jc w:val="center"/>
              <w:rPr>
                <w:rFonts w:ascii="Courier New" w:hAnsi="Courier New" w:cs="Courier New"/>
              </w:rPr>
            </w:pPr>
          </w:p>
          <w:p w:rsidR="00892FD7" w:rsidRPr="00DE32B2" w:rsidRDefault="00892FD7" w:rsidP="00DE32B2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DE32B2" w:rsidRPr="00DE32B2" w:rsidTr="00B116E5">
        <w:trPr>
          <w:trHeight w:val="599"/>
        </w:trPr>
        <w:tc>
          <w:tcPr>
            <w:tcW w:w="1232" w:type="pct"/>
            <w:vMerge/>
          </w:tcPr>
          <w:p w:rsidR="00892FD7" w:rsidRPr="00DE32B2" w:rsidRDefault="00892FD7" w:rsidP="00DE32B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387" w:type="pct"/>
            <w:gridSpan w:val="3"/>
          </w:tcPr>
          <w:p w:rsidR="00892FD7" w:rsidRPr="00DE32B2" w:rsidRDefault="00892FD7" w:rsidP="00DE32B2">
            <w:pPr>
              <w:jc w:val="center"/>
              <w:rPr>
                <w:rFonts w:ascii="Courier New" w:hAnsi="Courier New" w:cs="Courier New"/>
              </w:rPr>
            </w:pPr>
            <w:r w:rsidRPr="00DE32B2">
              <w:rPr>
                <w:rFonts w:ascii="Courier New" w:hAnsi="Courier New" w:cs="Courier New"/>
              </w:rPr>
              <w:t>2023</w:t>
            </w:r>
          </w:p>
        </w:tc>
        <w:tc>
          <w:tcPr>
            <w:tcW w:w="1326" w:type="pct"/>
            <w:gridSpan w:val="2"/>
          </w:tcPr>
          <w:p w:rsidR="00892FD7" w:rsidRPr="00DE32B2" w:rsidRDefault="00892FD7" w:rsidP="00DE32B2">
            <w:pPr>
              <w:jc w:val="center"/>
              <w:rPr>
                <w:rFonts w:ascii="Courier New" w:hAnsi="Courier New" w:cs="Courier New"/>
              </w:rPr>
            </w:pPr>
            <w:r w:rsidRPr="00DE32B2">
              <w:rPr>
                <w:rFonts w:ascii="Courier New" w:hAnsi="Courier New" w:cs="Courier New"/>
              </w:rPr>
              <w:t>2024</w:t>
            </w:r>
          </w:p>
        </w:tc>
        <w:tc>
          <w:tcPr>
            <w:tcW w:w="1054" w:type="pct"/>
            <w:gridSpan w:val="2"/>
          </w:tcPr>
          <w:p w:rsidR="00892FD7" w:rsidRPr="00DE32B2" w:rsidRDefault="00892FD7" w:rsidP="00DE32B2">
            <w:pPr>
              <w:jc w:val="center"/>
              <w:rPr>
                <w:rFonts w:ascii="Courier New" w:hAnsi="Courier New" w:cs="Courier New"/>
              </w:rPr>
            </w:pPr>
            <w:r w:rsidRPr="00DE32B2">
              <w:rPr>
                <w:rFonts w:ascii="Courier New" w:hAnsi="Courier New" w:cs="Courier New"/>
              </w:rPr>
              <w:t>2025</w:t>
            </w:r>
          </w:p>
        </w:tc>
      </w:tr>
      <w:tr w:rsidR="00DE32B2" w:rsidRPr="00DE32B2" w:rsidTr="00B116E5">
        <w:trPr>
          <w:trHeight w:val="375"/>
        </w:trPr>
        <w:tc>
          <w:tcPr>
            <w:tcW w:w="1232" w:type="pct"/>
            <w:vMerge w:val="restart"/>
          </w:tcPr>
          <w:p w:rsidR="00B116E5" w:rsidRPr="00DE32B2" w:rsidRDefault="00B116E5" w:rsidP="00DE32B2">
            <w:pPr>
              <w:jc w:val="center"/>
              <w:rPr>
                <w:rFonts w:ascii="Courier New" w:hAnsi="Courier New" w:cs="Courier New"/>
              </w:rPr>
            </w:pPr>
            <w:r w:rsidRPr="00DE32B2">
              <w:rPr>
                <w:rFonts w:ascii="Courier New" w:hAnsi="Courier New" w:cs="Courier New"/>
              </w:rPr>
              <w:t>Актуализация генерального плана поселения</w:t>
            </w:r>
          </w:p>
        </w:tc>
        <w:tc>
          <w:tcPr>
            <w:tcW w:w="836" w:type="pct"/>
            <w:gridSpan w:val="2"/>
          </w:tcPr>
          <w:p w:rsidR="00B116E5" w:rsidRPr="00DE32B2" w:rsidRDefault="00B116E5" w:rsidP="00DE32B2">
            <w:pPr>
              <w:jc w:val="center"/>
              <w:rPr>
                <w:rFonts w:ascii="Courier New" w:hAnsi="Courier New" w:cs="Courier New"/>
              </w:rPr>
            </w:pPr>
            <w:r w:rsidRPr="00DE32B2">
              <w:rPr>
                <w:rFonts w:ascii="Courier New" w:hAnsi="Courier New" w:cs="Courier New"/>
              </w:rPr>
              <w:t xml:space="preserve">Местный бюджет  </w:t>
            </w:r>
          </w:p>
        </w:tc>
        <w:tc>
          <w:tcPr>
            <w:tcW w:w="551" w:type="pct"/>
          </w:tcPr>
          <w:p w:rsidR="00B116E5" w:rsidRPr="00DE32B2" w:rsidRDefault="00B116E5" w:rsidP="00DE32B2">
            <w:pPr>
              <w:jc w:val="center"/>
              <w:rPr>
                <w:rFonts w:ascii="Courier New" w:hAnsi="Courier New" w:cs="Courier New"/>
              </w:rPr>
            </w:pPr>
            <w:r w:rsidRPr="00DE32B2">
              <w:rPr>
                <w:rFonts w:ascii="Courier New" w:hAnsi="Courier New" w:cs="Courier New"/>
              </w:rPr>
              <w:t>538,2</w:t>
            </w:r>
          </w:p>
        </w:tc>
        <w:tc>
          <w:tcPr>
            <w:tcW w:w="1326" w:type="pct"/>
            <w:gridSpan w:val="2"/>
            <w:vMerge w:val="restart"/>
            <w:vAlign w:val="center"/>
          </w:tcPr>
          <w:p w:rsidR="00B116E5" w:rsidRPr="00DE32B2" w:rsidRDefault="00B116E5" w:rsidP="00DE32B2">
            <w:pPr>
              <w:jc w:val="center"/>
              <w:rPr>
                <w:rFonts w:ascii="Courier New" w:hAnsi="Courier New" w:cs="Courier New"/>
              </w:rPr>
            </w:pPr>
            <w:r w:rsidRPr="00DE32B2">
              <w:rPr>
                <w:rFonts w:ascii="Courier New" w:hAnsi="Courier New" w:cs="Courier New"/>
              </w:rPr>
              <w:t>-</w:t>
            </w:r>
          </w:p>
        </w:tc>
        <w:tc>
          <w:tcPr>
            <w:tcW w:w="1054" w:type="pct"/>
            <w:gridSpan w:val="2"/>
            <w:vMerge w:val="restart"/>
            <w:vAlign w:val="center"/>
          </w:tcPr>
          <w:p w:rsidR="00B116E5" w:rsidRPr="00DE32B2" w:rsidRDefault="00B116E5" w:rsidP="00DE32B2">
            <w:pPr>
              <w:jc w:val="center"/>
              <w:rPr>
                <w:rFonts w:ascii="Courier New" w:hAnsi="Courier New" w:cs="Courier New"/>
              </w:rPr>
            </w:pPr>
            <w:r w:rsidRPr="00DE32B2">
              <w:rPr>
                <w:rFonts w:ascii="Courier New" w:hAnsi="Courier New" w:cs="Courier New"/>
              </w:rPr>
              <w:t>-</w:t>
            </w:r>
          </w:p>
        </w:tc>
      </w:tr>
      <w:tr w:rsidR="00DE32B2" w:rsidRPr="00DE32B2" w:rsidTr="00B116E5">
        <w:trPr>
          <w:trHeight w:val="375"/>
        </w:trPr>
        <w:tc>
          <w:tcPr>
            <w:tcW w:w="1232" w:type="pct"/>
            <w:vMerge/>
          </w:tcPr>
          <w:p w:rsidR="00B116E5" w:rsidRPr="00DE32B2" w:rsidRDefault="00B116E5" w:rsidP="00DE32B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36" w:type="pct"/>
            <w:gridSpan w:val="2"/>
          </w:tcPr>
          <w:p w:rsidR="00B116E5" w:rsidRPr="00DE32B2" w:rsidRDefault="00B116E5" w:rsidP="00DE32B2">
            <w:pPr>
              <w:jc w:val="center"/>
              <w:rPr>
                <w:rFonts w:ascii="Courier New" w:hAnsi="Courier New" w:cs="Courier New"/>
              </w:rPr>
            </w:pPr>
            <w:r w:rsidRPr="00DE32B2">
              <w:rPr>
                <w:rFonts w:ascii="Courier New" w:hAnsi="Courier New" w:cs="Courier New"/>
              </w:rPr>
              <w:t xml:space="preserve">Областной бюджет </w:t>
            </w:r>
          </w:p>
        </w:tc>
        <w:tc>
          <w:tcPr>
            <w:tcW w:w="551" w:type="pct"/>
            <w:vAlign w:val="center"/>
          </w:tcPr>
          <w:p w:rsidR="00B116E5" w:rsidRPr="00DE32B2" w:rsidRDefault="00B116E5" w:rsidP="00DE32B2">
            <w:pPr>
              <w:jc w:val="center"/>
              <w:rPr>
                <w:rFonts w:ascii="Courier New" w:hAnsi="Courier New" w:cs="Courier New"/>
              </w:rPr>
            </w:pPr>
            <w:r w:rsidRPr="00DE32B2">
              <w:rPr>
                <w:rFonts w:ascii="Courier New" w:hAnsi="Courier New" w:cs="Courier New"/>
              </w:rPr>
              <w:t>-</w:t>
            </w:r>
          </w:p>
        </w:tc>
        <w:tc>
          <w:tcPr>
            <w:tcW w:w="1326" w:type="pct"/>
            <w:gridSpan w:val="2"/>
            <w:vMerge/>
            <w:vAlign w:val="center"/>
          </w:tcPr>
          <w:p w:rsidR="00B116E5" w:rsidRPr="00DE32B2" w:rsidRDefault="00B116E5" w:rsidP="00DE32B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54" w:type="pct"/>
            <w:gridSpan w:val="2"/>
            <w:vMerge/>
            <w:vAlign w:val="center"/>
          </w:tcPr>
          <w:p w:rsidR="00B116E5" w:rsidRPr="00DE32B2" w:rsidRDefault="00B116E5" w:rsidP="00DE32B2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DE32B2" w:rsidRPr="00DE32B2" w:rsidTr="00B116E5">
        <w:trPr>
          <w:trHeight w:val="623"/>
        </w:trPr>
        <w:tc>
          <w:tcPr>
            <w:tcW w:w="1232" w:type="pct"/>
            <w:vMerge w:val="restart"/>
          </w:tcPr>
          <w:p w:rsidR="00B116E5" w:rsidRPr="00DE32B2" w:rsidRDefault="00B116E5" w:rsidP="00DE32B2">
            <w:pPr>
              <w:jc w:val="center"/>
              <w:rPr>
                <w:rFonts w:ascii="Courier New" w:hAnsi="Courier New" w:cs="Courier New"/>
              </w:rPr>
            </w:pPr>
            <w:r w:rsidRPr="00DE32B2">
              <w:rPr>
                <w:rFonts w:ascii="Courier New" w:hAnsi="Courier New" w:cs="Courier New"/>
              </w:rPr>
              <w:t>Актуализация Правил землепользования и застройки поселения</w:t>
            </w:r>
          </w:p>
        </w:tc>
        <w:tc>
          <w:tcPr>
            <w:tcW w:w="836" w:type="pct"/>
            <w:gridSpan w:val="2"/>
          </w:tcPr>
          <w:p w:rsidR="00B116E5" w:rsidRPr="00DE32B2" w:rsidRDefault="00B116E5" w:rsidP="00DE32B2">
            <w:pPr>
              <w:jc w:val="center"/>
              <w:rPr>
                <w:rFonts w:ascii="Courier New" w:hAnsi="Courier New" w:cs="Courier New"/>
              </w:rPr>
            </w:pPr>
            <w:r w:rsidRPr="00DE32B2">
              <w:rPr>
                <w:rFonts w:ascii="Courier New" w:hAnsi="Courier New" w:cs="Courier New"/>
              </w:rPr>
              <w:t xml:space="preserve">Местный бюджет  </w:t>
            </w:r>
          </w:p>
        </w:tc>
        <w:tc>
          <w:tcPr>
            <w:tcW w:w="551" w:type="pct"/>
          </w:tcPr>
          <w:p w:rsidR="00B116E5" w:rsidRPr="00DE32B2" w:rsidRDefault="00B116E5" w:rsidP="00DE32B2">
            <w:pPr>
              <w:jc w:val="center"/>
              <w:rPr>
                <w:rFonts w:ascii="Courier New" w:hAnsi="Courier New" w:cs="Courier New"/>
              </w:rPr>
            </w:pPr>
            <w:r w:rsidRPr="00DE32B2">
              <w:rPr>
                <w:rFonts w:ascii="Courier New" w:hAnsi="Courier New" w:cs="Courier New"/>
              </w:rPr>
              <w:t>599,0</w:t>
            </w:r>
          </w:p>
        </w:tc>
        <w:tc>
          <w:tcPr>
            <w:tcW w:w="1326" w:type="pct"/>
            <w:gridSpan w:val="2"/>
            <w:vMerge w:val="restart"/>
            <w:vAlign w:val="center"/>
          </w:tcPr>
          <w:p w:rsidR="00B116E5" w:rsidRPr="00DE32B2" w:rsidRDefault="00B116E5" w:rsidP="00DE32B2">
            <w:pPr>
              <w:jc w:val="center"/>
              <w:rPr>
                <w:rFonts w:ascii="Courier New" w:hAnsi="Courier New" w:cs="Courier New"/>
              </w:rPr>
            </w:pPr>
            <w:r w:rsidRPr="00DE32B2">
              <w:rPr>
                <w:rFonts w:ascii="Courier New" w:hAnsi="Courier New" w:cs="Courier New"/>
              </w:rPr>
              <w:t>-</w:t>
            </w:r>
          </w:p>
        </w:tc>
        <w:tc>
          <w:tcPr>
            <w:tcW w:w="1054" w:type="pct"/>
            <w:gridSpan w:val="2"/>
            <w:vMerge w:val="restart"/>
            <w:vAlign w:val="center"/>
          </w:tcPr>
          <w:p w:rsidR="00B116E5" w:rsidRPr="00DE32B2" w:rsidRDefault="00B116E5" w:rsidP="00DE32B2">
            <w:pPr>
              <w:jc w:val="center"/>
              <w:rPr>
                <w:rFonts w:ascii="Courier New" w:hAnsi="Courier New" w:cs="Courier New"/>
              </w:rPr>
            </w:pPr>
            <w:r w:rsidRPr="00DE32B2">
              <w:rPr>
                <w:rFonts w:ascii="Courier New" w:hAnsi="Courier New" w:cs="Courier New"/>
              </w:rPr>
              <w:t>-</w:t>
            </w:r>
          </w:p>
        </w:tc>
      </w:tr>
      <w:tr w:rsidR="00DE32B2" w:rsidRPr="00DE32B2" w:rsidTr="00B116E5">
        <w:trPr>
          <w:trHeight w:val="622"/>
        </w:trPr>
        <w:tc>
          <w:tcPr>
            <w:tcW w:w="1232" w:type="pct"/>
            <w:vMerge/>
          </w:tcPr>
          <w:p w:rsidR="00B116E5" w:rsidRPr="00DE32B2" w:rsidRDefault="00B116E5" w:rsidP="00DE32B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36" w:type="pct"/>
            <w:gridSpan w:val="2"/>
          </w:tcPr>
          <w:p w:rsidR="00B116E5" w:rsidRPr="00DE32B2" w:rsidRDefault="00B116E5" w:rsidP="00DE32B2">
            <w:pPr>
              <w:jc w:val="center"/>
              <w:rPr>
                <w:rFonts w:ascii="Courier New" w:hAnsi="Courier New" w:cs="Courier New"/>
              </w:rPr>
            </w:pPr>
            <w:r w:rsidRPr="00DE32B2">
              <w:rPr>
                <w:rFonts w:ascii="Courier New" w:hAnsi="Courier New" w:cs="Courier New"/>
              </w:rPr>
              <w:t xml:space="preserve">Областной бюджет </w:t>
            </w:r>
          </w:p>
        </w:tc>
        <w:tc>
          <w:tcPr>
            <w:tcW w:w="551" w:type="pct"/>
            <w:vAlign w:val="center"/>
          </w:tcPr>
          <w:p w:rsidR="00B116E5" w:rsidRPr="00DE32B2" w:rsidRDefault="00B116E5" w:rsidP="00DE32B2">
            <w:pPr>
              <w:jc w:val="center"/>
              <w:rPr>
                <w:rFonts w:ascii="Courier New" w:hAnsi="Courier New" w:cs="Courier New"/>
              </w:rPr>
            </w:pPr>
            <w:r w:rsidRPr="00DE32B2">
              <w:rPr>
                <w:rFonts w:ascii="Courier New" w:hAnsi="Courier New" w:cs="Courier New"/>
              </w:rPr>
              <w:t>-</w:t>
            </w:r>
          </w:p>
        </w:tc>
        <w:tc>
          <w:tcPr>
            <w:tcW w:w="1326" w:type="pct"/>
            <w:gridSpan w:val="2"/>
            <w:vMerge/>
          </w:tcPr>
          <w:p w:rsidR="00B116E5" w:rsidRPr="00DE32B2" w:rsidRDefault="00B116E5" w:rsidP="00DE32B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54" w:type="pct"/>
            <w:gridSpan w:val="2"/>
            <w:vMerge/>
          </w:tcPr>
          <w:p w:rsidR="00B116E5" w:rsidRPr="00DE32B2" w:rsidRDefault="00B116E5" w:rsidP="00DE32B2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DE32B2" w:rsidRPr="00DE32B2" w:rsidTr="00B116E5">
        <w:trPr>
          <w:trHeight w:val="623"/>
        </w:trPr>
        <w:tc>
          <w:tcPr>
            <w:tcW w:w="1232" w:type="pct"/>
            <w:vMerge w:val="restart"/>
          </w:tcPr>
          <w:p w:rsidR="00B116E5" w:rsidRPr="00DE32B2" w:rsidRDefault="00B116E5" w:rsidP="00DE32B2">
            <w:pPr>
              <w:jc w:val="center"/>
              <w:rPr>
                <w:rFonts w:ascii="Courier New" w:hAnsi="Courier New" w:cs="Courier New"/>
              </w:rPr>
            </w:pPr>
            <w:r w:rsidRPr="00DE32B2">
              <w:rPr>
                <w:rFonts w:ascii="Courier New" w:hAnsi="Courier New" w:cs="Courier New"/>
              </w:rPr>
              <w:t>Подготовка проектов планировки и межевания территории</w:t>
            </w:r>
          </w:p>
        </w:tc>
        <w:tc>
          <w:tcPr>
            <w:tcW w:w="836" w:type="pct"/>
            <w:gridSpan w:val="2"/>
          </w:tcPr>
          <w:p w:rsidR="00B116E5" w:rsidRPr="00DE32B2" w:rsidRDefault="00B116E5" w:rsidP="00DE32B2">
            <w:pPr>
              <w:jc w:val="center"/>
              <w:rPr>
                <w:rFonts w:ascii="Courier New" w:hAnsi="Courier New" w:cs="Courier New"/>
              </w:rPr>
            </w:pPr>
            <w:r w:rsidRPr="00DE32B2">
              <w:rPr>
                <w:rFonts w:ascii="Courier New" w:hAnsi="Courier New" w:cs="Courier New"/>
              </w:rPr>
              <w:t xml:space="preserve">Местный бюджет  </w:t>
            </w:r>
          </w:p>
        </w:tc>
        <w:tc>
          <w:tcPr>
            <w:tcW w:w="551" w:type="pct"/>
          </w:tcPr>
          <w:p w:rsidR="00B116E5" w:rsidRPr="00DE32B2" w:rsidRDefault="00B116E5" w:rsidP="00DE32B2">
            <w:pPr>
              <w:jc w:val="center"/>
              <w:rPr>
                <w:rFonts w:ascii="Courier New" w:hAnsi="Courier New" w:cs="Courier New"/>
              </w:rPr>
            </w:pPr>
            <w:r w:rsidRPr="00DE32B2">
              <w:rPr>
                <w:rFonts w:ascii="Courier New" w:hAnsi="Courier New" w:cs="Courier New"/>
              </w:rPr>
              <w:t>40,3</w:t>
            </w:r>
          </w:p>
        </w:tc>
        <w:tc>
          <w:tcPr>
            <w:tcW w:w="734" w:type="pct"/>
          </w:tcPr>
          <w:p w:rsidR="00B116E5" w:rsidRPr="00DE32B2" w:rsidRDefault="00B116E5" w:rsidP="00DE32B2">
            <w:pPr>
              <w:jc w:val="center"/>
              <w:rPr>
                <w:rFonts w:ascii="Courier New" w:hAnsi="Courier New" w:cs="Courier New"/>
              </w:rPr>
            </w:pPr>
            <w:r w:rsidRPr="00DE32B2">
              <w:rPr>
                <w:rFonts w:ascii="Courier New" w:hAnsi="Courier New" w:cs="Courier New"/>
              </w:rPr>
              <w:t xml:space="preserve">Местный бюджет  </w:t>
            </w:r>
          </w:p>
        </w:tc>
        <w:tc>
          <w:tcPr>
            <w:tcW w:w="592" w:type="pct"/>
          </w:tcPr>
          <w:p w:rsidR="00B116E5" w:rsidRPr="00DE32B2" w:rsidRDefault="00B116E5" w:rsidP="00DE32B2">
            <w:pPr>
              <w:jc w:val="center"/>
              <w:rPr>
                <w:rFonts w:ascii="Courier New" w:hAnsi="Courier New" w:cs="Courier New"/>
              </w:rPr>
            </w:pPr>
            <w:r w:rsidRPr="00DE32B2">
              <w:rPr>
                <w:rFonts w:ascii="Courier New" w:hAnsi="Courier New" w:cs="Courier New"/>
              </w:rPr>
              <w:t>96,0</w:t>
            </w:r>
          </w:p>
        </w:tc>
        <w:tc>
          <w:tcPr>
            <w:tcW w:w="528" w:type="pct"/>
          </w:tcPr>
          <w:p w:rsidR="00B116E5" w:rsidRPr="00DE32B2" w:rsidRDefault="00B116E5" w:rsidP="00DE32B2">
            <w:pPr>
              <w:jc w:val="center"/>
              <w:rPr>
                <w:rFonts w:ascii="Courier New" w:hAnsi="Courier New" w:cs="Courier New"/>
              </w:rPr>
            </w:pPr>
            <w:r w:rsidRPr="00DE32B2">
              <w:rPr>
                <w:rFonts w:ascii="Courier New" w:hAnsi="Courier New" w:cs="Courier New"/>
              </w:rPr>
              <w:t xml:space="preserve">Местный бюджет  </w:t>
            </w:r>
          </w:p>
        </w:tc>
        <w:tc>
          <w:tcPr>
            <w:tcW w:w="526" w:type="pct"/>
          </w:tcPr>
          <w:p w:rsidR="00B116E5" w:rsidRPr="00DE32B2" w:rsidRDefault="00B116E5" w:rsidP="00DE32B2">
            <w:pPr>
              <w:jc w:val="center"/>
              <w:rPr>
                <w:rFonts w:ascii="Courier New" w:hAnsi="Courier New" w:cs="Courier New"/>
              </w:rPr>
            </w:pPr>
            <w:r w:rsidRPr="00DE32B2">
              <w:rPr>
                <w:rFonts w:ascii="Courier New" w:hAnsi="Courier New" w:cs="Courier New"/>
              </w:rPr>
              <w:t>100</w:t>
            </w:r>
          </w:p>
        </w:tc>
      </w:tr>
      <w:tr w:rsidR="00DE32B2" w:rsidRPr="00DE32B2" w:rsidTr="00B116E5">
        <w:trPr>
          <w:trHeight w:val="622"/>
        </w:trPr>
        <w:tc>
          <w:tcPr>
            <w:tcW w:w="1232" w:type="pct"/>
            <w:vMerge/>
          </w:tcPr>
          <w:p w:rsidR="00B116E5" w:rsidRPr="00DE32B2" w:rsidRDefault="00B116E5" w:rsidP="00DE32B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36" w:type="pct"/>
            <w:gridSpan w:val="2"/>
          </w:tcPr>
          <w:p w:rsidR="00B116E5" w:rsidRPr="00DE32B2" w:rsidRDefault="00B116E5" w:rsidP="00DE32B2">
            <w:pPr>
              <w:jc w:val="center"/>
              <w:rPr>
                <w:rFonts w:ascii="Courier New" w:hAnsi="Courier New" w:cs="Courier New"/>
              </w:rPr>
            </w:pPr>
            <w:r w:rsidRPr="00DE32B2">
              <w:rPr>
                <w:rFonts w:ascii="Courier New" w:hAnsi="Courier New" w:cs="Courier New"/>
              </w:rPr>
              <w:t xml:space="preserve">Областной бюджет </w:t>
            </w:r>
          </w:p>
        </w:tc>
        <w:tc>
          <w:tcPr>
            <w:tcW w:w="551" w:type="pct"/>
            <w:vAlign w:val="center"/>
          </w:tcPr>
          <w:p w:rsidR="00B116E5" w:rsidRPr="00DE32B2" w:rsidRDefault="00B116E5" w:rsidP="00DE32B2">
            <w:pPr>
              <w:jc w:val="center"/>
              <w:rPr>
                <w:rFonts w:ascii="Courier New" w:hAnsi="Courier New" w:cs="Courier New"/>
              </w:rPr>
            </w:pPr>
            <w:r w:rsidRPr="00DE32B2">
              <w:rPr>
                <w:rFonts w:ascii="Courier New" w:hAnsi="Courier New" w:cs="Courier New"/>
              </w:rPr>
              <w:t>-</w:t>
            </w:r>
          </w:p>
        </w:tc>
        <w:tc>
          <w:tcPr>
            <w:tcW w:w="734" w:type="pct"/>
          </w:tcPr>
          <w:p w:rsidR="00B116E5" w:rsidRPr="00DE32B2" w:rsidRDefault="00B116E5" w:rsidP="00DE32B2">
            <w:pPr>
              <w:jc w:val="center"/>
              <w:rPr>
                <w:rFonts w:ascii="Courier New" w:hAnsi="Courier New" w:cs="Courier New"/>
              </w:rPr>
            </w:pPr>
            <w:r w:rsidRPr="00DE32B2">
              <w:rPr>
                <w:rFonts w:ascii="Courier New" w:hAnsi="Courier New" w:cs="Courier New"/>
              </w:rPr>
              <w:t xml:space="preserve">Областной бюджет </w:t>
            </w:r>
          </w:p>
        </w:tc>
        <w:tc>
          <w:tcPr>
            <w:tcW w:w="592" w:type="pct"/>
          </w:tcPr>
          <w:p w:rsidR="00B116E5" w:rsidRPr="00DE32B2" w:rsidRDefault="00B116E5" w:rsidP="00DE32B2">
            <w:pPr>
              <w:jc w:val="center"/>
              <w:rPr>
                <w:rFonts w:ascii="Courier New" w:hAnsi="Courier New" w:cs="Courier New"/>
              </w:rPr>
            </w:pPr>
            <w:r w:rsidRPr="00DE32B2">
              <w:rPr>
                <w:rFonts w:ascii="Courier New" w:hAnsi="Courier New" w:cs="Courier New"/>
              </w:rPr>
              <w:t>2300</w:t>
            </w:r>
          </w:p>
        </w:tc>
        <w:tc>
          <w:tcPr>
            <w:tcW w:w="528" w:type="pct"/>
          </w:tcPr>
          <w:p w:rsidR="00B116E5" w:rsidRPr="00DE32B2" w:rsidRDefault="00B116E5" w:rsidP="00DE32B2">
            <w:pPr>
              <w:jc w:val="center"/>
              <w:rPr>
                <w:rFonts w:ascii="Courier New" w:hAnsi="Courier New" w:cs="Courier New"/>
              </w:rPr>
            </w:pPr>
            <w:r w:rsidRPr="00DE32B2">
              <w:rPr>
                <w:rFonts w:ascii="Courier New" w:hAnsi="Courier New" w:cs="Courier New"/>
              </w:rPr>
              <w:t xml:space="preserve">Областной бюджет </w:t>
            </w:r>
          </w:p>
        </w:tc>
        <w:tc>
          <w:tcPr>
            <w:tcW w:w="526" w:type="pct"/>
            <w:vAlign w:val="center"/>
          </w:tcPr>
          <w:p w:rsidR="00B116E5" w:rsidRPr="00DE32B2" w:rsidRDefault="00B116E5" w:rsidP="00DE32B2">
            <w:pPr>
              <w:jc w:val="center"/>
              <w:rPr>
                <w:rFonts w:ascii="Courier New" w:hAnsi="Courier New" w:cs="Courier New"/>
              </w:rPr>
            </w:pPr>
            <w:r w:rsidRPr="00DE32B2">
              <w:rPr>
                <w:rFonts w:ascii="Courier New" w:hAnsi="Courier New" w:cs="Courier New"/>
              </w:rPr>
              <w:t>-</w:t>
            </w:r>
          </w:p>
        </w:tc>
      </w:tr>
      <w:tr w:rsidR="00DE32B2" w:rsidRPr="00DE32B2" w:rsidTr="00B116E5">
        <w:tc>
          <w:tcPr>
            <w:tcW w:w="1232" w:type="pct"/>
          </w:tcPr>
          <w:p w:rsidR="00B116E5" w:rsidRPr="00DE32B2" w:rsidRDefault="00B116E5" w:rsidP="00DE32B2">
            <w:pPr>
              <w:jc w:val="center"/>
              <w:rPr>
                <w:rFonts w:ascii="Courier New" w:hAnsi="Courier New" w:cs="Courier New"/>
              </w:rPr>
            </w:pPr>
            <w:r w:rsidRPr="00DE32B2">
              <w:rPr>
                <w:rFonts w:ascii="Courier New" w:hAnsi="Courier New" w:cs="Courier New"/>
              </w:rPr>
              <w:t>Постановка на кадастровый учет границ населенных пунктов поселения</w:t>
            </w:r>
          </w:p>
        </w:tc>
        <w:tc>
          <w:tcPr>
            <w:tcW w:w="1387" w:type="pct"/>
            <w:gridSpan w:val="3"/>
            <w:vAlign w:val="center"/>
          </w:tcPr>
          <w:p w:rsidR="00B116E5" w:rsidRPr="00DE32B2" w:rsidRDefault="00B116E5" w:rsidP="00DE32B2">
            <w:pPr>
              <w:jc w:val="center"/>
              <w:rPr>
                <w:rFonts w:ascii="Courier New" w:hAnsi="Courier New" w:cs="Courier New"/>
              </w:rPr>
            </w:pPr>
            <w:r w:rsidRPr="00DE32B2">
              <w:rPr>
                <w:rFonts w:ascii="Courier New" w:hAnsi="Courier New" w:cs="Courier New"/>
              </w:rPr>
              <w:t>-</w:t>
            </w:r>
          </w:p>
        </w:tc>
        <w:tc>
          <w:tcPr>
            <w:tcW w:w="1326" w:type="pct"/>
            <w:gridSpan w:val="2"/>
            <w:vAlign w:val="center"/>
          </w:tcPr>
          <w:p w:rsidR="00B116E5" w:rsidRPr="00DE32B2" w:rsidRDefault="00B116E5" w:rsidP="00DE32B2">
            <w:pPr>
              <w:jc w:val="center"/>
              <w:rPr>
                <w:rFonts w:ascii="Courier New" w:hAnsi="Courier New" w:cs="Courier New"/>
              </w:rPr>
            </w:pPr>
            <w:r w:rsidRPr="00DE32B2">
              <w:rPr>
                <w:rFonts w:ascii="Courier New" w:hAnsi="Courier New" w:cs="Courier New"/>
              </w:rPr>
              <w:t>-</w:t>
            </w:r>
          </w:p>
        </w:tc>
        <w:tc>
          <w:tcPr>
            <w:tcW w:w="1054" w:type="pct"/>
            <w:gridSpan w:val="2"/>
            <w:vAlign w:val="center"/>
          </w:tcPr>
          <w:p w:rsidR="00B116E5" w:rsidRPr="00DE32B2" w:rsidRDefault="00B116E5" w:rsidP="00DE32B2">
            <w:pPr>
              <w:jc w:val="center"/>
              <w:rPr>
                <w:rFonts w:ascii="Courier New" w:hAnsi="Courier New" w:cs="Courier New"/>
              </w:rPr>
            </w:pPr>
            <w:r w:rsidRPr="00DE32B2">
              <w:rPr>
                <w:rFonts w:ascii="Courier New" w:hAnsi="Courier New" w:cs="Courier New"/>
              </w:rPr>
              <w:t>-</w:t>
            </w:r>
          </w:p>
        </w:tc>
      </w:tr>
      <w:tr w:rsidR="00DE32B2" w:rsidRPr="00DE32B2" w:rsidTr="00B116E5">
        <w:trPr>
          <w:trHeight w:val="623"/>
        </w:trPr>
        <w:tc>
          <w:tcPr>
            <w:tcW w:w="1232" w:type="pct"/>
            <w:vMerge w:val="restart"/>
          </w:tcPr>
          <w:p w:rsidR="00B116E5" w:rsidRPr="00DE32B2" w:rsidRDefault="00B116E5" w:rsidP="00DE32B2">
            <w:pPr>
              <w:jc w:val="center"/>
              <w:rPr>
                <w:rFonts w:ascii="Courier New" w:hAnsi="Courier New" w:cs="Courier New"/>
              </w:rPr>
            </w:pPr>
            <w:r w:rsidRPr="00DE32B2">
              <w:rPr>
                <w:rFonts w:ascii="Courier New" w:hAnsi="Courier New" w:cs="Courier New"/>
              </w:rPr>
              <w:t xml:space="preserve">Описание и постановка на кадастровый учет территориальных зон поселения </w:t>
            </w:r>
          </w:p>
        </w:tc>
        <w:tc>
          <w:tcPr>
            <w:tcW w:w="734" w:type="pct"/>
          </w:tcPr>
          <w:p w:rsidR="00B116E5" w:rsidRPr="00DE32B2" w:rsidRDefault="00B116E5" w:rsidP="00DE32B2">
            <w:pPr>
              <w:jc w:val="center"/>
              <w:rPr>
                <w:rFonts w:ascii="Courier New" w:hAnsi="Courier New" w:cs="Courier New"/>
              </w:rPr>
            </w:pPr>
            <w:r w:rsidRPr="00DE32B2">
              <w:rPr>
                <w:rFonts w:ascii="Courier New" w:hAnsi="Courier New" w:cs="Courier New"/>
              </w:rPr>
              <w:t xml:space="preserve">Местный бюджет  </w:t>
            </w:r>
          </w:p>
        </w:tc>
        <w:tc>
          <w:tcPr>
            <w:tcW w:w="653" w:type="pct"/>
            <w:gridSpan w:val="2"/>
          </w:tcPr>
          <w:p w:rsidR="00B116E5" w:rsidRPr="00DE32B2" w:rsidRDefault="00B116E5" w:rsidP="00DE32B2">
            <w:pPr>
              <w:jc w:val="center"/>
              <w:rPr>
                <w:rFonts w:ascii="Courier New" w:hAnsi="Courier New" w:cs="Courier New"/>
              </w:rPr>
            </w:pPr>
            <w:r w:rsidRPr="00DE32B2">
              <w:rPr>
                <w:rFonts w:ascii="Courier New" w:hAnsi="Courier New" w:cs="Courier New"/>
              </w:rPr>
              <w:t>597,0</w:t>
            </w:r>
          </w:p>
        </w:tc>
        <w:tc>
          <w:tcPr>
            <w:tcW w:w="1326" w:type="pct"/>
            <w:gridSpan w:val="2"/>
            <w:vMerge w:val="restart"/>
            <w:vAlign w:val="center"/>
          </w:tcPr>
          <w:p w:rsidR="00B116E5" w:rsidRPr="00DE32B2" w:rsidRDefault="00B116E5" w:rsidP="00DE32B2">
            <w:pPr>
              <w:jc w:val="center"/>
              <w:rPr>
                <w:rFonts w:ascii="Courier New" w:hAnsi="Courier New" w:cs="Courier New"/>
              </w:rPr>
            </w:pPr>
            <w:r w:rsidRPr="00DE32B2">
              <w:rPr>
                <w:rFonts w:ascii="Courier New" w:hAnsi="Courier New" w:cs="Courier New"/>
              </w:rPr>
              <w:t>-</w:t>
            </w:r>
          </w:p>
        </w:tc>
        <w:tc>
          <w:tcPr>
            <w:tcW w:w="1054" w:type="pct"/>
            <w:gridSpan w:val="2"/>
            <w:vMerge w:val="restart"/>
            <w:vAlign w:val="center"/>
          </w:tcPr>
          <w:p w:rsidR="00B116E5" w:rsidRPr="00DE32B2" w:rsidRDefault="00B116E5" w:rsidP="00DE32B2">
            <w:pPr>
              <w:jc w:val="center"/>
              <w:rPr>
                <w:rFonts w:ascii="Courier New" w:hAnsi="Courier New" w:cs="Courier New"/>
              </w:rPr>
            </w:pPr>
            <w:r w:rsidRPr="00DE32B2">
              <w:rPr>
                <w:rFonts w:ascii="Courier New" w:hAnsi="Courier New" w:cs="Courier New"/>
              </w:rPr>
              <w:t>-</w:t>
            </w:r>
          </w:p>
        </w:tc>
      </w:tr>
      <w:tr w:rsidR="00B116E5" w:rsidRPr="00DE32B2" w:rsidTr="00B116E5">
        <w:trPr>
          <w:trHeight w:val="622"/>
        </w:trPr>
        <w:tc>
          <w:tcPr>
            <w:tcW w:w="1232" w:type="pct"/>
            <w:vMerge/>
          </w:tcPr>
          <w:p w:rsidR="00B116E5" w:rsidRPr="00DE32B2" w:rsidRDefault="00B116E5" w:rsidP="00DE32B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34" w:type="pct"/>
          </w:tcPr>
          <w:p w:rsidR="00B116E5" w:rsidRPr="00DE32B2" w:rsidRDefault="00B116E5" w:rsidP="00DE32B2">
            <w:pPr>
              <w:jc w:val="center"/>
              <w:rPr>
                <w:rFonts w:ascii="Courier New" w:hAnsi="Courier New" w:cs="Courier New"/>
              </w:rPr>
            </w:pPr>
            <w:r w:rsidRPr="00DE32B2">
              <w:rPr>
                <w:rFonts w:ascii="Courier New" w:hAnsi="Courier New" w:cs="Courier New"/>
              </w:rPr>
              <w:t xml:space="preserve">Областной бюджет </w:t>
            </w:r>
          </w:p>
        </w:tc>
        <w:tc>
          <w:tcPr>
            <w:tcW w:w="653" w:type="pct"/>
            <w:gridSpan w:val="2"/>
            <w:vAlign w:val="center"/>
          </w:tcPr>
          <w:p w:rsidR="00B116E5" w:rsidRPr="00DE32B2" w:rsidRDefault="00B116E5" w:rsidP="00DE32B2">
            <w:pPr>
              <w:jc w:val="center"/>
              <w:rPr>
                <w:rFonts w:ascii="Courier New" w:hAnsi="Courier New" w:cs="Courier New"/>
              </w:rPr>
            </w:pPr>
            <w:r w:rsidRPr="00DE32B2">
              <w:rPr>
                <w:rFonts w:ascii="Courier New" w:hAnsi="Courier New" w:cs="Courier New"/>
              </w:rPr>
              <w:t>-</w:t>
            </w:r>
          </w:p>
        </w:tc>
        <w:tc>
          <w:tcPr>
            <w:tcW w:w="1326" w:type="pct"/>
            <w:gridSpan w:val="2"/>
            <w:vMerge/>
          </w:tcPr>
          <w:p w:rsidR="00B116E5" w:rsidRPr="00DE32B2" w:rsidRDefault="00B116E5" w:rsidP="00DE32B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54" w:type="pct"/>
            <w:gridSpan w:val="2"/>
            <w:vMerge/>
          </w:tcPr>
          <w:p w:rsidR="00B116E5" w:rsidRPr="00DE32B2" w:rsidRDefault="00B116E5" w:rsidP="00DE32B2">
            <w:pPr>
              <w:jc w:val="center"/>
              <w:rPr>
                <w:rFonts w:ascii="Courier New" w:hAnsi="Courier New" w:cs="Courier New"/>
              </w:rPr>
            </w:pPr>
          </w:p>
        </w:tc>
      </w:tr>
    </w:tbl>
    <w:p w:rsidR="00E06DB3" w:rsidRPr="00DE32B2" w:rsidRDefault="00E06DB3" w:rsidP="00DE32B2">
      <w:pPr>
        <w:spacing w:after="0" w:line="240" w:lineRule="auto"/>
        <w:jc w:val="center"/>
        <w:rPr>
          <w:rFonts w:ascii="Courier New" w:hAnsi="Courier New" w:cs="Courier New"/>
        </w:rPr>
      </w:pPr>
    </w:p>
    <w:p w:rsidR="00220208" w:rsidRPr="00DE32B2" w:rsidRDefault="00220208" w:rsidP="00DE32B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20208" w:rsidRPr="00DE32B2" w:rsidRDefault="00220208" w:rsidP="00DE32B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sectPr w:rsidR="00220208" w:rsidRPr="00DE32B2" w:rsidSect="00220208">
      <w:footerReference w:type="even" r:id="rId9"/>
      <w:footerReference w:type="defaul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5F3" w:rsidRDefault="009F45F3" w:rsidP="00165286">
      <w:pPr>
        <w:spacing w:after="0" w:line="240" w:lineRule="auto"/>
      </w:pPr>
      <w:r>
        <w:separator/>
      </w:r>
    </w:p>
  </w:endnote>
  <w:endnote w:type="continuationSeparator" w:id="0">
    <w:p w:rsidR="009F45F3" w:rsidRDefault="009F45F3" w:rsidP="00165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BAC" w:rsidRDefault="001A71A8" w:rsidP="00310964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BD7BAC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D7BAC" w:rsidRDefault="00BD7BAC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BAC" w:rsidRDefault="00BD7BAC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5F3" w:rsidRDefault="009F45F3" w:rsidP="00165286">
      <w:pPr>
        <w:spacing w:after="0" w:line="240" w:lineRule="auto"/>
      </w:pPr>
      <w:r>
        <w:separator/>
      </w:r>
    </w:p>
  </w:footnote>
  <w:footnote w:type="continuationSeparator" w:id="0">
    <w:p w:rsidR="009F45F3" w:rsidRDefault="009F45F3" w:rsidP="00165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69BB"/>
    <w:multiLevelType w:val="multilevel"/>
    <w:tmpl w:val="6F8CD0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71137B3"/>
    <w:multiLevelType w:val="hybridMultilevel"/>
    <w:tmpl w:val="FB2A1F48"/>
    <w:lvl w:ilvl="0" w:tplc="A79A5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94165"/>
    <w:multiLevelType w:val="multilevel"/>
    <w:tmpl w:val="2166AA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C2E7D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3E7E6A"/>
    <w:multiLevelType w:val="multilevel"/>
    <w:tmpl w:val="2ABA8B70"/>
    <w:lvl w:ilvl="0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0E85457"/>
    <w:multiLevelType w:val="hybridMultilevel"/>
    <w:tmpl w:val="B3C66156"/>
    <w:lvl w:ilvl="0" w:tplc="A79A5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57710"/>
    <w:multiLevelType w:val="multilevel"/>
    <w:tmpl w:val="2166AA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8D1209A"/>
    <w:multiLevelType w:val="hybridMultilevel"/>
    <w:tmpl w:val="DE027FAC"/>
    <w:lvl w:ilvl="0" w:tplc="A79A52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899165B"/>
    <w:multiLevelType w:val="hybridMultilevel"/>
    <w:tmpl w:val="CAE6670E"/>
    <w:lvl w:ilvl="0" w:tplc="A79A5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DA0F2E"/>
    <w:multiLevelType w:val="hybridMultilevel"/>
    <w:tmpl w:val="EEFE0760"/>
    <w:lvl w:ilvl="0" w:tplc="A79A5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3077E"/>
    <w:multiLevelType w:val="multilevel"/>
    <w:tmpl w:val="6F8CD0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438058C8"/>
    <w:multiLevelType w:val="hybridMultilevel"/>
    <w:tmpl w:val="646853EA"/>
    <w:lvl w:ilvl="0" w:tplc="A79A52A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0574EC"/>
    <w:multiLevelType w:val="hybridMultilevel"/>
    <w:tmpl w:val="CCA693A0"/>
    <w:lvl w:ilvl="0" w:tplc="1DBA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B750EE3"/>
    <w:multiLevelType w:val="hybridMultilevel"/>
    <w:tmpl w:val="D0B65A9E"/>
    <w:lvl w:ilvl="0" w:tplc="0419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4" w15:restartNumberingAfterBreak="0">
    <w:nsid w:val="55916FF8"/>
    <w:multiLevelType w:val="multilevel"/>
    <w:tmpl w:val="E63071B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6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15" w15:restartNumberingAfterBreak="0">
    <w:nsid w:val="5EE959A5"/>
    <w:multiLevelType w:val="hybridMultilevel"/>
    <w:tmpl w:val="9990CBF0"/>
    <w:lvl w:ilvl="0" w:tplc="A79A5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8E5A8F"/>
    <w:multiLevelType w:val="hybridMultilevel"/>
    <w:tmpl w:val="62A02F38"/>
    <w:lvl w:ilvl="0" w:tplc="B41630CC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7F271A"/>
    <w:multiLevelType w:val="hybridMultilevel"/>
    <w:tmpl w:val="8B801588"/>
    <w:lvl w:ilvl="0" w:tplc="D4CC3346">
      <w:start w:val="3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325A50"/>
    <w:multiLevelType w:val="hybridMultilevel"/>
    <w:tmpl w:val="2ABA8B70"/>
    <w:lvl w:ilvl="0" w:tplc="713A5D84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7F1C37A7"/>
    <w:multiLevelType w:val="hybridMultilevel"/>
    <w:tmpl w:val="9C1E9CB4"/>
    <w:lvl w:ilvl="0" w:tplc="235E382A">
      <w:start w:val="1"/>
      <w:numFmt w:val="decimal"/>
      <w:lvlText w:val="%1."/>
      <w:lvlJc w:val="left"/>
      <w:pPr>
        <w:ind w:left="102" w:hanging="281"/>
      </w:pPr>
      <w:rPr>
        <w:rFonts w:ascii="Courier New" w:eastAsia="Times New Roman" w:hAnsi="Courier New" w:cs="Courier New" w:hint="default"/>
        <w:sz w:val="22"/>
        <w:szCs w:val="22"/>
      </w:rPr>
    </w:lvl>
    <w:lvl w:ilvl="1" w:tplc="65D8A462">
      <w:start w:val="1"/>
      <w:numFmt w:val="bullet"/>
      <w:lvlText w:val="•"/>
      <w:lvlJc w:val="left"/>
      <w:pPr>
        <w:ind w:left="459" w:hanging="281"/>
      </w:pPr>
      <w:rPr>
        <w:rFonts w:hint="default"/>
      </w:rPr>
    </w:lvl>
    <w:lvl w:ilvl="2" w:tplc="E2B27EEE">
      <w:start w:val="1"/>
      <w:numFmt w:val="bullet"/>
      <w:lvlText w:val="•"/>
      <w:lvlJc w:val="left"/>
      <w:pPr>
        <w:ind w:left="816" w:hanging="281"/>
      </w:pPr>
      <w:rPr>
        <w:rFonts w:hint="default"/>
      </w:rPr>
    </w:lvl>
    <w:lvl w:ilvl="3" w:tplc="090A1E60">
      <w:start w:val="1"/>
      <w:numFmt w:val="bullet"/>
      <w:lvlText w:val="•"/>
      <w:lvlJc w:val="left"/>
      <w:pPr>
        <w:ind w:left="1174" w:hanging="281"/>
      </w:pPr>
      <w:rPr>
        <w:rFonts w:hint="default"/>
      </w:rPr>
    </w:lvl>
    <w:lvl w:ilvl="4" w:tplc="B0147D06">
      <w:start w:val="1"/>
      <w:numFmt w:val="bullet"/>
      <w:lvlText w:val="•"/>
      <w:lvlJc w:val="left"/>
      <w:pPr>
        <w:ind w:left="1531" w:hanging="281"/>
      </w:pPr>
      <w:rPr>
        <w:rFonts w:hint="default"/>
      </w:rPr>
    </w:lvl>
    <w:lvl w:ilvl="5" w:tplc="AC6E9C82">
      <w:start w:val="1"/>
      <w:numFmt w:val="bullet"/>
      <w:lvlText w:val="•"/>
      <w:lvlJc w:val="left"/>
      <w:pPr>
        <w:ind w:left="1888" w:hanging="281"/>
      </w:pPr>
      <w:rPr>
        <w:rFonts w:hint="default"/>
      </w:rPr>
    </w:lvl>
    <w:lvl w:ilvl="6" w:tplc="90662AB0">
      <w:start w:val="1"/>
      <w:numFmt w:val="bullet"/>
      <w:lvlText w:val="•"/>
      <w:lvlJc w:val="left"/>
      <w:pPr>
        <w:ind w:left="2246" w:hanging="281"/>
      </w:pPr>
      <w:rPr>
        <w:rFonts w:hint="default"/>
      </w:rPr>
    </w:lvl>
    <w:lvl w:ilvl="7" w:tplc="22A22766">
      <w:start w:val="1"/>
      <w:numFmt w:val="bullet"/>
      <w:lvlText w:val="•"/>
      <w:lvlJc w:val="left"/>
      <w:pPr>
        <w:ind w:left="2603" w:hanging="281"/>
      </w:pPr>
      <w:rPr>
        <w:rFonts w:hint="default"/>
      </w:rPr>
    </w:lvl>
    <w:lvl w:ilvl="8" w:tplc="F6DAD406">
      <w:start w:val="1"/>
      <w:numFmt w:val="bullet"/>
      <w:lvlText w:val="•"/>
      <w:lvlJc w:val="left"/>
      <w:pPr>
        <w:ind w:left="2960" w:hanging="281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18"/>
  </w:num>
  <w:num w:numId="5">
    <w:abstractNumId w:val="8"/>
  </w:num>
  <w:num w:numId="6">
    <w:abstractNumId w:val="4"/>
  </w:num>
  <w:num w:numId="7">
    <w:abstractNumId w:val="13"/>
  </w:num>
  <w:num w:numId="8">
    <w:abstractNumId w:val="16"/>
  </w:num>
  <w:num w:numId="9">
    <w:abstractNumId w:val="9"/>
  </w:num>
  <w:num w:numId="10">
    <w:abstractNumId w:val="6"/>
  </w:num>
  <w:num w:numId="11">
    <w:abstractNumId w:val="15"/>
  </w:num>
  <w:num w:numId="12">
    <w:abstractNumId w:val="2"/>
  </w:num>
  <w:num w:numId="13">
    <w:abstractNumId w:val="5"/>
  </w:num>
  <w:num w:numId="14">
    <w:abstractNumId w:val="1"/>
  </w:num>
  <w:num w:numId="15">
    <w:abstractNumId w:val="11"/>
  </w:num>
  <w:num w:numId="16">
    <w:abstractNumId w:val="7"/>
  </w:num>
  <w:num w:numId="17">
    <w:abstractNumId w:val="12"/>
  </w:num>
  <w:num w:numId="18">
    <w:abstractNumId w:val="14"/>
  </w:num>
  <w:num w:numId="19">
    <w:abstractNumId w:val="1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54FB"/>
    <w:rsid w:val="00001204"/>
    <w:rsid w:val="0000469B"/>
    <w:rsid w:val="00006293"/>
    <w:rsid w:val="00010351"/>
    <w:rsid w:val="000148AE"/>
    <w:rsid w:val="00033481"/>
    <w:rsid w:val="00036359"/>
    <w:rsid w:val="000367EB"/>
    <w:rsid w:val="0005622F"/>
    <w:rsid w:val="000605FF"/>
    <w:rsid w:val="00061472"/>
    <w:rsid w:val="00070DEA"/>
    <w:rsid w:val="00082A9F"/>
    <w:rsid w:val="000B133C"/>
    <w:rsid w:val="000B1BBC"/>
    <w:rsid w:val="000B46CF"/>
    <w:rsid w:val="000C78E0"/>
    <w:rsid w:val="000D51A0"/>
    <w:rsid w:val="000E37DF"/>
    <w:rsid w:val="000E5886"/>
    <w:rsid w:val="000F170D"/>
    <w:rsid w:val="00120817"/>
    <w:rsid w:val="001233FE"/>
    <w:rsid w:val="00135DFB"/>
    <w:rsid w:val="001473C9"/>
    <w:rsid w:val="00147B81"/>
    <w:rsid w:val="00154F3D"/>
    <w:rsid w:val="001641B7"/>
    <w:rsid w:val="00165286"/>
    <w:rsid w:val="001700B0"/>
    <w:rsid w:val="00171F7E"/>
    <w:rsid w:val="00177E8D"/>
    <w:rsid w:val="00184F10"/>
    <w:rsid w:val="00187B63"/>
    <w:rsid w:val="00194E93"/>
    <w:rsid w:val="001A71A8"/>
    <w:rsid w:val="001C01AA"/>
    <w:rsid w:val="001D4EDB"/>
    <w:rsid w:val="001D584C"/>
    <w:rsid w:val="001E3B25"/>
    <w:rsid w:val="001E4ACD"/>
    <w:rsid w:val="001F58A2"/>
    <w:rsid w:val="001F7DCE"/>
    <w:rsid w:val="00210882"/>
    <w:rsid w:val="002136E3"/>
    <w:rsid w:val="00215110"/>
    <w:rsid w:val="00220208"/>
    <w:rsid w:val="002226D3"/>
    <w:rsid w:val="00224708"/>
    <w:rsid w:val="00233349"/>
    <w:rsid w:val="002336F8"/>
    <w:rsid w:val="00243D95"/>
    <w:rsid w:val="00250D04"/>
    <w:rsid w:val="0025649D"/>
    <w:rsid w:val="00257525"/>
    <w:rsid w:val="0026289F"/>
    <w:rsid w:val="00273D68"/>
    <w:rsid w:val="00275FAB"/>
    <w:rsid w:val="002857CC"/>
    <w:rsid w:val="002B53A8"/>
    <w:rsid w:val="002D37B9"/>
    <w:rsid w:val="002D6F14"/>
    <w:rsid w:val="002E69A3"/>
    <w:rsid w:val="002F12A0"/>
    <w:rsid w:val="002F203C"/>
    <w:rsid w:val="002F5F3C"/>
    <w:rsid w:val="0030162D"/>
    <w:rsid w:val="00306266"/>
    <w:rsid w:val="00310964"/>
    <w:rsid w:val="003159B8"/>
    <w:rsid w:val="00325A35"/>
    <w:rsid w:val="00334019"/>
    <w:rsid w:val="00363956"/>
    <w:rsid w:val="0037254D"/>
    <w:rsid w:val="00374138"/>
    <w:rsid w:val="003752CD"/>
    <w:rsid w:val="00376EA1"/>
    <w:rsid w:val="003815B8"/>
    <w:rsid w:val="00383ED5"/>
    <w:rsid w:val="00391ED9"/>
    <w:rsid w:val="00395A09"/>
    <w:rsid w:val="00397DB8"/>
    <w:rsid w:val="003A4AC4"/>
    <w:rsid w:val="003B0837"/>
    <w:rsid w:val="003B5B7D"/>
    <w:rsid w:val="003C1E3E"/>
    <w:rsid w:val="003C4241"/>
    <w:rsid w:val="003C509C"/>
    <w:rsid w:val="003D16D8"/>
    <w:rsid w:val="003E4FA6"/>
    <w:rsid w:val="003E5521"/>
    <w:rsid w:val="003E5577"/>
    <w:rsid w:val="003F1380"/>
    <w:rsid w:val="0040720C"/>
    <w:rsid w:val="004147EF"/>
    <w:rsid w:val="00416AD3"/>
    <w:rsid w:val="00431613"/>
    <w:rsid w:val="00432092"/>
    <w:rsid w:val="0043548E"/>
    <w:rsid w:val="00443D5E"/>
    <w:rsid w:val="004445FA"/>
    <w:rsid w:val="00445877"/>
    <w:rsid w:val="0045626C"/>
    <w:rsid w:val="00457F4F"/>
    <w:rsid w:val="004647C5"/>
    <w:rsid w:val="00464F8F"/>
    <w:rsid w:val="00475857"/>
    <w:rsid w:val="0047619C"/>
    <w:rsid w:val="00477EAF"/>
    <w:rsid w:val="0048186D"/>
    <w:rsid w:val="004819E4"/>
    <w:rsid w:val="004840DA"/>
    <w:rsid w:val="004A0045"/>
    <w:rsid w:val="004B715E"/>
    <w:rsid w:val="004C1A05"/>
    <w:rsid w:val="004C2F58"/>
    <w:rsid w:val="004C4E5F"/>
    <w:rsid w:val="004C5DA9"/>
    <w:rsid w:val="004E4368"/>
    <w:rsid w:val="004E6478"/>
    <w:rsid w:val="004E71F9"/>
    <w:rsid w:val="005032ED"/>
    <w:rsid w:val="00503907"/>
    <w:rsid w:val="005161E3"/>
    <w:rsid w:val="00535F19"/>
    <w:rsid w:val="00550623"/>
    <w:rsid w:val="005509E9"/>
    <w:rsid w:val="0055302C"/>
    <w:rsid w:val="0056066D"/>
    <w:rsid w:val="00562921"/>
    <w:rsid w:val="00572A89"/>
    <w:rsid w:val="00586F78"/>
    <w:rsid w:val="00593C41"/>
    <w:rsid w:val="005A208F"/>
    <w:rsid w:val="005D1936"/>
    <w:rsid w:val="005D4515"/>
    <w:rsid w:val="005E0640"/>
    <w:rsid w:val="005E5D00"/>
    <w:rsid w:val="005F0C7D"/>
    <w:rsid w:val="006030FA"/>
    <w:rsid w:val="006067B3"/>
    <w:rsid w:val="00612193"/>
    <w:rsid w:val="00633226"/>
    <w:rsid w:val="006367CD"/>
    <w:rsid w:val="00641D74"/>
    <w:rsid w:val="00643A89"/>
    <w:rsid w:val="0066083A"/>
    <w:rsid w:val="006638DF"/>
    <w:rsid w:val="00666C3D"/>
    <w:rsid w:val="00676692"/>
    <w:rsid w:val="00682A1B"/>
    <w:rsid w:val="00684816"/>
    <w:rsid w:val="006931EB"/>
    <w:rsid w:val="00693EBE"/>
    <w:rsid w:val="00695A8D"/>
    <w:rsid w:val="00696BF7"/>
    <w:rsid w:val="006C1938"/>
    <w:rsid w:val="006D1CCE"/>
    <w:rsid w:val="006E3583"/>
    <w:rsid w:val="00700CBD"/>
    <w:rsid w:val="007054FB"/>
    <w:rsid w:val="00706F67"/>
    <w:rsid w:val="00711A27"/>
    <w:rsid w:val="00712558"/>
    <w:rsid w:val="00712F49"/>
    <w:rsid w:val="007153A7"/>
    <w:rsid w:val="007312AB"/>
    <w:rsid w:val="00750481"/>
    <w:rsid w:val="0075213C"/>
    <w:rsid w:val="00752E95"/>
    <w:rsid w:val="00753A4E"/>
    <w:rsid w:val="00777DC7"/>
    <w:rsid w:val="007824BB"/>
    <w:rsid w:val="00786969"/>
    <w:rsid w:val="007955C1"/>
    <w:rsid w:val="007A0521"/>
    <w:rsid w:val="007A55AF"/>
    <w:rsid w:val="007A64B6"/>
    <w:rsid w:val="007B1D2B"/>
    <w:rsid w:val="007B3F62"/>
    <w:rsid w:val="007C2811"/>
    <w:rsid w:val="007E5F1E"/>
    <w:rsid w:val="007F214D"/>
    <w:rsid w:val="007F6FC9"/>
    <w:rsid w:val="008037FE"/>
    <w:rsid w:val="00817814"/>
    <w:rsid w:val="00817BBE"/>
    <w:rsid w:val="00821733"/>
    <w:rsid w:val="008252B1"/>
    <w:rsid w:val="00831C5D"/>
    <w:rsid w:val="008454CD"/>
    <w:rsid w:val="008462C9"/>
    <w:rsid w:val="008617BC"/>
    <w:rsid w:val="008619BD"/>
    <w:rsid w:val="008622F5"/>
    <w:rsid w:val="008649D5"/>
    <w:rsid w:val="00891875"/>
    <w:rsid w:val="00892FD7"/>
    <w:rsid w:val="0089339C"/>
    <w:rsid w:val="008952F1"/>
    <w:rsid w:val="008A006B"/>
    <w:rsid w:val="008A244B"/>
    <w:rsid w:val="008A390E"/>
    <w:rsid w:val="008A4C4A"/>
    <w:rsid w:val="008B7C3A"/>
    <w:rsid w:val="008C2EC2"/>
    <w:rsid w:val="008C38FC"/>
    <w:rsid w:val="008C4395"/>
    <w:rsid w:val="008C63F4"/>
    <w:rsid w:val="008C6FAC"/>
    <w:rsid w:val="008D21DF"/>
    <w:rsid w:val="008D51B0"/>
    <w:rsid w:val="008D5973"/>
    <w:rsid w:val="008E326B"/>
    <w:rsid w:val="008E4FB9"/>
    <w:rsid w:val="008E52DA"/>
    <w:rsid w:val="008F2C3E"/>
    <w:rsid w:val="0090564B"/>
    <w:rsid w:val="00906EB3"/>
    <w:rsid w:val="009149DD"/>
    <w:rsid w:val="00942FB1"/>
    <w:rsid w:val="00953EE6"/>
    <w:rsid w:val="00954E77"/>
    <w:rsid w:val="00957D4C"/>
    <w:rsid w:val="00964F72"/>
    <w:rsid w:val="00970737"/>
    <w:rsid w:val="00974232"/>
    <w:rsid w:val="00974519"/>
    <w:rsid w:val="009811C0"/>
    <w:rsid w:val="00986FB2"/>
    <w:rsid w:val="00993A3F"/>
    <w:rsid w:val="0099715B"/>
    <w:rsid w:val="00997981"/>
    <w:rsid w:val="009A5C4F"/>
    <w:rsid w:val="009B545E"/>
    <w:rsid w:val="009C13F4"/>
    <w:rsid w:val="009D4AA4"/>
    <w:rsid w:val="009D5F2E"/>
    <w:rsid w:val="009E7E02"/>
    <w:rsid w:val="009F01AF"/>
    <w:rsid w:val="009F45F3"/>
    <w:rsid w:val="009F57D2"/>
    <w:rsid w:val="00A001F3"/>
    <w:rsid w:val="00A00335"/>
    <w:rsid w:val="00A00B91"/>
    <w:rsid w:val="00A013BD"/>
    <w:rsid w:val="00A06CC1"/>
    <w:rsid w:val="00A15F55"/>
    <w:rsid w:val="00A16F50"/>
    <w:rsid w:val="00A256D1"/>
    <w:rsid w:val="00A40764"/>
    <w:rsid w:val="00A40BC7"/>
    <w:rsid w:val="00A53CCE"/>
    <w:rsid w:val="00A62FE5"/>
    <w:rsid w:val="00A700C5"/>
    <w:rsid w:val="00A76B19"/>
    <w:rsid w:val="00A82058"/>
    <w:rsid w:val="00A941A2"/>
    <w:rsid w:val="00AA4BD6"/>
    <w:rsid w:val="00AB594F"/>
    <w:rsid w:val="00AC0C3D"/>
    <w:rsid w:val="00AE2BE4"/>
    <w:rsid w:val="00AE47D4"/>
    <w:rsid w:val="00AE7C56"/>
    <w:rsid w:val="00B005FE"/>
    <w:rsid w:val="00B0340E"/>
    <w:rsid w:val="00B039CC"/>
    <w:rsid w:val="00B116E5"/>
    <w:rsid w:val="00B12875"/>
    <w:rsid w:val="00B26315"/>
    <w:rsid w:val="00B300F6"/>
    <w:rsid w:val="00B368D3"/>
    <w:rsid w:val="00B52831"/>
    <w:rsid w:val="00B53674"/>
    <w:rsid w:val="00B6012B"/>
    <w:rsid w:val="00B759AB"/>
    <w:rsid w:val="00B759D7"/>
    <w:rsid w:val="00B95A23"/>
    <w:rsid w:val="00BA70FD"/>
    <w:rsid w:val="00BC713F"/>
    <w:rsid w:val="00BD339A"/>
    <w:rsid w:val="00BD4AA5"/>
    <w:rsid w:val="00BD7BAC"/>
    <w:rsid w:val="00BE690D"/>
    <w:rsid w:val="00C17556"/>
    <w:rsid w:val="00C17BA4"/>
    <w:rsid w:val="00C20B4B"/>
    <w:rsid w:val="00C23D27"/>
    <w:rsid w:val="00C3515E"/>
    <w:rsid w:val="00C3798F"/>
    <w:rsid w:val="00C50B95"/>
    <w:rsid w:val="00C60605"/>
    <w:rsid w:val="00C619E3"/>
    <w:rsid w:val="00C77E3B"/>
    <w:rsid w:val="00C82C9C"/>
    <w:rsid w:val="00C8335A"/>
    <w:rsid w:val="00C84AC4"/>
    <w:rsid w:val="00C95D41"/>
    <w:rsid w:val="00CA33C3"/>
    <w:rsid w:val="00CA44D3"/>
    <w:rsid w:val="00CC418C"/>
    <w:rsid w:val="00CD0CA8"/>
    <w:rsid w:val="00CD105C"/>
    <w:rsid w:val="00CD1B10"/>
    <w:rsid w:val="00CD51D2"/>
    <w:rsid w:val="00CE1904"/>
    <w:rsid w:val="00CE19BE"/>
    <w:rsid w:val="00CE1A5A"/>
    <w:rsid w:val="00CF568A"/>
    <w:rsid w:val="00CF7F32"/>
    <w:rsid w:val="00D04577"/>
    <w:rsid w:val="00D07C39"/>
    <w:rsid w:val="00D1262E"/>
    <w:rsid w:val="00D14147"/>
    <w:rsid w:val="00D240E4"/>
    <w:rsid w:val="00D3312B"/>
    <w:rsid w:val="00D51BB7"/>
    <w:rsid w:val="00D5514E"/>
    <w:rsid w:val="00D606D8"/>
    <w:rsid w:val="00D6097B"/>
    <w:rsid w:val="00D83E4D"/>
    <w:rsid w:val="00D86E29"/>
    <w:rsid w:val="00D9394F"/>
    <w:rsid w:val="00D947A2"/>
    <w:rsid w:val="00DA182B"/>
    <w:rsid w:val="00DB487A"/>
    <w:rsid w:val="00DB58E0"/>
    <w:rsid w:val="00DC63E9"/>
    <w:rsid w:val="00DD06FB"/>
    <w:rsid w:val="00DE05B7"/>
    <w:rsid w:val="00DE32B2"/>
    <w:rsid w:val="00DF534E"/>
    <w:rsid w:val="00E00FD0"/>
    <w:rsid w:val="00E06DB3"/>
    <w:rsid w:val="00E12095"/>
    <w:rsid w:val="00E16903"/>
    <w:rsid w:val="00E25A39"/>
    <w:rsid w:val="00E301D6"/>
    <w:rsid w:val="00E30CB7"/>
    <w:rsid w:val="00E40B27"/>
    <w:rsid w:val="00E4495B"/>
    <w:rsid w:val="00E527FA"/>
    <w:rsid w:val="00E53D3A"/>
    <w:rsid w:val="00E56441"/>
    <w:rsid w:val="00E56B73"/>
    <w:rsid w:val="00E62826"/>
    <w:rsid w:val="00E65588"/>
    <w:rsid w:val="00E67D41"/>
    <w:rsid w:val="00E764E5"/>
    <w:rsid w:val="00E96B8A"/>
    <w:rsid w:val="00EB210D"/>
    <w:rsid w:val="00EB2848"/>
    <w:rsid w:val="00EB2EDF"/>
    <w:rsid w:val="00EB5FFC"/>
    <w:rsid w:val="00EC11DF"/>
    <w:rsid w:val="00EC3F07"/>
    <w:rsid w:val="00EE16C0"/>
    <w:rsid w:val="00EE4D41"/>
    <w:rsid w:val="00EF4825"/>
    <w:rsid w:val="00F06150"/>
    <w:rsid w:val="00F15D26"/>
    <w:rsid w:val="00F228C2"/>
    <w:rsid w:val="00F24C00"/>
    <w:rsid w:val="00F266D7"/>
    <w:rsid w:val="00F32EF7"/>
    <w:rsid w:val="00F35574"/>
    <w:rsid w:val="00F44171"/>
    <w:rsid w:val="00F46739"/>
    <w:rsid w:val="00F75575"/>
    <w:rsid w:val="00F769F4"/>
    <w:rsid w:val="00F80BBE"/>
    <w:rsid w:val="00F84963"/>
    <w:rsid w:val="00F87F30"/>
    <w:rsid w:val="00F94390"/>
    <w:rsid w:val="00FA16C9"/>
    <w:rsid w:val="00FA6480"/>
    <w:rsid w:val="00FB0EC1"/>
    <w:rsid w:val="00FB2CC0"/>
    <w:rsid w:val="00FB4E23"/>
    <w:rsid w:val="00FC5730"/>
    <w:rsid w:val="00FD02FA"/>
    <w:rsid w:val="00FD2DE3"/>
    <w:rsid w:val="00FD6B13"/>
    <w:rsid w:val="00FD7BE4"/>
    <w:rsid w:val="00FD7DB1"/>
    <w:rsid w:val="00FE0E3C"/>
    <w:rsid w:val="00FE3B31"/>
    <w:rsid w:val="00FE60F3"/>
    <w:rsid w:val="00FF623B"/>
    <w:rsid w:val="00FF6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D7F19"/>
  <w15:docId w15:val="{93AB3660-9D93-4C1B-B92F-DCC375033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1262E"/>
  </w:style>
  <w:style w:type="paragraph" w:styleId="12">
    <w:name w:val="heading 1"/>
    <w:basedOn w:val="a0"/>
    <w:next w:val="a0"/>
    <w:link w:val="13"/>
    <w:uiPriority w:val="99"/>
    <w:qFormat/>
    <w:rsid w:val="005606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2"/>
    <w:next w:val="a0"/>
    <w:link w:val="20"/>
    <w:uiPriority w:val="99"/>
    <w:qFormat/>
    <w:rsid w:val="0056066D"/>
    <w:pPr>
      <w:spacing w:before="0" w:after="0"/>
      <w:jc w:val="both"/>
      <w:outlineLvl w:val="1"/>
    </w:pPr>
    <w:rPr>
      <w:b w:val="0"/>
      <w:bCs w:val="0"/>
      <w:color w:val="auto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054FB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F94390"/>
    <w:rPr>
      <w:color w:val="0000FF" w:themeColor="hyperlink"/>
      <w:u w:val="single"/>
    </w:rPr>
  </w:style>
  <w:style w:type="table" w:styleId="a6">
    <w:name w:val="Table Grid"/>
    <w:basedOn w:val="a2"/>
    <w:uiPriority w:val="59"/>
    <w:rsid w:val="00374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0"/>
    <w:link w:val="a8"/>
    <w:uiPriority w:val="99"/>
    <w:semiHidden/>
    <w:unhideWhenUsed/>
    <w:rsid w:val="00E1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E16903"/>
    <w:rPr>
      <w:rFonts w:ascii="Tahoma" w:hAnsi="Tahoma" w:cs="Tahoma"/>
      <w:sz w:val="16"/>
      <w:szCs w:val="16"/>
    </w:rPr>
  </w:style>
  <w:style w:type="character" w:customStyle="1" w:styleId="13">
    <w:name w:val="Заголовок 1 Знак"/>
    <w:basedOn w:val="a1"/>
    <w:link w:val="12"/>
    <w:uiPriority w:val="9"/>
    <w:rsid w:val="0056066D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56066D"/>
    <w:rPr>
      <w:rFonts w:ascii="Arial" w:eastAsiaTheme="minorEastAsia" w:hAnsi="Arial" w:cs="Arial"/>
      <w:sz w:val="24"/>
      <w:szCs w:val="24"/>
      <w:lang w:eastAsia="ru-RU"/>
    </w:rPr>
  </w:style>
  <w:style w:type="paragraph" w:styleId="a9">
    <w:name w:val="Body Text"/>
    <w:basedOn w:val="a0"/>
    <w:link w:val="aa"/>
    <w:rsid w:val="0056066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1"/>
    <w:link w:val="a9"/>
    <w:rsid w:val="0056066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Цветовое выделение"/>
    <w:uiPriority w:val="99"/>
    <w:rsid w:val="00E00FD0"/>
    <w:rPr>
      <w:b/>
      <w:bCs/>
      <w:color w:val="26282F"/>
    </w:rPr>
  </w:style>
  <w:style w:type="character" w:customStyle="1" w:styleId="ac">
    <w:name w:val="Гипертекстовая ссылка"/>
    <w:basedOn w:val="ab"/>
    <w:uiPriority w:val="99"/>
    <w:rsid w:val="00E00FD0"/>
    <w:rPr>
      <w:b/>
      <w:bCs/>
      <w:color w:val="106BBE"/>
    </w:rPr>
  </w:style>
  <w:style w:type="paragraph" w:customStyle="1" w:styleId="ad">
    <w:name w:val="Нормальный (таблица)"/>
    <w:basedOn w:val="a0"/>
    <w:next w:val="a0"/>
    <w:uiPriority w:val="99"/>
    <w:rsid w:val="00E00FD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e">
    <w:name w:val="Прижатый влево"/>
    <w:basedOn w:val="a0"/>
    <w:next w:val="a0"/>
    <w:uiPriority w:val="99"/>
    <w:rsid w:val="00E00F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3062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Стиль приложения 1."/>
    <w:basedOn w:val="a0"/>
    <w:rsid w:val="00306266"/>
    <w:pPr>
      <w:numPr>
        <w:numId w:val="18"/>
      </w:num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Стиль приложения 1.1."/>
    <w:basedOn w:val="a0"/>
    <w:rsid w:val="00306266"/>
    <w:pPr>
      <w:numPr>
        <w:ilvl w:val="1"/>
        <w:numId w:val="18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">
    <w:name w:val="Стиль приложения 1.1.1."/>
    <w:basedOn w:val="a0"/>
    <w:rsid w:val="00306266"/>
    <w:pPr>
      <w:numPr>
        <w:ilvl w:val="2"/>
        <w:numId w:val="18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1">
    <w:name w:val="Стиль приложения 1.1.1.1."/>
    <w:basedOn w:val="a0"/>
    <w:rsid w:val="00306266"/>
    <w:pPr>
      <w:numPr>
        <w:ilvl w:val="3"/>
        <w:numId w:val="18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0">
    <w:name w:val="Стиль приложения_1)"/>
    <w:basedOn w:val="a0"/>
    <w:rsid w:val="00306266"/>
    <w:pPr>
      <w:numPr>
        <w:ilvl w:val="4"/>
        <w:numId w:val="18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">
    <w:name w:val="Стиль приложения_а)"/>
    <w:basedOn w:val="a0"/>
    <w:rsid w:val="00306266"/>
    <w:pPr>
      <w:numPr>
        <w:ilvl w:val="5"/>
        <w:numId w:val="18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nformat">
    <w:name w:val="ConsPlusNonformat"/>
    <w:uiPriority w:val="99"/>
    <w:rsid w:val="003109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footer"/>
    <w:basedOn w:val="a0"/>
    <w:link w:val="af0"/>
    <w:uiPriority w:val="99"/>
    <w:rsid w:val="0031096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0">
    <w:name w:val="Нижний колонтитул Знак"/>
    <w:basedOn w:val="a1"/>
    <w:link w:val="af"/>
    <w:uiPriority w:val="99"/>
    <w:rsid w:val="00310964"/>
    <w:rPr>
      <w:rFonts w:ascii="Calibri" w:eastAsia="Times New Roman" w:hAnsi="Calibri" w:cs="Times New Roman"/>
    </w:rPr>
  </w:style>
  <w:style w:type="character" w:styleId="af1">
    <w:name w:val="page number"/>
    <w:basedOn w:val="a1"/>
    <w:uiPriority w:val="99"/>
    <w:rsid w:val="00310964"/>
    <w:rPr>
      <w:rFonts w:cs="Times New Roman"/>
    </w:rPr>
  </w:style>
  <w:style w:type="paragraph" w:styleId="af2">
    <w:name w:val="header"/>
    <w:basedOn w:val="a0"/>
    <w:link w:val="af3"/>
    <w:uiPriority w:val="99"/>
    <w:semiHidden/>
    <w:unhideWhenUsed/>
    <w:rsid w:val="0090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1"/>
    <w:link w:val="af2"/>
    <w:uiPriority w:val="99"/>
    <w:semiHidden/>
    <w:rsid w:val="0090564B"/>
  </w:style>
  <w:style w:type="paragraph" w:customStyle="1" w:styleId="TableParagraph">
    <w:name w:val="Table Paragraph"/>
    <w:basedOn w:val="a0"/>
    <w:uiPriority w:val="1"/>
    <w:qFormat/>
    <w:rsid w:val="008E52DA"/>
    <w:pPr>
      <w:widowControl w:val="0"/>
      <w:spacing w:after="0" w:line="240" w:lineRule="auto"/>
    </w:pPr>
    <w:rPr>
      <w:lang w:val="en-US"/>
    </w:rPr>
  </w:style>
  <w:style w:type="paragraph" w:styleId="af4">
    <w:name w:val="No Spacing"/>
    <w:uiPriority w:val="1"/>
    <w:qFormat/>
    <w:rsid w:val="00CE1A5A"/>
    <w:pPr>
      <w:spacing w:after="0" w:line="240" w:lineRule="auto"/>
    </w:pPr>
    <w:rPr>
      <w:rFonts w:ascii="Calibri" w:eastAsia="Calibri" w:hAnsi="Calibri" w:cs="Times New Roman"/>
    </w:rPr>
  </w:style>
  <w:style w:type="paragraph" w:styleId="af5">
    <w:name w:val="Normal (Web)"/>
    <w:basedOn w:val="a0"/>
    <w:uiPriority w:val="99"/>
    <w:rsid w:val="00CA4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5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CE1E6-A894-4147-82A2-7F121409A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1</Pages>
  <Words>2195</Words>
  <Characters>12512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Eco1</dc:creator>
  <cp:lastModifiedBy>Надежда Петровна</cp:lastModifiedBy>
  <cp:revision>17</cp:revision>
  <cp:lastPrinted>2023-12-07T00:20:00Z</cp:lastPrinted>
  <dcterms:created xsi:type="dcterms:W3CDTF">2021-08-06T00:22:00Z</dcterms:created>
  <dcterms:modified xsi:type="dcterms:W3CDTF">2023-12-27T05:08:00Z</dcterms:modified>
</cp:coreProperties>
</file>