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1A514F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РАСПОРЯЖЕНИЕ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C43612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  <w:u w:val="single"/>
        </w:rPr>
      </w:pPr>
      <w:r w:rsidRPr="007210CD">
        <w:rPr>
          <w:rFonts w:ascii="Arial" w:hAnsi="Arial" w:cs="Arial"/>
          <w:sz w:val="24"/>
          <w:szCs w:val="24"/>
        </w:rPr>
        <w:t>от «</w:t>
      </w:r>
      <w:r w:rsidR="00511183">
        <w:rPr>
          <w:rFonts w:ascii="Arial" w:hAnsi="Arial" w:cs="Arial"/>
          <w:sz w:val="24"/>
          <w:szCs w:val="24"/>
        </w:rPr>
        <w:t>12</w:t>
      </w:r>
      <w:r w:rsidRPr="007210CD">
        <w:rPr>
          <w:rFonts w:ascii="Arial" w:hAnsi="Arial" w:cs="Arial"/>
          <w:sz w:val="24"/>
          <w:szCs w:val="24"/>
        </w:rPr>
        <w:t xml:space="preserve">» </w:t>
      </w:r>
      <w:r w:rsidR="00511183">
        <w:rPr>
          <w:rFonts w:ascii="Arial" w:hAnsi="Arial" w:cs="Arial"/>
          <w:sz w:val="24"/>
          <w:szCs w:val="24"/>
        </w:rPr>
        <w:t>сентября</w:t>
      </w:r>
      <w:r w:rsidR="00C43612">
        <w:rPr>
          <w:rFonts w:ascii="Arial" w:hAnsi="Arial" w:cs="Arial"/>
          <w:sz w:val="24"/>
          <w:szCs w:val="24"/>
        </w:rPr>
        <w:t xml:space="preserve"> </w:t>
      </w:r>
      <w:r w:rsidRPr="007210CD">
        <w:rPr>
          <w:rFonts w:ascii="Arial" w:hAnsi="Arial" w:cs="Arial"/>
          <w:sz w:val="24"/>
          <w:szCs w:val="24"/>
        </w:rPr>
        <w:t>20</w:t>
      </w:r>
      <w:r w:rsidR="00E81E6D">
        <w:rPr>
          <w:rFonts w:ascii="Arial" w:hAnsi="Arial" w:cs="Arial"/>
          <w:sz w:val="24"/>
          <w:szCs w:val="24"/>
        </w:rPr>
        <w:t>24</w:t>
      </w:r>
      <w:r w:rsidR="00187ACF">
        <w:rPr>
          <w:rFonts w:ascii="Arial" w:hAnsi="Arial" w:cs="Arial"/>
          <w:sz w:val="24"/>
          <w:szCs w:val="24"/>
        </w:rPr>
        <w:t xml:space="preserve"> года</w:t>
      </w:r>
      <w:r w:rsidRPr="007210CD">
        <w:rPr>
          <w:rFonts w:ascii="Arial" w:hAnsi="Arial" w:cs="Arial"/>
          <w:sz w:val="24"/>
          <w:szCs w:val="24"/>
        </w:rPr>
        <w:t xml:space="preserve">      </w:t>
      </w:r>
      <w:r w:rsidR="00E81E6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7210CD">
        <w:rPr>
          <w:rFonts w:ascii="Arial" w:hAnsi="Arial" w:cs="Arial"/>
          <w:sz w:val="24"/>
          <w:szCs w:val="24"/>
        </w:rPr>
        <w:t>№</w:t>
      </w:r>
      <w:r w:rsidR="00511183">
        <w:rPr>
          <w:rFonts w:ascii="Arial" w:hAnsi="Arial" w:cs="Arial"/>
          <w:sz w:val="24"/>
          <w:szCs w:val="24"/>
        </w:rPr>
        <w:t>104-р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43727" w:rsidRPr="00F475F3" w:rsidRDefault="00590973" w:rsidP="00182D7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ОБ </w:t>
      </w:r>
      <w:r w:rsidR="00622E9A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>УТВЕРЖДЕНИИ СОСТАВА И ПЛАНА РАБОТЫ КОМИССИИ ПО ПРЕДУПРЕЖДЕНИЮ И ЛИКВИДАЦИИ ЧРЕЗВЫЧАЙНЫХ СИТУАЦИЙ И ОБЕСПЕЧЕНИ</w:t>
      </w:r>
      <w:r w:rsidR="00EF5D10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>И</w:t>
      </w:r>
      <w:r w:rsidR="00622E9A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ПОЖАРНОЙ БЕЗОПАСНОСТИ НА ТЕРРИТОРИИ ОЕКСКОГО МУНИЦ</w:t>
      </w:r>
      <w:r w:rsidR="00A43727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>И</w:t>
      </w:r>
      <w:r w:rsidR="00622E9A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>П</w:t>
      </w:r>
      <w:r w:rsidR="00A43727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>А</w:t>
      </w:r>
      <w:r w:rsidR="00622E9A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ЛЬНОГО ОБРАЗОВАНИЯ </w:t>
      </w:r>
    </w:p>
    <w:p w:rsidR="00182D79" w:rsidRPr="00F475F3" w:rsidRDefault="00622E9A" w:rsidP="00182D7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>НА 20</w:t>
      </w:r>
      <w:r w:rsidR="00E81E6D">
        <w:rPr>
          <w:rFonts w:ascii="Arial" w:eastAsiaTheme="minorEastAsia" w:hAnsi="Arial" w:cs="Arial"/>
          <w:b/>
          <w:sz w:val="32"/>
          <w:szCs w:val="32"/>
          <w:lang w:eastAsia="ru-RU"/>
        </w:rPr>
        <w:t>24-2026</w:t>
      </w:r>
      <w:r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ГОД</w:t>
      </w:r>
      <w:r w:rsidR="007210CD" w:rsidRPr="00F475F3">
        <w:rPr>
          <w:rFonts w:ascii="Arial" w:eastAsiaTheme="minorEastAsia" w:hAnsi="Arial" w:cs="Arial"/>
          <w:b/>
          <w:sz w:val="32"/>
          <w:szCs w:val="32"/>
          <w:lang w:eastAsia="ru-RU"/>
        </w:rPr>
        <w:t>Ы</w:t>
      </w:r>
    </w:p>
    <w:p w:rsidR="00375E34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E" w:rsidRPr="005C3189" w:rsidRDefault="005C3189" w:rsidP="005C3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3189">
        <w:rPr>
          <w:rFonts w:ascii="Arial" w:hAnsi="Arial" w:cs="Arial"/>
          <w:bCs/>
          <w:sz w:val="24"/>
          <w:szCs w:val="24"/>
        </w:rPr>
        <w:t>В</w:t>
      </w:r>
      <w:r w:rsidR="00CA63DE" w:rsidRPr="005C3189">
        <w:rPr>
          <w:rFonts w:ascii="Arial" w:hAnsi="Arial" w:cs="Arial"/>
          <w:bCs/>
          <w:sz w:val="24"/>
          <w:szCs w:val="24"/>
        </w:rPr>
        <w:t xml:space="preserve"> соответствии </w:t>
      </w:r>
      <w:r w:rsidR="00182D79" w:rsidRPr="005C3189">
        <w:rPr>
          <w:rFonts w:ascii="Arial" w:hAnsi="Arial" w:cs="Arial"/>
          <w:bCs/>
          <w:sz w:val="24"/>
          <w:szCs w:val="24"/>
        </w:rPr>
        <w:t>с Федеральным за</w:t>
      </w:r>
      <w:r w:rsidR="005F57FA" w:rsidRPr="005C3189">
        <w:rPr>
          <w:rFonts w:ascii="Arial" w:hAnsi="Arial" w:cs="Arial"/>
          <w:bCs/>
          <w:sz w:val="24"/>
          <w:szCs w:val="24"/>
        </w:rPr>
        <w:t>коном от 21 декабря 1994 года №</w:t>
      </w:r>
      <w:r w:rsidR="00182D79" w:rsidRPr="005C3189">
        <w:rPr>
          <w:rFonts w:ascii="Arial" w:hAnsi="Arial" w:cs="Arial"/>
          <w:bCs/>
          <w:sz w:val="24"/>
          <w:szCs w:val="24"/>
        </w:rPr>
        <w:t>69-ФЗ «О пожарной безопасности», Федеральным законом</w:t>
      </w:r>
      <w:r w:rsidR="005F57FA" w:rsidRPr="005C3189">
        <w:rPr>
          <w:rFonts w:ascii="Arial" w:hAnsi="Arial" w:cs="Arial"/>
          <w:bCs/>
          <w:sz w:val="24"/>
          <w:szCs w:val="24"/>
        </w:rPr>
        <w:t xml:space="preserve"> от 21 декабря 1994 года №</w:t>
      </w:r>
      <w:r w:rsidR="00182D79" w:rsidRPr="005C3189">
        <w:rPr>
          <w:rFonts w:ascii="Arial" w:hAnsi="Arial" w:cs="Arial"/>
          <w:bCs/>
          <w:sz w:val="24"/>
          <w:szCs w:val="24"/>
        </w:rPr>
        <w:t>68-ФЗ «О защите населения и территорий от чрезвычайных ситуаций природного и техногенного характера»</w:t>
      </w:r>
      <w:r w:rsidR="00DE1FCE" w:rsidRPr="005C3189">
        <w:rPr>
          <w:rFonts w:ascii="Arial" w:hAnsi="Arial" w:cs="Arial"/>
          <w:bCs/>
          <w:sz w:val="24"/>
          <w:szCs w:val="24"/>
        </w:rPr>
        <w:t>, Федерального закона от 06.10.2003 №131-ФЗ «Об общих принципах организации местного самоуправления в Российской Федерации»,</w:t>
      </w:r>
      <w:r w:rsidRPr="005C3189">
        <w:rPr>
          <w:rFonts w:ascii="Arial" w:hAnsi="Arial" w:cs="Arial"/>
          <w:bCs/>
          <w:sz w:val="24"/>
          <w:szCs w:val="24"/>
        </w:rPr>
        <w:t xml:space="preserve"> на основании постановления администрации Оекского муниципального образования от 09.08.2021 года №119-П «Об</w:t>
      </w:r>
      <w:r w:rsidR="00E81E6D">
        <w:rPr>
          <w:rFonts w:ascii="Arial" w:hAnsi="Arial" w:cs="Arial"/>
          <w:bCs/>
          <w:sz w:val="24"/>
          <w:szCs w:val="24"/>
        </w:rPr>
        <w:t xml:space="preserve"> </w:t>
      </w:r>
      <w:r w:rsidRPr="005C3189">
        <w:rPr>
          <w:rFonts w:ascii="Arial" w:hAnsi="Arial" w:cs="Arial"/>
          <w:bCs/>
          <w:sz w:val="24"/>
          <w:szCs w:val="24"/>
        </w:rPr>
        <w:t>утверждении положения о комиссии по предупреждению и ликвидации чрезвычайных ситуаций и обеспечении пожарной безопасности на территории Оекского муниципального образования»</w:t>
      </w:r>
      <w:r w:rsidR="00DE1FCE" w:rsidRPr="005C3189">
        <w:rPr>
          <w:rFonts w:ascii="Arial" w:hAnsi="Arial" w:cs="Arial"/>
          <w:bCs/>
          <w:sz w:val="24"/>
          <w:szCs w:val="24"/>
        </w:rPr>
        <w:t xml:space="preserve"> руководствуясь статьей 48 Устава Оекского муниципального образования,  администрация Оекского муниципального образования</w:t>
      </w:r>
      <w:r w:rsidR="001A514F" w:rsidRPr="005C3189">
        <w:rPr>
          <w:rFonts w:ascii="Arial" w:hAnsi="Arial" w:cs="Arial"/>
          <w:bCs/>
          <w:sz w:val="24"/>
          <w:szCs w:val="24"/>
        </w:rPr>
        <w:t>:</w:t>
      </w:r>
    </w:p>
    <w:p w:rsidR="001F1BB5" w:rsidRDefault="00C23692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3189">
        <w:rPr>
          <w:rFonts w:ascii="Arial" w:hAnsi="Arial" w:cs="Arial"/>
          <w:bCs/>
          <w:sz w:val="24"/>
          <w:szCs w:val="24"/>
        </w:rPr>
        <w:t xml:space="preserve">1. </w:t>
      </w:r>
      <w:r w:rsidR="001F1BB5" w:rsidRPr="005C3189">
        <w:rPr>
          <w:rFonts w:ascii="Arial" w:hAnsi="Arial" w:cs="Arial"/>
          <w:bCs/>
          <w:sz w:val="24"/>
          <w:szCs w:val="24"/>
        </w:rPr>
        <w:t xml:space="preserve">Утвердить состав комиссии по предупреждению и ликвидации чрезвычайных ситуаций и </w:t>
      </w:r>
      <w:r w:rsidR="00187ACF" w:rsidRPr="005C3189">
        <w:rPr>
          <w:rFonts w:ascii="Arial" w:hAnsi="Arial" w:cs="Arial"/>
          <w:bCs/>
          <w:sz w:val="24"/>
          <w:szCs w:val="24"/>
        </w:rPr>
        <w:t>обеспечении пожарной</w:t>
      </w:r>
      <w:r w:rsidR="001F1BB5" w:rsidRPr="005C3189">
        <w:rPr>
          <w:rFonts w:ascii="Arial" w:hAnsi="Arial" w:cs="Arial"/>
          <w:bCs/>
          <w:sz w:val="24"/>
          <w:szCs w:val="24"/>
        </w:rPr>
        <w:t xml:space="preserve"> безопасности </w:t>
      </w:r>
      <w:r w:rsidR="00622E9A" w:rsidRPr="005C3189">
        <w:rPr>
          <w:rFonts w:ascii="Arial" w:hAnsi="Arial" w:cs="Arial"/>
          <w:bCs/>
          <w:sz w:val="24"/>
          <w:szCs w:val="24"/>
        </w:rPr>
        <w:t>на территории</w:t>
      </w:r>
      <w:r w:rsidR="001F1BB5" w:rsidRPr="005C3189">
        <w:rPr>
          <w:rFonts w:ascii="Arial" w:hAnsi="Arial" w:cs="Arial"/>
          <w:bCs/>
          <w:sz w:val="24"/>
          <w:szCs w:val="24"/>
        </w:rPr>
        <w:t> Оекского муниципального образования (приложение № 1).</w:t>
      </w:r>
    </w:p>
    <w:p w:rsidR="005F6CCE" w:rsidRPr="005C3189" w:rsidRDefault="00F228A0" w:rsidP="00F47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1F1BB5" w:rsidRPr="005C3189">
        <w:rPr>
          <w:rFonts w:ascii="Arial" w:hAnsi="Arial" w:cs="Arial"/>
          <w:bCs/>
          <w:sz w:val="24"/>
          <w:szCs w:val="24"/>
        </w:rPr>
        <w:t xml:space="preserve">Утвердить план работы комиссии по предупреждению и ликвидации чрезвычайных ситуаций и </w:t>
      </w:r>
      <w:r w:rsidR="00187ACF" w:rsidRPr="005C3189">
        <w:rPr>
          <w:rFonts w:ascii="Arial" w:hAnsi="Arial" w:cs="Arial"/>
          <w:bCs/>
          <w:sz w:val="24"/>
          <w:szCs w:val="24"/>
        </w:rPr>
        <w:t>обеспечении пожарной</w:t>
      </w:r>
      <w:r w:rsidR="001F1BB5" w:rsidRPr="005C3189">
        <w:rPr>
          <w:rFonts w:ascii="Arial" w:hAnsi="Arial" w:cs="Arial"/>
          <w:bCs/>
          <w:sz w:val="24"/>
          <w:szCs w:val="24"/>
        </w:rPr>
        <w:t xml:space="preserve"> безопасности</w:t>
      </w:r>
      <w:r w:rsidR="00773EF6" w:rsidRPr="005C3189">
        <w:rPr>
          <w:rFonts w:ascii="Arial" w:hAnsi="Arial" w:cs="Arial"/>
          <w:bCs/>
          <w:sz w:val="24"/>
          <w:szCs w:val="24"/>
        </w:rPr>
        <w:t xml:space="preserve"> на </w:t>
      </w:r>
      <w:r w:rsidR="00187ACF" w:rsidRPr="005C3189">
        <w:rPr>
          <w:rFonts w:ascii="Arial" w:hAnsi="Arial" w:cs="Arial"/>
          <w:bCs/>
          <w:sz w:val="24"/>
          <w:szCs w:val="24"/>
        </w:rPr>
        <w:t>территории Оекского</w:t>
      </w:r>
      <w:r w:rsidR="001F1BB5" w:rsidRPr="005C3189">
        <w:rPr>
          <w:rFonts w:ascii="Arial" w:hAnsi="Arial" w:cs="Arial"/>
          <w:bCs/>
          <w:sz w:val="24"/>
          <w:szCs w:val="24"/>
        </w:rPr>
        <w:t xml:space="preserve"> муниципального образования (приложение № </w:t>
      </w:r>
      <w:r w:rsidR="00F475F3">
        <w:rPr>
          <w:rFonts w:ascii="Arial" w:hAnsi="Arial" w:cs="Arial"/>
          <w:bCs/>
          <w:sz w:val="24"/>
          <w:szCs w:val="24"/>
        </w:rPr>
        <w:t>2</w:t>
      </w:r>
      <w:r w:rsidR="001F1BB5" w:rsidRPr="005C3189">
        <w:rPr>
          <w:rFonts w:ascii="Arial" w:hAnsi="Arial" w:cs="Arial"/>
          <w:bCs/>
          <w:sz w:val="24"/>
          <w:szCs w:val="24"/>
        </w:rPr>
        <w:t>).</w:t>
      </w:r>
    </w:p>
    <w:p w:rsidR="00F516D4" w:rsidRPr="005C3189" w:rsidRDefault="00F475F3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C23692" w:rsidRPr="005C3189">
        <w:rPr>
          <w:rFonts w:ascii="Arial" w:hAnsi="Arial" w:cs="Arial"/>
          <w:bCs/>
          <w:sz w:val="24"/>
          <w:szCs w:val="24"/>
        </w:rPr>
        <w:t xml:space="preserve"> Настоящее </w:t>
      </w:r>
      <w:r w:rsidR="009F015F" w:rsidRPr="005C3189">
        <w:rPr>
          <w:rFonts w:ascii="Arial" w:hAnsi="Arial" w:cs="Arial"/>
          <w:bCs/>
          <w:sz w:val="24"/>
          <w:szCs w:val="24"/>
        </w:rPr>
        <w:t>распоряжение</w:t>
      </w:r>
      <w:r w:rsidR="00DD38BC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5C3189">
        <w:rPr>
          <w:rFonts w:ascii="Arial" w:hAnsi="Arial" w:cs="Arial"/>
          <w:sz w:val="24"/>
          <w:szCs w:val="24"/>
        </w:rPr>
        <w:t xml:space="preserve">вступает в силу после </w:t>
      </w:r>
      <w:r w:rsidR="00242674" w:rsidRPr="005C3189">
        <w:rPr>
          <w:rFonts w:ascii="Arial" w:hAnsi="Arial" w:cs="Arial"/>
          <w:sz w:val="24"/>
          <w:szCs w:val="24"/>
        </w:rPr>
        <w:t xml:space="preserve">дня </w:t>
      </w:r>
      <w:r w:rsidR="00C23692" w:rsidRPr="005C3189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F516D4" w:rsidRPr="00E81E6D" w:rsidRDefault="00F475F3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F516D4" w:rsidRPr="005C3189">
        <w:rPr>
          <w:rFonts w:ascii="Arial" w:hAnsi="Arial" w:cs="Arial"/>
          <w:bCs/>
          <w:sz w:val="24"/>
          <w:szCs w:val="24"/>
        </w:rPr>
        <w:t xml:space="preserve"> Опубликовать </w:t>
      </w:r>
      <w:r w:rsidR="00DE1FCE" w:rsidRPr="005C3189">
        <w:rPr>
          <w:rFonts w:ascii="Arial" w:hAnsi="Arial" w:cs="Arial"/>
          <w:bCs/>
          <w:sz w:val="24"/>
          <w:szCs w:val="24"/>
        </w:rPr>
        <w:t>распоряжение</w:t>
      </w:r>
      <w:r w:rsidR="00F516D4" w:rsidRPr="005C3189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r w:rsidR="00E81E6D">
        <w:rPr>
          <w:rFonts w:ascii="Arial" w:hAnsi="Arial" w:cs="Arial"/>
          <w:bCs/>
          <w:sz w:val="24"/>
          <w:szCs w:val="24"/>
          <w:lang w:val="en-US"/>
        </w:rPr>
        <w:t>https</w:t>
      </w:r>
      <w:r w:rsidR="00E81E6D">
        <w:rPr>
          <w:rFonts w:ascii="Arial" w:hAnsi="Arial" w:cs="Arial"/>
          <w:bCs/>
          <w:sz w:val="24"/>
          <w:szCs w:val="24"/>
        </w:rPr>
        <w:t>://</w:t>
      </w:r>
      <w:proofErr w:type="spellStart"/>
      <w:r w:rsidR="00E81E6D">
        <w:rPr>
          <w:rFonts w:ascii="Arial" w:hAnsi="Arial" w:cs="Arial"/>
          <w:bCs/>
          <w:sz w:val="24"/>
          <w:szCs w:val="24"/>
          <w:lang w:val="en-US"/>
        </w:rPr>
        <w:t>oek</w:t>
      </w:r>
      <w:proofErr w:type="spellEnd"/>
      <w:r w:rsidR="00E81E6D" w:rsidRPr="00E81E6D">
        <w:rPr>
          <w:rFonts w:ascii="Arial" w:hAnsi="Arial" w:cs="Arial"/>
          <w:bCs/>
          <w:sz w:val="24"/>
          <w:szCs w:val="24"/>
        </w:rPr>
        <w:t>-</w:t>
      </w:r>
      <w:proofErr w:type="spellStart"/>
      <w:r w:rsidR="00E81E6D">
        <w:rPr>
          <w:rFonts w:ascii="Arial" w:hAnsi="Arial" w:cs="Arial"/>
          <w:bCs/>
          <w:sz w:val="24"/>
          <w:szCs w:val="24"/>
          <w:lang w:val="en-US"/>
        </w:rPr>
        <w:t>adm</w:t>
      </w:r>
      <w:proofErr w:type="spellEnd"/>
      <w:r w:rsidR="00E81E6D" w:rsidRPr="00E81E6D">
        <w:rPr>
          <w:rFonts w:ascii="Arial" w:hAnsi="Arial" w:cs="Arial"/>
          <w:bCs/>
          <w:sz w:val="24"/>
          <w:szCs w:val="24"/>
        </w:rPr>
        <w:t>.</w:t>
      </w:r>
      <w:proofErr w:type="spellStart"/>
      <w:r w:rsidR="00E81E6D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F516D4" w:rsidRPr="005C3189" w:rsidRDefault="00F475F3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5C3189" w:rsidRPr="005C3189">
        <w:rPr>
          <w:rFonts w:ascii="Arial" w:hAnsi="Arial" w:cs="Arial"/>
          <w:bCs/>
          <w:sz w:val="24"/>
          <w:szCs w:val="24"/>
        </w:rPr>
        <w:t>.</w:t>
      </w:r>
      <w:r w:rsidR="00187AC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F516D4" w:rsidRPr="005C3189">
        <w:rPr>
          <w:rFonts w:ascii="Arial" w:hAnsi="Arial" w:cs="Arial"/>
          <w:bCs/>
          <w:sz w:val="24"/>
          <w:szCs w:val="24"/>
        </w:rPr>
        <w:t xml:space="preserve">Контроль за исполнением </w:t>
      </w:r>
      <w:r w:rsidR="001772EA" w:rsidRPr="005C3189">
        <w:rPr>
          <w:rFonts w:ascii="Arial" w:hAnsi="Arial" w:cs="Arial"/>
          <w:bCs/>
          <w:sz w:val="24"/>
          <w:szCs w:val="24"/>
        </w:rPr>
        <w:t>распоряжени</w:t>
      </w:r>
      <w:r w:rsidR="00F516D4" w:rsidRPr="005C3189">
        <w:rPr>
          <w:rFonts w:ascii="Arial" w:hAnsi="Arial" w:cs="Arial"/>
          <w:bCs/>
          <w:sz w:val="24"/>
          <w:szCs w:val="24"/>
        </w:rPr>
        <w:t>я возлагаю на себя.</w:t>
      </w:r>
    </w:p>
    <w:p w:rsidR="007210CD" w:rsidRDefault="007210CD" w:rsidP="00F516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475F3" w:rsidRPr="005C3189" w:rsidRDefault="00F475F3" w:rsidP="00F516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0973" w:rsidRPr="005C3189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5C3189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90973" w:rsidRPr="005C3189" w:rsidRDefault="00590973" w:rsidP="00F516D4">
      <w:pPr>
        <w:pStyle w:val="ae"/>
        <w:jc w:val="both"/>
        <w:rPr>
          <w:rFonts w:ascii="Arial" w:hAnsi="Arial" w:cs="Arial"/>
          <w:sz w:val="24"/>
          <w:szCs w:val="24"/>
        </w:rPr>
        <w:sectPr w:rsidR="00590973" w:rsidRPr="005C3189" w:rsidSect="0078212A">
          <w:headerReference w:type="default" r:id="rId9"/>
          <w:pgSz w:w="11906" w:h="16838"/>
          <w:pgMar w:top="709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5C3189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</w:t>
      </w:r>
      <w:r w:rsidR="00187ACF">
        <w:rPr>
          <w:rFonts w:ascii="Arial" w:hAnsi="Arial" w:cs="Arial"/>
          <w:sz w:val="24"/>
          <w:szCs w:val="24"/>
        </w:rPr>
        <w:t xml:space="preserve">                         </w:t>
      </w:r>
      <w:r w:rsidRPr="005C3189">
        <w:rPr>
          <w:rFonts w:ascii="Arial" w:hAnsi="Arial" w:cs="Arial"/>
          <w:sz w:val="24"/>
          <w:szCs w:val="24"/>
        </w:rPr>
        <w:t xml:space="preserve"> О.А. Парфенов</w:t>
      </w:r>
    </w:p>
    <w:p w:rsidR="00773EF6" w:rsidRPr="00187ACF" w:rsidRDefault="00773EF6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lastRenderedPageBreak/>
        <w:t>Приложение №1</w:t>
      </w:r>
    </w:p>
    <w:p w:rsidR="00F516D4" w:rsidRPr="00187ACF" w:rsidRDefault="005C3189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t xml:space="preserve">к </w:t>
      </w:r>
      <w:r w:rsidR="00707BAC" w:rsidRPr="00187ACF">
        <w:rPr>
          <w:rFonts w:ascii="Courier New" w:eastAsia="Times New Roman" w:hAnsi="Courier New" w:cs="Courier New"/>
        </w:rPr>
        <w:t>распоряжени</w:t>
      </w:r>
      <w:r w:rsidRPr="00187ACF">
        <w:rPr>
          <w:rFonts w:ascii="Courier New" w:eastAsia="Times New Roman" w:hAnsi="Courier New" w:cs="Courier New"/>
        </w:rPr>
        <w:t>ю</w:t>
      </w:r>
      <w:r w:rsidR="00E81E6D" w:rsidRPr="00187ACF">
        <w:rPr>
          <w:rFonts w:ascii="Courier New" w:eastAsia="Times New Roman" w:hAnsi="Courier New" w:cs="Courier New"/>
        </w:rPr>
        <w:t xml:space="preserve"> </w:t>
      </w:r>
      <w:r w:rsidR="00F516D4" w:rsidRPr="00187ACF">
        <w:rPr>
          <w:rFonts w:ascii="Courier New" w:eastAsia="Times New Roman" w:hAnsi="Courier New" w:cs="Courier New"/>
        </w:rPr>
        <w:t>администрации</w:t>
      </w:r>
    </w:p>
    <w:p w:rsidR="00F516D4" w:rsidRPr="00187ACF" w:rsidRDefault="00F516D4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F516D4" w:rsidRPr="00187ACF" w:rsidRDefault="00F516D4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t xml:space="preserve"> от</w:t>
      </w:r>
      <w:r w:rsidR="00187ACF" w:rsidRPr="00187ACF">
        <w:rPr>
          <w:rFonts w:ascii="Courier New" w:eastAsia="Times New Roman" w:hAnsi="Courier New" w:cs="Courier New"/>
        </w:rPr>
        <w:t xml:space="preserve"> </w:t>
      </w:r>
      <w:r w:rsidR="00E81E6D" w:rsidRPr="00187ACF">
        <w:rPr>
          <w:rFonts w:ascii="Courier New" w:hAnsi="Courier New" w:cs="Courier New"/>
        </w:rPr>
        <w:t>«</w:t>
      </w:r>
      <w:r w:rsidR="00187ACF" w:rsidRPr="00187ACF">
        <w:rPr>
          <w:rFonts w:ascii="Courier New" w:hAnsi="Courier New" w:cs="Courier New"/>
        </w:rPr>
        <w:t>12</w:t>
      </w:r>
      <w:r w:rsidR="00E81E6D" w:rsidRPr="00187ACF">
        <w:rPr>
          <w:rFonts w:ascii="Courier New" w:hAnsi="Courier New" w:cs="Courier New"/>
        </w:rPr>
        <w:t>»</w:t>
      </w:r>
      <w:r w:rsidR="00187ACF" w:rsidRPr="00187ACF">
        <w:rPr>
          <w:rFonts w:ascii="Courier New" w:hAnsi="Courier New" w:cs="Courier New"/>
        </w:rPr>
        <w:t xml:space="preserve"> </w:t>
      </w:r>
      <w:r w:rsidR="00511183" w:rsidRPr="00187ACF">
        <w:rPr>
          <w:rFonts w:ascii="Courier New" w:hAnsi="Courier New" w:cs="Courier New"/>
        </w:rPr>
        <w:t>сентября</w:t>
      </w:r>
      <w:r w:rsidR="00187ACF" w:rsidRPr="00187ACF">
        <w:rPr>
          <w:rFonts w:ascii="Courier New" w:hAnsi="Courier New" w:cs="Courier New"/>
        </w:rPr>
        <w:t xml:space="preserve"> 2024 года</w:t>
      </w:r>
      <w:r w:rsidRPr="00187ACF">
        <w:rPr>
          <w:rFonts w:ascii="Courier New" w:eastAsia="Times New Roman" w:hAnsi="Courier New" w:cs="Courier New"/>
        </w:rPr>
        <w:t> </w:t>
      </w:r>
      <w:r w:rsidR="00E81E6D" w:rsidRPr="00187ACF">
        <w:rPr>
          <w:rFonts w:ascii="Courier New" w:eastAsia="Times New Roman" w:hAnsi="Courier New" w:cs="Courier New"/>
        </w:rPr>
        <w:t>№</w:t>
      </w:r>
      <w:r w:rsidR="00511183" w:rsidRPr="00187ACF">
        <w:rPr>
          <w:rFonts w:ascii="Courier New" w:eastAsia="Times New Roman" w:hAnsi="Courier New" w:cs="Courier New"/>
        </w:rPr>
        <w:t>104-р</w:t>
      </w:r>
    </w:p>
    <w:p w:rsidR="00D1591E" w:rsidRDefault="00D1591E" w:rsidP="007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1E" w:rsidRDefault="00D1591E" w:rsidP="00D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14F" w:rsidRPr="00F475F3" w:rsidRDefault="001A514F" w:rsidP="001A514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> СОСТАВ</w:t>
      </w:r>
    </w:p>
    <w:p w:rsidR="001A514F" w:rsidRPr="00F475F3" w:rsidRDefault="001A514F" w:rsidP="001A514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>комиссии по предупреж</w:t>
      </w:r>
      <w:r w:rsidR="00773EF6"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дению и ликвидации чрезвычайных </w:t>
      </w:r>
      <w:r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>ситуаций и обеспечени</w:t>
      </w:r>
      <w:r w:rsidR="00EF5D10"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>и</w:t>
      </w:r>
      <w:r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пожарной безопасности</w:t>
      </w:r>
      <w:r w:rsidR="00773EF6"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на </w:t>
      </w:r>
      <w:r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>территории Оекского муниципального образования на 20</w:t>
      </w:r>
      <w:r w:rsidR="00E81E6D">
        <w:rPr>
          <w:rFonts w:ascii="Arial" w:eastAsia="Times New Roman" w:hAnsi="Arial" w:cs="Times New Roman"/>
          <w:b/>
          <w:sz w:val="24"/>
          <w:szCs w:val="24"/>
          <w:lang w:eastAsia="ru-RU"/>
        </w:rPr>
        <w:t>2</w:t>
      </w:r>
      <w:r w:rsidR="00E81E6D" w:rsidRPr="00E81E6D">
        <w:rPr>
          <w:rFonts w:ascii="Arial" w:eastAsia="Times New Roman" w:hAnsi="Arial" w:cs="Times New Roman"/>
          <w:b/>
          <w:sz w:val="24"/>
          <w:szCs w:val="24"/>
          <w:lang w:eastAsia="ru-RU"/>
        </w:rPr>
        <w:t>4</w:t>
      </w:r>
      <w:r w:rsidR="00E81E6D">
        <w:rPr>
          <w:rFonts w:ascii="Arial" w:eastAsia="Times New Roman" w:hAnsi="Arial" w:cs="Times New Roman"/>
          <w:b/>
          <w:sz w:val="24"/>
          <w:szCs w:val="24"/>
          <w:lang w:eastAsia="ru-RU"/>
        </w:rPr>
        <w:t>-202</w:t>
      </w:r>
      <w:r w:rsidR="00E81E6D" w:rsidRPr="00E81E6D">
        <w:rPr>
          <w:rFonts w:ascii="Arial" w:eastAsia="Times New Roman" w:hAnsi="Arial" w:cs="Times New Roman"/>
          <w:b/>
          <w:sz w:val="24"/>
          <w:szCs w:val="24"/>
          <w:lang w:eastAsia="ru-RU"/>
        </w:rPr>
        <w:t>6</w:t>
      </w:r>
      <w:r w:rsidR="004B343E"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годы</w:t>
      </w:r>
    </w:p>
    <w:p w:rsidR="001A514F" w:rsidRPr="001A514F" w:rsidRDefault="001A514F" w:rsidP="001A514F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14F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 комиссии:</w:t>
      </w:r>
    </w:p>
    <w:p w:rsidR="001A514F" w:rsidRPr="00DF6267" w:rsidRDefault="001A514F" w:rsidP="005549A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Парфёнов Олег Анатольевич – глава администрации Оекского МО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Заместител</w:t>
      </w:r>
      <w:r w:rsidR="005549A7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председателя комиссии: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Пихето-Новосельцева Надежда Петровна – заместитель главы администрации Оекского МО</w:t>
      </w:r>
    </w:p>
    <w:p w:rsidR="001A514F" w:rsidRPr="00DF6267" w:rsidRDefault="00E81E6D" w:rsidP="005549A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Наумова Нина Вячеславовна </w:t>
      </w:r>
      <w:r w:rsidR="005549A7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</w:t>
      </w: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консультант администрации по делам ГО и ЧС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Секретарь комиссии:</w:t>
      </w:r>
    </w:p>
    <w:p w:rsidR="00D16FF0" w:rsidRPr="00DF6267" w:rsidRDefault="005549A7" w:rsidP="005549A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Верхозина</w:t>
      </w:r>
      <w:proofErr w:type="spellEnd"/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Рима Давыдовна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</w:t>
      </w: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главный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специалист общего отдела администрации 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Члены комиссии:</w:t>
      </w:r>
    </w:p>
    <w:p w:rsidR="00773EF6" w:rsidRPr="00DF6267" w:rsidRDefault="00D16FF0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Куклина Виктория Александровна – начальник отдела по управлению имуществом, ЖКХ, транспорта и связью администрации;</w:t>
      </w:r>
    </w:p>
    <w:p w:rsidR="00E82A5B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E81E6D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Наумова</w:t>
      </w:r>
      <w:r w:rsidR="00E82A5B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Анна Петровна – начальник общего отдела администрации</w:t>
      </w:r>
    </w:p>
    <w:p w:rsidR="004B343E" w:rsidRPr="00DF6267" w:rsidRDefault="001A514F" w:rsidP="00E82A5B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</w:t>
      </w:r>
      <w:r w:rsidR="00187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82A5B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Арсенова Любовь Геннадьевна– начальник финансово-экономического отдела администрации</w:t>
      </w:r>
    </w:p>
    <w:p w:rsidR="00E82A5B" w:rsidRPr="00DF6267" w:rsidRDefault="001A514F" w:rsidP="00E82A5B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</w:t>
      </w:r>
      <w:r w:rsidR="00187A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82A5B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Бойко Сергей Владимирович - руководитель МКУ "Хозяйственно-эксплуатационная служба" Оекского муниципального образования;</w:t>
      </w:r>
    </w:p>
    <w:p w:rsidR="001A514F" w:rsidRPr="00DF6267" w:rsidRDefault="00E82A5B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="00D16FF0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Асалханов</w:t>
      </w:r>
      <w:proofErr w:type="spellEnd"/>
      <w:r w:rsidR="00D16FF0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Анатолий Алексеевич</w:t>
      </w:r>
      <w:r w:rsidR="001A514F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</w:t>
      </w:r>
      <w:r w:rsidR="00E81E6D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директор </w:t>
      </w:r>
      <w:r w:rsidR="00D16FF0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МОУ ИРМО "Бутырская СОШ"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 согласованию);</w:t>
      </w:r>
    </w:p>
    <w:p w:rsidR="00773EF6" w:rsidRPr="00DF6267" w:rsidRDefault="00E82A5B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1A514F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.Тыртышная Ольга Павловна – директор МОУ ИРМО «Оекская </w:t>
      </w:r>
      <w:proofErr w:type="gramStart"/>
      <w:r w:rsidR="001A514F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СОШ»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gramEnd"/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согласованию);</w:t>
      </w:r>
    </w:p>
    <w:p w:rsidR="004B343E" w:rsidRPr="00DF6267" w:rsidRDefault="00E82A5B" w:rsidP="004B343E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1A514F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4B343E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Волчатов Евгений Владимирович – директор ОАО «Дорожная служба Иркутской области» Усть-Ордынский филиал (по согласованию);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Состав оперативной группы: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Телефон: 688022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1.Бялик Сергей Евгеньевич – водитель пожарной машины, член ДПО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1A514F" w:rsidRPr="00DF6267" w:rsidRDefault="00E81E6D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2.Вишневский Вячеслав Александрович </w:t>
      </w:r>
      <w:r w:rsidR="001A514F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водитель пожарной машины, член ДПО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1A514F" w:rsidRPr="00DF6267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3.Верхозин Иван Николаевич – водитель пожарной машины, член ДПО</w:t>
      </w:r>
      <w:r w:rsidR="00773EF6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1A514F" w:rsidRPr="001A514F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</w:t>
      </w:r>
      <w:r w:rsidR="007210CD"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Куклин Олег Васильевич</w:t>
      </w:r>
      <w:r w:rsidRPr="00DF62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водитель пожарной машины, член</w:t>
      </w:r>
      <w:r w:rsidRPr="001A514F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ДПО</w:t>
      </w:r>
      <w:r w:rsidR="00773EF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E81E6D" w:rsidRDefault="00E81E6D" w:rsidP="00F475F3">
      <w:pPr>
        <w:spacing w:after="0" w:line="240" w:lineRule="auto"/>
        <w:rPr>
          <w:rFonts w:ascii="Courier New" w:eastAsia="Times New Roman" w:hAnsi="Courier New" w:cs="Courier New"/>
        </w:rPr>
        <w:sectPr w:rsidR="00E81E6D" w:rsidSect="001A514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701A4" w:rsidRPr="00187ACF" w:rsidRDefault="003701A4" w:rsidP="003701A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lastRenderedPageBreak/>
        <w:t>Приложение №</w:t>
      </w:r>
      <w:r w:rsidR="00187ACF" w:rsidRPr="00187ACF">
        <w:rPr>
          <w:rFonts w:ascii="Courier New" w:eastAsia="Times New Roman" w:hAnsi="Courier New" w:cs="Courier New"/>
        </w:rPr>
        <w:t>2</w:t>
      </w:r>
    </w:p>
    <w:p w:rsidR="003701A4" w:rsidRPr="00187ACF" w:rsidRDefault="003701A4" w:rsidP="003701A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t>к распоряжению администрации</w:t>
      </w:r>
    </w:p>
    <w:p w:rsidR="003701A4" w:rsidRPr="00187ACF" w:rsidRDefault="003701A4" w:rsidP="003701A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3701A4" w:rsidRPr="00187ACF" w:rsidRDefault="003701A4" w:rsidP="003701A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187ACF">
        <w:rPr>
          <w:rFonts w:ascii="Courier New" w:eastAsia="Times New Roman" w:hAnsi="Courier New" w:cs="Courier New"/>
        </w:rPr>
        <w:t xml:space="preserve"> от</w:t>
      </w:r>
      <w:r w:rsidR="00187ACF" w:rsidRPr="00187ACF">
        <w:rPr>
          <w:rFonts w:ascii="Courier New" w:eastAsia="Times New Roman" w:hAnsi="Courier New" w:cs="Courier New"/>
        </w:rPr>
        <w:t xml:space="preserve"> </w:t>
      </w:r>
      <w:r w:rsidR="00C8065A" w:rsidRPr="00187ACF">
        <w:rPr>
          <w:rFonts w:ascii="Courier New" w:hAnsi="Courier New" w:cs="Courier New"/>
        </w:rPr>
        <w:t>«</w:t>
      </w:r>
      <w:r w:rsidR="00187ACF" w:rsidRPr="00187ACF">
        <w:rPr>
          <w:rFonts w:ascii="Courier New" w:hAnsi="Courier New" w:cs="Courier New"/>
        </w:rPr>
        <w:t>12</w:t>
      </w:r>
      <w:r w:rsidRPr="00187ACF">
        <w:rPr>
          <w:rFonts w:ascii="Courier New" w:hAnsi="Courier New" w:cs="Courier New"/>
        </w:rPr>
        <w:t>»</w:t>
      </w:r>
      <w:r w:rsidR="00C8065A" w:rsidRPr="00187ACF">
        <w:rPr>
          <w:rFonts w:ascii="Courier New" w:hAnsi="Courier New" w:cs="Courier New"/>
        </w:rPr>
        <w:t xml:space="preserve"> сентября 2024</w:t>
      </w:r>
      <w:r w:rsidRPr="00187ACF">
        <w:rPr>
          <w:rFonts w:ascii="Courier New" w:eastAsia="Times New Roman" w:hAnsi="Courier New" w:cs="Courier New"/>
        </w:rPr>
        <w:t> №</w:t>
      </w:r>
      <w:r w:rsidR="00C8065A" w:rsidRPr="00187ACF">
        <w:rPr>
          <w:rFonts w:ascii="Courier New" w:eastAsia="Times New Roman" w:hAnsi="Courier New" w:cs="Courier New"/>
        </w:rPr>
        <w:t>104-р</w:t>
      </w:r>
    </w:p>
    <w:p w:rsidR="00E81E6D" w:rsidRDefault="00E81E6D" w:rsidP="00E81E6D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p w:rsidR="00E81E6D" w:rsidRPr="00F475F3" w:rsidRDefault="00E81E6D" w:rsidP="00E81E6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475F3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Годовой план работы КЧС и ПБ </w:t>
      </w:r>
    </w:p>
    <w:p w:rsidR="00E81E6D" w:rsidRPr="0078212A" w:rsidRDefault="00E81E6D" w:rsidP="00E81E6D">
      <w:pPr>
        <w:spacing w:after="0" w:line="240" w:lineRule="auto"/>
        <w:jc w:val="center"/>
        <w:rPr>
          <w:rFonts w:ascii="Arial" w:eastAsia="Times New Roman" w:hAnsi="Arial" w:cs="Times New Roman"/>
          <w:sz w:val="30"/>
          <w:szCs w:val="30"/>
          <w:lang w:eastAsia="ru-RU"/>
        </w:rPr>
      </w:pPr>
    </w:p>
    <w:tbl>
      <w:tblPr>
        <w:tblW w:w="144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769"/>
        <w:gridCol w:w="2526"/>
        <w:gridCol w:w="2437"/>
      </w:tblGrid>
      <w:tr w:rsidR="00E81E6D" w:rsidRPr="0078212A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187ACF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87ACF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187ACF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87ACF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187ACF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87ACF">
              <w:rPr>
                <w:rFonts w:ascii="Courier New" w:hAnsi="Courier New" w:cs="Courier New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187ACF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87ACF">
              <w:rPr>
                <w:rFonts w:ascii="Courier New" w:hAnsi="Courier New" w:cs="Courier New"/>
                <w:b/>
                <w:sz w:val="22"/>
                <w:szCs w:val="22"/>
              </w:rPr>
              <w:t>Исполнители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14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187ACF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 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заседаний комис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сии по ЧС и обеспечению пожарной безопасности: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Ежеквартально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Члены комиссии 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план работы КЧС и ПБ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2_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год;</w:t>
            </w: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- итоги проведения новогодних мероприяти</w:t>
            </w:r>
            <w:r w:rsidR="00187ACF">
              <w:rPr>
                <w:rFonts w:ascii="Courier New" w:hAnsi="Courier New" w:cs="Courier New"/>
                <w:sz w:val="22"/>
                <w:szCs w:val="22"/>
              </w:rPr>
              <w:t>й в части пожарной безопасности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январь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председатель 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меры по обеспечению первичных мер пожарной безопасности на территории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7210CD">
              <w:rPr>
                <w:rFonts w:ascii="Courier New" w:hAnsi="Courier New" w:cs="Courier New"/>
                <w:sz w:val="22"/>
                <w:szCs w:val="22"/>
              </w:rPr>
              <w:t>июнь,октябрь</w:t>
            </w:r>
            <w:proofErr w:type="spellEnd"/>
            <w:proofErr w:type="gramEnd"/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ACF" w:rsidRDefault="00E81E6D" w:rsidP="00187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3582">
              <w:rPr>
                <w:rFonts w:ascii="Courier New" w:hAnsi="Courier New" w:cs="Courier New"/>
              </w:rPr>
              <w:t xml:space="preserve">председатель </w:t>
            </w:r>
          </w:p>
          <w:p w:rsidR="00E81E6D" w:rsidRDefault="00E81E6D" w:rsidP="00187ACF">
            <w:pPr>
              <w:spacing w:after="0" w:line="240" w:lineRule="auto"/>
              <w:jc w:val="center"/>
            </w:pPr>
            <w:r w:rsidRPr="007F3582">
              <w:rPr>
                <w:rFonts w:ascii="Courier New" w:hAnsi="Courier New" w:cs="Courier New"/>
              </w:rPr>
              <w:t>КЧС и ПБ</w:t>
            </w:r>
          </w:p>
        </w:tc>
      </w:tr>
      <w:tr w:rsidR="00E81E6D" w:rsidRPr="007210CD" w:rsidTr="00187ACF">
        <w:trPr>
          <w:cantSplit/>
          <w:trHeight w:val="53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меры по усилению пожарной безопасности на территории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в отопительный период;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Февраль, декабрь,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ACF" w:rsidRDefault="00E81E6D" w:rsidP="00187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3582">
              <w:rPr>
                <w:rFonts w:ascii="Courier New" w:hAnsi="Courier New" w:cs="Courier New"/>
              </w:rPr>
              <w:t xml:space="preserve">председатель </w:t>
            </w:r>
          </w:p>
          <w:p w:rsidR="00E81E6D" w:rsidRDefault="00E81E6D" w:rsidP="00187ACF">
            <w:pPr>
              <w:spacing w:after="0" w:line="240" w:lineRule="auto"/>
              <w:jc w:val="center"/>
            </w:pPr>
            <w:r w:rsidRPr="007F3582">
              <w:rPr>
                <w:rFonts w:ascii="Courier New" w:hAnsi="Courier New" w:cs="Courier New"/>
              </w:rPr>
              <w:t>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- предупреждение и ликвидация </w:t>
            </w:r>
            <w:proofErr w:type="gramStart"/>
            <w:r w:rsidRPr="007210CD">
              <w:rPr>
                <w:rFonts w:ascii="Courier New" w:hAnsi="Courier New" w:cs="Courier New"/>
                <w:sz w:val="22"/>
                <w:szCs w:val="22"/>
              </w:rPr>
              <w:t>ЧС</w:t>
            </w:r>
            <w:proofErr w:type="gramEnd"/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связанных с лесными пожарами;</w:t>
            </w: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Март-Июнь</w:t>
            </w: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ACF" w:rsidRDefault="00E81E6D" w:rsidP="00187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3582">
              <w:rPr>
                <w:rFonts w:ascii="Courier New" w:hAnsi="Courier New" w:cs="Courier New"/>
              </w:rPr>
              <w:t xml:space="preserve">председатель </w:t>
            </w:r>
          </w:p>
          <w:p w:rsidR="00E81E6D" w:rsidRDefault="00E81E6D" w:rsidP="00187ACF">
            <w:pPr>
              <w:spacing w:after="0" w:line="240" w:lineRule="auto"/>
              <w:jc w:val="center"/>
            </w:pPr>
            <w:r w:rsidRPr="007F3582">
              <w:rPr>
                <w:rFonts w:ascii="Courier New" w:hAnsi="Courier New" w:cs="Courier New"/>
              </w:rPr>
              <w:t>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- состояние противопожарного  водоснабжения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апрель, октябрь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ACF" w:rsidRDefault="00E81E6D" w:rsidP="00187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3582">
              <w:rPr>
                <w:rFonts w:ascii="Courier New" w:hAnsi="Courier New" w:cs="Courier New"/>
              </w:rPr>
              <w:t xml:space="preserve">председатель </w:t>
            </w:r>
          </w:p>
          <w:p w:rsidR="00E81E6D" w:rsidRDefault="00E81E6D" w:rsidP="00187ACF">
            <w:pPr>
              <w:spacing w:after="0" w:line="240" w:lineRule="auto"/>
              <w:jc w:val="center"/>
            </w:pPr>
            <w:r w:rsidRPr="007F3582">
              <w:rPr>
                <w:rFonts w:ascii="Courier New" w:hAnsi="Courier New" w:cs="Courier New"/>
              </w:rPr>
              <w:t>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- меры по устройству минерализованных полос </w:t>
            </w:r>
            <w:r>
              <w:rPr>
                <w:rFonts w:ascii="Courier New" w:hAnsi="Courier New" w:cs="Courier New"/>
                <w:sz w:val="22"/>
                <w:szCs w:val="22"/>
              </w:rPr>
              <w:t>по периметру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населённых пунктов </w:t>
            </w:r>
            <w:r>
              <w:rPr>
                <w:rFonts w:ascii="Courier New" w:hAnsi="Courier New" w:cs="Courier New"/>
                <w:sz w:val="22"/>
                <w:szCs w:val="22"/>
              </w:rPr>
              <w:t>(по мере необходимости)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-июнь, октябрь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ACF" w:rsidRDefault="00E81E6D" w:rsidP="00187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3582">
              <w:rPr>
                <w:rFonts w:ascii="Courier New" w:hAnsi="Courier New" w:cs="Courier New"/>
              </w:rPr>
              <w:t xml:space="preserve">председатель </w:t>
            </w:r>
          </w:p>
          <w:p w:rsidR="00E81E6D" w:rsidRDefault="00E81E6D" w:rsidP="00187ACF">
            <w:pPr>
              <w:spacing w:after="0" w:line="240" w:lineRule="auto"/>
              <w:jc w:val="center"/>
            </w:pPr>
            <w:r w:rsidRPr="007F3582">
              <w:rPr>
                <w:rFonts w:ascii="Courier New" w:hAnsi="Courier New" w:cs="Courier New"/>
              </w:rPr>
              <w:t>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- меры по предупреждению </w:t>
            </w:r>
            <w:proofErr w:type="gramStart"/>
            <w:r w:rsidRPr="007210CD">
              <w:rPr>
                <w:rFonts w:ascii="Courier New" w:hAnsi="Courier New" w:cs="Courier New"/>
                <w:sz w:val="22"/>
                <w:szCs w:val="22"/>
              </w:rPr>
              <w:t>чрезвычайных ситуаций</w:t>
            </w:r>
            <w:proofErr w:type="gramEnd"/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связанных с весенним паводком;</w:t>
            </w: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- меры по  обеспечению безопасности людей на водных объектах;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Апрель</w:t>
            </w: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июнь</w:t>
            </w:r>
          </w:p>
        </w:tc>
        <w:tc>
          <w:tcPr>
            <w:tcW w:w="24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Члены комиссии 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итоги п</w:t>
            </w:r>
            <w:r>
              <w:rPr>
                <w:rFonts w:ascii="Courier New" w:hAnsi="Courier New" w:cs="Courier New"/>
                <w:sz w:val="22"/>
                <w:szCs w:val="22"/>
              </w:rPr>
              <w:t>роведения отопительного периода;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май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Члены комиссии 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контрольная проверка системы оповещения населения.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Март, сентябрь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председатель 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контроль за выполнением плана  КЧС и ОПБ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по предупреждению и ликвидации чрезвычайных ситуаций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в течение  года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председатель 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14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187ACF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ОРГАНИЗАЦИОННЫЕ ВОПРОСЫ РАБОТЫ КЧС И ПБ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разработка нормативно-правовых  актов  в области  ГО, защиты  населения  органами  местного  самоуправления  в  соответствии  с  требованиями  Федерального закона  от 06.10.2003  года  № 131- ФЗ  «Об  общих  принципах  организации  местного  самоуправления  в  РФ».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бнародова</w:t>
            </w:r>
            <w:r>
              <w:rPr>
                <w:rFonts w:ascii="Courier New" w:hAnsi="Courier New" w:cs="Courier New"/>
                <w:sz w:val="22"/>
                <w:szCs w:val="22"/>
              </w:rPr>
              <w:t>ние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и публик</w:t>
            </w:r>
            <w:r>
              <w:rPr>
                <w:rFonts w:ascii="Courier New" w:hAnsi="Courier New" w:cs="Courier New"/>
                <w:sz w:val="22"/>
                <w:szCs w:val="22"/>
              </w:rPr>
              <w:t>ация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в СМИ «Вестник»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официальный сайт Оекского муниципального образования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https</w:t>
            </w:r>
            <w:r w:rsidRPr="00E81E6D">
              <w:rPr>
                <w:rFonts w:ascii="Courier New" w:hAnsi="Courier New" w:cs="Courier New"/>
                <w:sz w:val="22"/>
                <w:szCs w:val="22"/>
              </w:rPr>
              <w:t xml:space="preserve">://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oek</w:t>
            </w:r>
            <w:proofErr w:type="spellEnd"/>
            <w:r w:rsidRPr="00E81E6D">
              <w:rPr>
                <w:rFonts w:ascii="Courier New" w:hAnsi="Courier New" w:cs="Courier New"/>
                <w:sz w:val="22"/>
                <w:szCs w:val="22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adm</w:t>
            </w:r>
            <w:proofErr w:type="spellEnd"/>
            <w:r w:rsidRPr="00E81E6D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ru</w:t>
            </w:r>
            <w:proofErr w:type="spellEnd"/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материал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по проблемам предупреждения и ликвидации чрезвычайных ситуаций, оперативно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информирова</w:t>
            </w:r>
            <w:r>
              <w:rPr>
                <w:rFonts w:ascii="Courier New" w:hAnsi="Courier New" w:cs="Courier New"/>
                <w:sz w:val="22"/>
                <w:szCs w:val="22"/>
              </w:rPr>
              <w:t>ние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населени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о состоянии защиты и принятых мерах по безопасности, о прогнозировании и возник</w:t>
            </w:r>
            <w:r>
              <w:rPr>
                <w:rFonts w:ascii="Courier New" w:hAnsi="Courier New" w:cs="Courier New"/>
                <w:sz w:val="22"/>
                <w:szCs w:val="22"/>
              </w:rPr>
              <w:t>ающих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чрезвычайных ситуациях. О приемах и способах защиты от них.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14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МЕРОПРИЯТИЯ ПО ПРОПАГАНДЕ И ПОДГОТОВКЕ НАСЕЛЕНИЯ К ДЕЙСТВИЯМ В 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аспространение среди населения, учреждений памяток и буклетов  по действиям в ЧС, в том числе, связанных с террористическими  актами.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в течение  года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Месячник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 по обеспечению безопасности людей на водных объектах поселения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6338D">
              <w:rPr>
                <w:rFonts w:ascii="Courier New" w:hAnsi="Courier New" w:cs="Courier New"/>
                <w:sz w:val="22"/>
                <w:szCs w:val="22"/>
              </w:rPr>
              <w:t>в период ледостава и таяния льда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роведение мероприятий, посвящённых празднованию:</w:t>
            </w: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- Дня пожарной охраны</w:t>
            </w: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- Дня образования гражданской обороны</w:t>
            </w: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 -Дня спасателя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1-30 апреля;</w:t>
            </w: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12 сентября-</w:t>
            </w:r>
          </w:p>
          <w:p w:rsidR="00E81E6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4 октября;</w:t>
            </w: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1-27 декабря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екада по предупреждению ЧС и подготовке населения к действиям при возникновении ЧС (к Всемирному Дню гражданской обороны).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1 февраля –</w:t>
            </w:r>
          </w:p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1 марта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рганизация и проведение месячника безопасности  на водных объектах.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1 июня –1 июля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E81E6D" w:rsidRPr="007210CD" w:rsidTr="00187ACF">
        <w:trPr>
          <w:cantSplit/>
          <w:trHeight w:val="20"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 xml:space="preserve">роведение сходов граждан по вопросам безопасности жизнедеятельности </w:t>
            </w:r>
            <w:r w:rsidR="00187ACF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E81E6D" w:rsidP="00187ACF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10CD">
              <w:rPr>
                <w:rFonts w:ascii="Courier New" w:hAnsi="Courier New" w:cs="Courier New"/>
                <w:sz w:val="22"/>
                <w:szCs w:val="22"/>
              </w:rPr>
              <w:t>по отдельному плану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E6D" w:rsidRPr="007210CD" w:rsidRDefault="003701A4" w:rsidP="00187ACF">
            <w:pPr>
              <w:pStyle w:val="af0"/>
              <w:spacing w:before="0" w:beforeAutospacing="0" w:after="0" w:afterAutospacing="0"/>
              <w:ind w:left="141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Консультант по делам Г</w:t>
            </w:r>
            <w:r w:rsidRPr="007210CD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</w:tbl>
    <w:p w:rsidR="00071880" w:rsidRDefault="00071880" w:rsidP="00071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  <w:sectPr w:rsidR="00071880" w:rsidSect="00187ACF">
          <w:pgSz w:w="16838" w:h="11906" w:orient="landscape"/>
          <w:pgMar w:top="851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F228A0" w:rsidRDefault="00F228A0" w:rsidP="00F228A0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sectPr w:rsidR="00F228A0" w:rsidSect="0078212A">
      <w:pgSz w:w="16838" w:h="11906" w:orient="landscape"/>
      <w:pgMar w:top="1134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15" w:rsidRDefault="00065015" w:rsidP="000D711F">
      <w:pPr>
        <w:spacing w:after="0" w:line="240" w:lineRule="auto"/>
      </w:pPr>
      <w:r>
        <w:separator/>
      </w:r>
    </w:p>
  </w:endnote>
  <w:endnote w:type="continuationSeparator" w:id="0">
    <w:p w:rsidR="00065015" w:rsidRDefault="0006501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15" w:rsidRDefault="00065015" w:rsidP="000D711F">
      <w:pPr>
        <w:spacing w:after="0" w:line="240" w:lineRule="auto"/>
      </w:pPr>
      <w:r>
        <w:separator/>
      </w:r>
    </w:p>
  </w:footnote>
  <w:footnote w:type="continuationSeparator" w:id="0">
    <w:p w:rsidR="00065015" w:rsidRDefault="0006501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0A" w:rsidRPr="00CA4E0A" w:rsidRDefault="00CA4E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6526"/>
    <w:multiLevelType w:val="multilevel"/>
    <w:tmpl w:val="70C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6338D"/>
    <w:rsid w:val="00065015"/>
    <w:rsid w:val="00071880"/>
    <w:rsid w:val="00072A02"/>
    <w:rsid w:val="000768A3"/>
    <w:rsid w:val="000975F3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5CE4"/>
    <w:rsid w:val="00186A2D"/>
    <w:rsid w:val="001874D9"/>
    <w:rsid w:val="00187ACF"/>
    <w:rsid w:val="001931D2"/>
    <w:rsid w:val="00194056"/>
    <w:rsid w:val="001955CB"/>
    <w:rsid w:val="001A1F7F"/>
    <w:rsid w:val="001A2F82"/>
    <w:rsid w:val="001A514F"/>
    <w:rsid w:val="001B1E5B"/>
    <w:rsid w:val="001F1BB5"/>
    <w:rsid w:val="002119A4"/>
    <w:rsid w:val="00220385"/>
    <w:rsid w:val="00220D7C"/>
    <w:rsid w:val="00223603"/>
    <w:rsid w:val="00230549"/>
    <w:rsid w:val="002321C2"/>
    <w:rsid w:val="00242674"/>
    <w:rsid w:val="002500DC"/>
    <w:rsid w:val="00250E93"/>
    <w:rsid w:val="00271ED0"/>
    <w:rsid w:val="00284C02"/>
    <w:rsid w:val="00284D22"/>
    <w:rsid w:val="0029380C"/>
    <w:rsid w:val="00294A5A"/>
    <w:rsid w:val="002A470F"/>
    <w:rsid w:val="002A5260"/>
    <w:rsid w:val="002A789B"/>
    <w:rsid w:val="002B4AB6"/>
    <w:rsid w:val="002C052F"/>
    <w:rsid w:val="002E491F"/>
    <w:rsid w:val="002F466E"/>
    <w:rsid w:val="002F6FBA"/>
    <w:rsid w:val="0033221E"/>
    <w:rsid w:val="0035350D"/>
    <w:rsid w:val="003701A4"/>
    <w:rsid w:val="00375E34"/>
    <w:rsid w:val="0038378B"/>
    <w:rsid w:val="00391225"/>
    <w:rsid w:val="00394CD7"/>
    <w:rsid w:val="003A08C6"/>
    <w:rsid w:val="003A3CB0"/>
    <w:rsid w:val="003A740B"/>
    <w:rsid w:val="003C1D4C"/>
    <w:rsid w:val="0041264E"/>
    <w:rsid w:val="00421FAF"/>
    <w:rsid w:val="00431CA3"/>
    <w:rsid w:val="00435949"/>
    <w:rsid w:val="004464AE"/>
    <w:rsid w:val="004464B0"/>
    <w:rsid w:val="00461134"/>
    <w:rsid w:val="00465ED2"/>
    <w:rsid w:val="00484E98"/>
    <w:rsid w:val="00491932"/>
    <w:rsid w:val="004A1260"/>
    <w:rsid w:val="004B187A"/>
    <w:rsid w:val="004B343E"/>
    <w:rsid w:val="004C0D91"/>
    <w:rsid w:val="004C30A2"/>
    <w:rsid w:val="004C7FFC"/>
    <w:rsid w:val="004D0515"/>
    <w:rsid w:val="004E6315"/>
    <w:rsid w:val="00511183"/>
    <w:rsid w:val="00516418"/>
    <w:rsid w:val="00533347"/>
    <w:rsid w:val="0053570B"/>
    <w:rsid w:val="00550DCC"/>
    <w:rsid w:val="00553B24"/>
    <w:rsid w:val="005549A7"/>
    <w:rsid w:val="00560153"/>
    <w:rsid w:val="00563645"/>
    <w:rsid w:val="00572EFF"/>
    <w:rsid w:val="00580251"/>
    <w:rsid w:val="0058660F"/>
    <w:rsid w:val="00590973"/>
    <w:rsid w:val="005A583E"/>
    <w:rsid w:val="005B4138"/>
    <w:rsid w:val="005C3189"/>
    <w:rsid w:val="005D1634"/>
    <w:rsid w:val="005E20E2"/>
    <w:rsid w:val="005E40D6"/>
    <w:rsid w:val="005F152A"/>
    <w:rsid w:val="005F57FA"/>
    <w:rsid w:val="005F6CCE"/>
    <w:rsid w:val="00611A87"/>
    <w:rsid w:val="00611F44"/>
    <w:rsid w:val="00611FEF"/>
    <w:rsid w:val="00617E36"/>
    <w:rsid w:val="00622E9A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D6CB2"/>
    <w:rsid w:val="006F34E0"/>
    <w:rsid w:val="00706E0E"/>
    <w:rsid w:val="00707BAC"/>
    <w:rsid w:val="0071559E"/>
    <w:rsid w:val="007210CD"/>
    <w:rsid w:val="00736890"/>
    <w:rsid w:val="00741E43"/>
    <w:rsid w:val="00744A51"/>
    <w:rsid w:val="007549FC"/>
    <w:rsid w:val="00766713"/>
    <w:rsid w:val="007727E2"/>
    <w:rsid w:val="00773EF6"/>
    <w:rsid w:val="0078212A"/>
    <w:rsid w:val="00783D4C"/>
    <w:rsid w:val="007840DB"/>
    <w:rsid w:val="00797356"/>
    <w:rsid w:val="007B071E"/>
    <w:rsid w:val="007B72B0"/>
    <w:rsid w:val="007C66EA"/>
    <w:rsid w:val="007E54E8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95B3E"/>
    <w:rsid w:val="008A0BD3"/>
    <w:rsid w:val="008C00A9"/>
    <w:rsid w:val="008C03A3"/>
    <w:rsid w:val="008D4092"/>
    <w:rsid w:val="008D448B"/>
    <w:rsid w:val="008E4ACE"/>
    <w:rsid w:val="009051CB"/>
    <w:rsid w:val="00905ACB"/>
    <w:rsid w:val="0090735B"/>
    <w:rsid w:val="00936DBE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3727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A1774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43612"/>
    <w:rsid w:val="00C50FBE"/>
    <w:rsid w:val="00C51CB8"/>
    <w:rsid w:val="00C53578"/>
    <w:rsid w:val="00C557AC"/>
    <w:rsid w:val="00C559A6"/>
    <w:rsid w:val="00C628AA"/>
    <w:rsid w:val="00C8065A"/>
    <w:rsid w:val="00CA09F2"/>
    <w:rsid w:val="00CA26C3"/>
    <w:rsid w:val="00CA4E0A"/>
    <w:rsid w:val="00CA5386"/>
    <w:rsid w:val="00CA63DE"/>
    <w:rsid w:val="00CB1598"/>
    <w:rsid w:val="00CD4ADC"/>
    <w:rsid w:val="00CD5DB4"/>
    <w:rsid w:val="00CD60FF"/>
    <w:rsid w:val="00D1591E"/>
    <w:rsid w:val="00D16FF0"/>
    <w:rsid w:val="00D23C14"/>
    <w:rsid w:val="00D36204"/>
    <w:rsid w:val="00D36A9F"/>
    <w:rsid w:val="00D36EBD"/>
    <w:rsid w:val="00D406A1"/>
    <w:rsid w:val="00D416F7"/>
    <w:rsid w:val="00D63D67"/>
    <w:rsid w:val="00D73A2B"/>
    <w:rsid w:val="00D76B1C"/>
    <w:rsid w:val="00D95EB9"/>
    <w:rsid w:val="00DA02C9"/>
    <w:rsid w:val="00DB36F8"/>
    <w:rsid w:val="00DB5963"/>
    <w:rsid w:val="00DC3BBD"/>
    <w:rsid w:val="00DD38BC"/>
    <w:rsid w:val="00DD7D35"/>
    <w:rsid w:val="00DE1FCE"/>
    <w:rsid w:val="00DF5F33"/>
    <w:rsid w:val="00DF6267"/>
    <w:rsid w:val="00E040CF"/>
    <w:rsid w:val="00E2014F"/>
    <w:rsid w:val="00E2377F"/>
    <w:rsid w:val="00E379FC"/>
    <w:rsid w:val="00E45E39"/>
    <w:rsid w:val="00E47745"/>
    <w:rsid w:val="00E61EAA"/>
    <w:rsid w:val="00E74724"/>
    <w:rsid w:val="00E81E6D"/>
    <w:rsid w:val="00E82A5B"/>
    <w:rsid w:val="00E84AD9"/>
    <w:rsid w:val="00E86A21"/>
    <w:rsid w:val="00EA250C"/>
    <w:rsid w:val="00ED312A"/>
    <w:rsid w:val="00EE0E08"/>
    <w:rsid w:val="00EE107F"/>
    <w:rsid w:val="00EF3D51"/>
    <w:rsid w:val="00EF5D10"/>
    <w:rsid w:val="00F228A0"/>
    <w:rsid w:val="00F324BE"/>
    <w:rsid w:val="00F475F3"/>
    <w:rsid w:val="00F516D4"/>
    <w:rsid w:val="00F70A4E"/>
    <w:rsid w:val="00F85A0F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DAF92"/>
  <w15:docId w15:val="{75B650F2-51BB-4F51-B3EA-0A1581F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3">
    <w:name w:val="heading 3"/>
    <w:basedOn w:val="a"/>
    <w:link w:val="30"/>
    <w:uiPriority w:val="9"/>
    <w:qFormat/>
    <w:rsid w:val="00D16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rsid w:val="005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21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4E4E-1AC1-4CE8-801E-B09C447D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3</cp:revision>
  <cp:lastPrinted>2024-09-12T03:08:00Z</cp:lastPrinted>
  <dcterms:created xsi:type="dcterms:W3CDTF">2024-09-13T06:10:00Z</dcterms:created>
  <dcterms:modified xsi:type="dcterms:W3CDTF">2024-09-13T06:17:00Z</dcterms:modified>
</cp:coreProperties>
</file>